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1B9FB1" w14:textId="77777777" w:rsidR="000E5FCF" w:rsidRDefault="00925753">
      <w:pPr>
        <w:pStyle w:val="Title"/>
        <w:tabs>
          <w:tab w:val="left" w:pos="6015"/>
        </w:tabs>
      </w:pPr>
      <w:bookmarkStart w:id="0" w:name="h.gjdgxs" w:colFirst="0" w:colLast="0"/>
      <w:bookmarkEnd w:id="0"/>
      <w:r>
        <w:rPr>
          <w:noProof/>
        </w:rPr>
        <w:drawing>
          <wp:inline distT="0" distB="0" distL="0" distR="0" wp14:anchorId="2873F003" wp14:editId="02CB5FDC">
            <wp:extent cx="5943600" cy="1114425"/>
            <wp:effectExtent l="0" t="0" r="0" b="0"/>
            <wp:docPr id="1" name="image01.jpg" descr="http://www2.uncp.edu/ucm/logos/wordmark/uncp_word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2.uncp.edu/ucm/logos/wordmark/uncp_wordmark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C9FEE0" w14:textId="77777777" w:rsidR="000E5FCF" w:rsidRDefault="000E5FCF">
      <w:pPr>
        <w:pStyle w:val="Title"/>
      </w:pPr>
    </w:p>
    <w:p w14:paraId="6643AC58" w14:textId="26584F84" w:rsidR="000E5FCF" w:rsidRDefault="00925753">
      <w:pPr>
        <w:pStyle w:val="Title"/>
      </w:pPr>
      <w:r>
        <w:rPr>
          <w:b/>
          <w:sz w:val="24"/>
          <w:szCs w:val="24"/>
          <w:u w:val="single"/>
        </w:rPr>
        <w:t>Faculty-Led Study Abroad</w:t>
      </w:r>
      <w:r w:rsidR="003F7117">
        <w:rPr>
          <w:b/>
          <w:sz w:val="24"/>
          <w:szCs w:val="24"/>
          <w:u w:val="single"/>
        </w:rPr>
        <w:t>/Away</w:t>
      </w:r>
      <w:r>
        <w:rPr>
          <w:b/>
          <w:sz w:val="24"/>
          <w:szCs w:val="24"/>
          <w:u w:val="single"/>
        </w:rPr>
        <w:t xml:space="preserve"> Proposal</w:t>
      </w:r>
    </w:p>
    <w:p w14:paraId="4D379372" w14:textId="7250BEEE" w:rsidR="000E5FCF" w:rsidRPr="00544C09" w:rsidRDefault="00544C09" w:rsidP="00544C09">
      <w:pPr>
        <w:jc w:val="center"/>
        <w:rPr>
          <w:i/>
          <w:sz w:val="20"/>
          <w:szCs w:val="20"/>
        </w:rPr>
      </w:pPr>
      <w:r w:rsidRPr="00544C09">
        <w:rPr>
          <w:i/>
          <w:sz w:val="20"/>
          <w:szCs w:val="20"/>
        </w:rPr>
        <w:t>(DUE 9 MONTHS PRIOR TO TRAVEL)</w:t>
      </w:r>
    </w:p>
    <w:p w14:paraId="68205055" w14:textId="77777777" w:rsidR="000E5FCF" w:rsidRDefault="000E5FCF">
      <w:pPr>
        <w:pStyle w:val="Title"/>
        <w:jc w:val="left"/>
      </w:pPr>
    </w:p>
    <w:p w14:paraId="3AB6B781" w14:textId="0ADF76B2" w:rsidR="000E5FCF" w:rsidRPr="00DF7D26" w:rsidRDefault="0092575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BASIC PROGRAM INFORMATION</w:t>
      </w:r>
    </w:p>
    <w:p w14:paraId="39D94FF9" w14:textId="68B26F78" w:rsidR="00DF7D26" w:rsidRPr="005B570C" w:rsidRDefault="005B570C" w:rsidP="005B570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(Will the students receive </w:t>
      </w:r>
      <w:r w:rsidRPr="005B570C">
        <w:rPr>
          <w:i/>
          <w:sz w:val="20"/>
          <w:szCs w:val="20"/>
        </w:rPr>
        <w:t>credit</w:t>
      </w:r>
      <w:r>
        <w:rPr>
          <w:i/>
          <w:sz w:val="20"/>
          <w:szCs w:val="20"/>
        </w:rPr>
        <w:t xml:space="preserve"> on this program</w:t>
      </w:r>
      <w:r w:rsidRPr="005B570C">
        <w:rPr>
          <w:i/>
          <w:sz w:val="20"/>
          <w:szCs w:val="20"/>
        </w:rPr>
        <w:t>? Then the FLSA Proposal is required.)</w:t>
      </w:r>
    </w:p>
    <w:p w14:paraId="0EAA958D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Program 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 </w:t>
      </w:r>
    </w:p>
    <w:p w14:paraId="4137F2DA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_____ New Proposal _____ Recurring Proposal </w:t>
      </w:r>
    </w:p>
    <w:p w14:paraId="1A6C6A9E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Program Departure Date: ________________________ Program Return Date: _________________</w:t>
      </w:r>
    </w:p>
    <w:p w14:paraId="4C42E592" w14:textId="7348A3B0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Program Location(s): _______________________________________</w:t>
      </w:r>
      <w:r w:rsidR="00086151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14:paraId="3D6DF864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Faculty-Lead:  ___________________________________________________________________</w:t>
      </w:r>
    </w:p>
    <w:p w14:paraId="3EDEF2D0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Office #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A15F147" w14:textId="28962290" w:rsidR="000E5FCF" w:rsidRDefault="00925753" w:rsidP="00DD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#: ____________________________________ Email: __________________________</w:t>
      </w:r>
      <w:r w:rsidR="00086151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Assistant Lead</w:t>
      </w:r>
      <w:r w:rsidR="003F7117">
        <w:rPr>
          <w:rFonts w:ascii="Times New Roman" w:eastAsia="Times New Roman" w:hAnsi="Times New Roman" w:cs="Times New Roman"/>
          <w:b/>
          <w:sz w:val="24"/>
          <w:szCs w:val="24"/>
        </w:rPr>
        <w:t xml:space="preserve"> (faculty/staff)</w:t>
      </w:r>
      <w:r w:rsidR="00086151">
        <w:rPr>
          <w:rFonts w:ascii="Times New Roman" w:eastAsia="Times New Roman" w:hAnsi="Times New Roman" w:cs="Times New Roman"/>
          <w:b/>
          <w:sz w:val="24"/>
          <w:szCs w:val="24"/>
        </w:rPr>
        <w:t>, unless using a Third-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Party Provider</w:t>
      </w:r>
      <w:r w:rsidR="00DF7D2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</w:t>
      </w:r>
      <w:r w:rsidR="0008615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4E39B7DC" w14:textId="15FD92CF" w:rsidR="00086151" w:rsidRDefault="00086151" w:rsidP="00DD4EB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86151">
        <w:rPr>
          <w:rFonts w:ascii="Times New Roman" w:eastAsia="Times New Roman" w:hAnsi="Times New Roman" w:cs="Times New Roman"/>
          <w:i/>
        </w:rPr>
        <w:t>*Faculty are</w:t>
      </w:r>
      <w:r w:rsidR="0037774A">
        <w:rPr>
          <w:rFonts w:ascii="Times New Roman" w:eastAsia="Times New Roman" w:hAnsi="Times New Roman" w:cs="Times New Roman"/>
          <w:i/>
        </w:rPr>
        <w:t xml:space="preserve"> allowed to lead a Study Abroad/Away </w:t>
      </w:r>
      <w:r w:rsidRPr="00086151">
        <w:rPr>
          <w:rFonts w:ascii="Times New Roman" w:eastAsia="Times New Roman" w:hAnsi="Times New Roman" w:cs="Times New Roman"/>
          <w:i/>
        </w:rPr>
        <w:t>program on their own, if they are using a third-party company that provides 24</w:t>
      </w:r>
      <w:r w:rsidR="00DF7D26">
        <w:rPr>
          <w:rFonts w:ascii="Times New Roman" w:eastAsia="Times New Roman" w:hAnsi="Times New Roman" w:cs="Times New Roman"/>
          <w:i/>
        </w:rPr>
        <w:t>/7 comprehensive,</w:t>
      </w:r>
      <w:r w:rsidRPr="00086151">
        <w:rPr>
          <w:rFonts w:ascii="Times New Roman" w:eastAsia="Times New Roman" w:hAnsi="Times New Roman" w:cs="Times New Roman"/>
          <w:i/>
        </w:rPr>
        <w:t xml:space="preserve"> on the ground</w:t>
      </w:r>
      <w:r w:rsidR="00DF7D26">
        <w:rPr>
          <w:rFonts w:ascii="Times New Roman" w:eastAsia="Times New Roman" w:hAnsi="Times New Roman" w:cs="Times New Roman"/>
          <w:i/>
        </w:rPr>
        <w:t>,</w:t>
      </w:r>
      <w:r w:rsidRPr="00086151">
        <w:rPr>
          <w:rFonts w:ascii="Times New Roman" w:eastAsia="Times New Roman" w:hAnsi="Times New Roman" w:cs="Times New Roman"/>
          <w:i/>
        </w:rPr>
        <w:t xml:space="preserve"> </w:t>
      </w:r>
      <w:r w:rsidR="00DF7D26">
        <w:rPr>
          <w:rFonts w:ascii="Times New Roman" w:eastAsia="Times New Roman" w:hAnsi="Times New Roman" w:cs="Times New Roman"/>
          <w:i/>
        </w:rPr>
        <w:t xml:space="preserve">and </w:t>
      </w:r>
      <w:r w:rsidRPr="00086151">
        <w:rPr>
          <w:rFonts w:ascii="Times New Roman" w:eastAsia="Times New Roman" w:hAnsi="Times New Roman" w:cs="Times New Roman"/>
          <w:i/>
        </w:rPr>
        <w:t xml:space="preserve">in-country support. </w:t>
      </w:r>
      <w:r>
        <w:rPr>
          <w:rFonts w:ascii="Times New Roman" w:eastAsia="Times New Roman" w:hAnsi="Times New Roman" w:cs="Times New Roman"/>
          <w:i/>
        </w:rPr>
        <w:t>Consult with the Study Abro</w:t>
      </w:r>
      <w:r w:rsidR="003D51CB">
        <w:rPr>
          <w:rFonts w:ascii="Times New Roman" w:eastAsia="Times New Roman" w:hAnsi="Times New Roman" w:cs="Times New Roman"/>
          <w:i/>
        </w:rPr>
        <w:t>ad Coordinator</w:t>
      </w:r>
      <w:r w:rsidR="00DF7D26">
        <w:rPr>
          <w:rFonts w:ascii="Times New Roman" w:eastAsia="Times New Roman" w:hAnsi="Times New Roman" w:cs="Times New Roman"/>
          <w:i/>
        </w:rPr>
        <w:t>.</w:t>
      </w:r>
    </w:p>
    <w:p w14:paraId="51596E21" w14:textId="77777777" w:rsidR="00DD4EB5" w:rsidRDefault="00DD4EB5" w:rsidP="00DD4EB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6D5F0DC" w14:textId="77777777" w:rsidR="000E5FCF" w:rsidRDefault="00925753" w:rsidP="00DD4EB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Office #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5885E703" w14:textId="6FBE0667" w:rsidR="000E5FCF" w:rsidRDefault="00925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#: ____________________________________ Email: __________________________</w:t>
      </w:r>
      <w:r w:rsidR="00086151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14:paraId="680891EE" w14:textId="77777777" w:rsidR="00DD4EB5" w:rsidRDefault="00DD4EB5"/>
    <w:p w14:paraId="23FC35AF" w14:textId="77777777" w:rsidR="000E5FCF" w:rsidRDefault="00925753">
      <w:pPr>
        <w:ind w:left="1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INFORMATION</w:t>
      </w:r>
    </w:p>
    <w:p w14:paraId="1DA43B04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Will this be one (1) class or a two (2) class collaboration? _____ 1 class _____ 2 classes</w:t>
      </w:r>
    </w:p>
    <w:p w14:paraId="4078C405" w14:textId="4798EF1E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How will each faculty member be compensated for instruction?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404DD2A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Course Number(s):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 </w:t>
      </w:r>
    </w:p>
    <w:p w14:paraId="79A57CEE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Are there any prerequisites for the class? _____Yes _____ No</w:t>
      </w:r>
    </w:p>
    <w:p w14:paraId="5CB6AD39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what are they?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672039CC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Are there any program requirements? _____Yes _____ No</w:t>
      </w:r>
    </w:p>
    <w:p w14:paraId="5A563BFF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what are they?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4096AE4B" w14:textId="096BE290" w:rsidR="000E5FCF" w:rsidRDefault="00925753" w:rsidP="00DF7D26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  <w:t xml:space="preserve">III.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 DETAILS</w:t>
      </w:r>
    </w:p>
    <w:p w14:paraId="6FA94331" w14:textId="77777777" w:rsidR="000E5FCF" w:rsidRDefault="00925753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Narrative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including objectives and expectations </w:t>
      </w:r>
    </w:p>
    <w:p w14:paraId="4B83A7BC" w14:textId="77777777" w:rsidR="000E5FCF" w:rsidRDefault="00925753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Rationale for the program (Why is the program being offered?)</w:t>
      </w:r>
    </w:p>
    <w:p w14:paraId="14C6B7BC" w14:textId="77777777" w:rsidR="000E5FCF" w:rsidRDefault="00925753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features (What will students do?)</w:t>
      </w:r>
    </w:p>
    <w:p w14:paraId="26835202" w14:textId="73B81E5B" w:rsidR="000E5FCF" w:rsidRDefault="00086151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Learning objectives?</w:t>
      </w:r>
    </w:p>
    <w:p w14:paraId="16EDDEBC" w14:textId="77777777" w:rsidR="000E5FCF" w:rsidRDefault="00925753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69B21" w14:textId="77777777" w:rsidR="000E5FCF" w:rsidRDefault="000E5FCF">
      <w:pPr>
        <w:spacing w:after="0" w:line="240" w:lineRule="auto"/>
        <w:ind w:left="720"/>
      </w:pPr>
    </w:p>
    <w:p w14:paraId="4CFA09BE" w14:textId="156D0637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Syllabus –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 w:rsidR="00DD4EB5">
        <w:rPr>
          <w:rFonts w:ascii="Times New Roman" w:eastAsia="Times New Roman" w:hAnsi="Times New Roman" w:cs="Times New Roman"/>
          <w:sz w:val="24"/>
          <w:szCs w:val="24"/>
        </w:rPr>
        <w:t xml:space="preserve"> to the Proposal, outlinin</w:t>
      </w:r>
      <w:r w:rsidR="0037774A">
        <w:rPr>
          <w:rFonts w:ascii="Times New Roman" w:eastAsia="Times New Roman" w:hAnsi="Times New Roman" w:cs="Times New Roman"/>
          <w:sz w:val="24"/>
          <w:szCs w:val="24"/>
        </w:rPr>
        <w:t>g justification for Study Abroad/Away</w:t>
      </w:r>
      <w:r w:rsidR="00DD4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54A62D" w14:textId="77777777" w:rsidR="000E5FCF" w:rsidRDefault="000E5FCF">
      <w:pPr>
        <w:spacing w:after="0" w:line="240" w:lineRule="auto"/>
      </w:pPr>
    </w:p>
    <w:p w14:paraId="5D77D241" w14:textId="4BA80B29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7117">
        <w:rPr>
          <w:rFonts w:ascii="Times New Roman" w:eastAsia="Times New Roman" w:hAnsi="Times New Roman" w:cs="Times New Roman"/>
          <w:sz w:val="24"/>
          <w:szCs w:val="24"/>
        </w:rPr>
        <w:t>Create a projected budget.</w:t>
      </w:r>
      <w:r w:rsidR="006C503F">
        <w:rPr>
          <w:rFonts w:ascii="Times New Roman" w:eastAsia="Times New Roman" w:hAnsi="Times New Roman" w:cs="Times New Roman"/>
          <w:sz w:val="24"/>
          <w:szCs w:val="24"/>
        </w:rPr>
        <w:t xml:space="preserve"> (See template below.)</w:t>
      </w:r>
      <w:r w:rsidR="003F7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expected program expenses? Be as accurate as possible. Students are expected to cover all expenses, including themselves and faculty. Add an </w:t>
      </w:r>
      <w:r w:rsidRPr="009833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additional </w:t>
      </w:r>
      <w:r w:rsidR="006C503F">
        <w:rPr>
          <w:rFonts w:ascii="Times New Roman" w:eastAsia="Times New Roman" w:hAnsi="Times New Roman" w:cs="Times New Roman"/>
          <w:sz w:val="24"/>
          <w:szCs w:val="24"/>
          <w:u w:val="single"/>
        </w:rPr>
        <w:t>10-</w:t>
      </w:r>
      <w:r w:rsidRPr="009833BD">
        <w:rPr>
          <w:rFonts w:ascii="Times New Roman" w:eastAsia="Times New Roman" w:hAnsi="Times New Roman" w:cs="Times New Roman"/>
          <w:sz w:val="24"/>
          <w:szCs w:val="24"/>
          <w:u w:val="single"/>
        </w:rPr>
        <w:t>20%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total cost to ensure that funds w</w:t>
      </w:r>
      <w:r w:rsidR="006C503F">
        <w:rPr>
          <w:rFonts w:ascii="Times New Roman" w:eastAsia="Times New Roman" w:hAnsi="Times New Roman" w:cs="Times New Roman"/>
          <w:sz w:val="24"/>
          <w:szCs w:val="24"/>
        </w:rPr>
        <w:t>ill cover all expenses.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C9F382" w14:textId="77777777" w:rsidR="000E5FCF" w:rsidRDefault="000E5FCF">
      <w:pPr>
        <w:spacing w:after="0" w:line="240" w:lineRule="auto"/>
      </w:pPr>
    </w:p>
    <w:p w14:paraId="568FB1A5" w14:textId="0CA20C68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Suggested Itinerary</w:t>
      </w:r>
      <w:r w:rsidR="007573B1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 w:rsidR="005744C6">
        <w:rPr>
          <w:rFonts w:ascii="Times New Roman" w:eastAsia="Times New Roman" w:hAnsi="Times New Roman" w:cs="Times New Roman"/>
          <w:sz w:val="24"/>
          <w:szCs w:val="24"/>
        </w:rPr>
        <w:t xml:space="preserve"> with this FLSA Proposal.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4C6">
        <w:rPr>
          <w:rFonts w:ascii="Times New Roman" w:eastAsia="Times New Roman" w:hAnsi="Times New Roman" w:cs="Times New Roman"/>
          <w:sz w:val="24"/>
          <w:szCs w:val="24"/>
        </w:rPr>
        <w:t xml:space="preserve">Faculty also agree to fly with the students, as a group.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(See Appendix E in FLSA </w:t>
      </w:r>
      <w:r w:rsidR="00544C09">
        <w:rPr>
          <w:rFonts w:ascii="Times New Roman" w:eastAsia="Times New Roman" w:hAnsi="Times New Roman" w:cs="Times New Roman"/>
          <w:sz w:val="24"/>
          <w:szCs w:val="24"/>
        </w:rPr>
        <w:t>Manual/</w:t>
      </w:r>
      <w:r>
        <w:rPr>
          <w:rFonts w:ascii="Times New Roman" w:eastAsia="Times New Roman" w:hAnsi="Times New Roman" w:cs="Times New Roman"/>
          <w:sz w:val="24"/>
          <w:szCs w:val="24"/>
        </w:rPr>
        <w:t>Handbook</w:t>
      </w:r>
      <w:r w:rsidR="005744C6">
        <w:rPr>
          <w:rFonts w:ascii="Times New Roman" w:eastAsia="Times New Roman" w:hAnsi="Times New Roman" w:cs="Times New Roman"/>
          <w:sz w:val="24"/>
          <w:szCs w:val="24"/>
        </w:rPr>
        <w:t xml:space="preserve"> for more information</w:t>
      </w:r>
      <w:r w:rsidR="00544C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9EE49A" w14:textId="4E05175D" w:rsidR="000E5FCF" w:rsidRDefault="000E5FCF">
      <w:pPr>
        <w:spacing w:after="0" w:line="240" w:lineRule="auto"/>
      </w:pPr>
    </w:p>
    <w:p w14:paraId="05EF3E34" w14:textId="2BAAD996" w:rsidR="00A54ED9" w:rsidRDefault="00A54ED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4ED9">
        <w:rPr>
          <w:rFonts w:ascii="Times New Roman" w:eastAsia="Times New Roman" w:hAnsi="Times New Roman" w:cs="Times New Roman"/>
          <w:b/>
          <w:sz w:val="24"/>
          <w:szCs w:val="24"/>
        </w:rPr>
        <w:t>Risk 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14:paraId="39BB4618" w14:textId="2619B040" w:rsidR="00A54ED9" w:rsidRDefault="00A54ED9" w:rsidP="00A54E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EED1E97" w14:textId="0E3CC63F" w:rsidR="00A54ED9" w:rsidRDefault="00C815F3" w:rsidP="00A54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F95DE" wp14:editId="123AD607">
                <wp:simplePos x="0" y="0"/>
                <wp:positionH relativeFrom="column">
                  <wp:posOffset>1914525</wp:posOffset>
                </wp:positionH>
                <wp:positionV relativeFrom="paragraph">
                  <wp:posOffset>183515</wp:posOffset>
                </wp:positionV>
                <wp:extent cx="390525" cy="2476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F785E" id="Oval 5" o:spid="_x0000_s1026" style="position:absolute;margin-left:150.75pt;margin-top:14.45pt;width:30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="00DF7D26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="00DF7D26" w:rsidRPr="007C2730">
        <w:rPr>
          <w:rFonts w:ascii="Times New Roman" w:eastAsia="Times New Roman" w:hAnsi="Times New Roman" w:cs="Times New Roman"/>
          <w:sz w:val="24"/>
          <w:szCs w:val="24"/>
        </w:rPr>
        <w:t>U.S. Department of State’s Travel Warning</w:t>
      </w:r>
      <w:r w:rsidR="00DF7D26">
        <w:rPr>
          <w:rFonts w:ascii="Times New Roman" w:eastAsia="Times New Roman" w:hAnsi="Times New Roman" w:cs="Times New Roman"/>
          <w:sz w:val="24"/>
          <w:szCs w:val="24"/>
        </w:rPr>
        <w:t xml:space="preserve"> for the destination(s)?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Check the boxes after review and c</w:t>
      </w:r>
      <w:r w:rsidR="00213A1D">
        <w:rPr>
          <w:rFonts w:ascii="Times New Roman" w:eastAsia="Times New Roman" w:hAnsi="Times New Roman" w:cs="Times New Roman"/>
          <w:sz w:val="24"/>
          <w:szCs w:val="24"/>
        </w:rPr>
        <w:t>ircle</w:t>
      </w:r>
      <w:r w:rsidR="00610C94">
        <w:rPr>
          <w:rFonts w:ascii="Times New Roman" w:eastAsia="Times New Roman" w:hAnsi="Times New Roman" w:cs="Times New Roman"/>
          <w:sz w:val="24"/>
          <w:szCs w:val="24"/>
        </w:rPr>
        <w:t xml:space="preserve"> the appropriate Travel Warning below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="00610C94">
        <w:rPr>
          <w:rFonts w:ascii="Times New Roman" w:eastAsia="Times New Roman" w:hAnsi="Times New Roman" w:cs="Times New Roman"/>
          <w:sz w:val="24"/>
          <w:szCs w:val="24"/>
        </w:rPr>
        <w:t xml:space="preserve">rovide additional </w:t>
      </w:r>
      <w:r>
        <w:rPr>
          <w:rFonts w:ascii="Times New Roman" w:eastAsia="Times New Roman" w:hAnsi="Times New Roman" w:cs="Times New Roman"/>
          <w:sz w:val="24"/>
          <w:szCs w:val="24"/>
        </w:rPr>
        <w:t>details as needed.</w:t>
      </w:r>
      <w:r w:rsidR="008F2C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8F2C6B" w:rsidRPr="008F2C6B">
        <w:rPr>
          <w:rFonts w:ascii="Times New Roman" w:eastAsia="Times New Roman" w:hAnsi="Times New Roman" w:cs="Times New Roman"/>
          <w:i/>
          <w:sz w:val="24"/>
          <w:szCs w:val="24"/>
        </w:rPr>
        <w:t>(Study Away / domestic travel – skip to section 5b.)</w:t>
      </w:r>
    </w:p>
    <w:p w14:paraId="4019F25F" w14:textId="5CB027A4" w:rsidR="00D55EC0" w:rsidRPr="00D55EC0" w:rsidRDefault="00D55EC0" w:rsidP="00D5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7111D" w14:textId="1CB5F303" w:rsidR="00610C94" w:rsidRDefault="007C2730" w:rsidP="00D55E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6D42" wp14:editId="099EF97A">
                <wp:simplePos x="0" y="0"/>
                <wp:positionH relativeFrom="column">
                  <wp:posOffset>962025</wp:posOffset>
                </wp:positionH>
                <wp:positionV relativeFrom="paragraph">
                  <wp:posOffset>5715</wp:posOffset>
                </wp:positionV>
                <wp:extent cx="2762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3499D" id="Rectangle 2" o:spid="_x0000_s1026" style="position:absolute;margin-left:75.75pt;margin-top:.45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" filled="f" strokecolor="#1f4d78 [1604]" strokeweight="2pt"/>
            </w:pict>
          </mc:Fallback>
        </mc:AlternateContent>
      </w:r>
      <w:r w:rsidR="00D55EC0">
        <w:rPr>
          <w:rFonts w:ascii="Times New Roman" w:eastAsia="Times New Roman" w:hAnsi="Times New Roman" w:cs="Times New Roman"/>
          <w:sz w:val="24"/>
          <w:szCs w:val="24"/>
        </w:rPr>
        <w:t xml:space="preserve">I have reviewed the </w:t>
      </w:r>
      <w:hyperlink r:id="rId8" w:history="1">
        <w:r w:rsidR="00D55EC0" w:rsidRPr="007C27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U.S. Department of State’s Travel Warning</w:t>
        </w:r>
      </w:hyperlink>
      <w:r w:rsidR="00D55EC0">
        <w:rPr>
          <w:rFonts w:ascii="Times New Roman" w:eastAsia="Times New Roman" w:hAnsi="Times New Roman" w:cs="Times New Roman"/>
          <w:sz w:val="24"/>
          <w:szCs w:val="24"/>
        </w:rPr>
        <w:t xml:space="preserve"> for the proposed county of study abroad from the link above.</w:t>
      </w:r>
    </w:p>
    <w:p w14:paraId="78E70180" w14:textId="7A1E3F51" w:rsidR="00D55EC0" w:rsidRPr="00D55EC0" w:rsidRDefault="00D55EC0" w:rsidP="00D55E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F59B2" wp14:editId="7B8CE8C1">
                <wp:simplePos x="0" y="0"/>
                <wp:positionH relativeFrom="column">
                  <wp:posOffset>952500</wp:posOffset>
                </wp:positionH>
                <wp:positionV relativeFrom="paragraph">
                  <wp:posOffset>66675</wp:posOffset>
                </wp:positionV>
                <wp:extent cx="2762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773A3" id="Rectangle 4" o:spid="_x0000_s1026" style="position:absolute;margin-left:75pt;margin-top:5.25pt;width:21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" filled="f" strokecolor="#1f4d78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I have reviewed the</w:t>
      </w:r>
      <w:r w:rsidR="00213A1D">
        <w:rPr>
          <w:rFonts w:ascii="Times New Roman" w:eastAsia="Times New Roman" w:hAnsi="Times New Roman" w:cs="Times New Roman"/>
          <w:sz w:val="24"/>
          <w:szCs w:val="24"/>
        </w:rPr>
        <w:t xml:space="preserve"> most recent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7C27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U.S. Department of State’s Overseas Security Council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Crime &amp; Safety Report </w:t>
      </w:r>
      <w:r w:rsidR="00213A1D">
        <w:rPr>
          <w:rFonts w:ascii="Times New Roman" w:eastAsia="Times New Roman" w:hAnsi="Times New Roman" w:cs="Times New Roman"/>
          <w:sz w:val="24"/>
          <w:szCs w:val="24"/>
        </w:rPr>
        <w:t xml:space="preserve">for the destination </w:t>
      </w:r>
      <w:r>
        <w:rPr>
          <w:rFonts w:ascii="Times New Roman" w:eastAsia="Times New Roman" w:hAnsi="Times New Roman" w:cs="Times New Roman"/>
          <w:sz w:val="24"/>
          <w:szCs w:val="24"/>
        </w:rPr>
        <w:t>and listed any relevant risk factors below.</w:t>
      </w:r>
    </w:p>
    <w:p w14:paraId="6812E2BF" w14:textId="0CF92986" w:rsidR="00D55EC0" w:rsidRDefault="00D55EC0" w:rsidP="00610C9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62A3F0C" w14:textId="3F1852E9" w:rsidR="00DF7D26" w:rsidRDefault="00DF7D26" w:rsidP="00DF7D2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C09">
        <w:rPr>
          <w:rFonts w:ascii="Times New Roman" w:eastAsia="Times New Roman" w:hAnsi="Times New Roman" w:cs="Times New Roman"/>
          <w:sz w:val="28"/>
          <w:szCs w:val="28"/>
        </w:rPr>
        <w:t>Travel Warning 1</w:t>
      </w:r>
      <w:r w:rsidR="00610C94">
        <w:rPr>
          <w:rFonts w:ascii="Times New Roman" w:eastAsia="Times New Roman" w:hAnsi="Times New Roman" w:cs="Times New Roman"/>
          <w:sz w:val="24"/>
          <w:szCs w:val="24"/>
        </w:rPr>
        <w:t xml:space="preserve"> (Approved, no justification needed.</w:t>
      </w:r>
      <w:r w:rsidR="00D55EC0">
        <w:rPr>
          <w:rFonts w:ascii="Times New Roman" w:eastAsia="Times New Roman" w:hAnsi="Times New Roman" w:cs="Times New Roman"/>
          <w:sz w:val="24"/>
          <w:szCs w:val="24"/>
        </w:rPr>
        <w:t xml:space="preserve"> However, it’s important to always list risk factors for any travel, so please list below.</w:t>
      </w:r>
      <w:r w:rsidR="00610C9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A887FC" w14:textId="43314E55" w:rsidR="00DF7D26" w:rsidRDefault="00DF7D26" w:rsidP="00DF7D2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C09">
        <w:rPr>
          <w:rFonts w:ascii="Times New Roman" w:eastAsia="Times New Roman" w:hAnsi="Times New Roman" w:cs="Times New Roman"/>
          <w:sz w:val="28"/>
          <w:szCs w:val="28"/>
        </w:rPr>
        <w:t>Travel Warning 2</w:t>
      </w:r>
      <w:r w:rsidR="00610C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3A1D">
        <w:rPr>
          <w:rFonts w:ascii="Times New Roman" w:eastAsia="Times New Roman" w:hAnsi="Times New Roman" w:cs="Times New Roman"/>
          <w:sz w:val="24"/>
          <w:szCs w:val="24"/>
        </w:rPr>
        <w:t>Approved with written justification listed below in the Risk Factors section.)</w:t>
      </w:r>
    </w:p>
    <w:p w14:paraId="120B3B00" w14:textId="21DFF333" w:rsidR="00DF7D26" w:rsidRPr="003B4788" w:rsidRDefault="00DF7D26" w:rsidP="00DF7D2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4C09">
        <w:rPr>
          <w:rFonts w:ascii="Times New Roman" w:eastAsia="Times New Roman" w:hAnsi="Times New Roman" w:cs="Times New Roman"/>
          <w:color w:val="FF0000"/>
          <w:sz w:val="28"/>
          <w:szCs w:val="28"/>
        </w:rPr>
        <w:t>Travel Warning 3</w:t>
      </w:r>
      <w:r w:rsidRPr="003B47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B4788" w:rsidRPr="003B4788">
        <w:rPr>
          <w:rFonts w:ascii="Times New Roman" w:eastAsia="Times New Roman" w:hAnsi="Times New Roman" w:cs="Times New Roman"/>
          <w:color w:val="auto"/>
          <w:sz w:val="24"/>
          <w:szCs w:val="24"/>
        </w:rPr>
        <w:t>(Written appeal to The Office of</w:t>
      </w:r>
      <w:r w:rsidR="003B47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Global Engagement justifying</w:t>
      </w:r>
      <w:r w:rsidR="003B4788" w:rsidRPr="003B47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travel to this country and specific areas within</w:t>
      </w:r>
      <w:r w:rsidR="003B47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proposed itinerary</w:t>
      </w:r>
      <w:r w:rsidR="003B4788" w:rsidRPr="003B4788">
        <w:rPr>
          <w:rFonts w:ascii="Times New Roman" w:eastAsia="Times New Roman" w:hAnsi="Times New Roman" w:cs="Times New Roman"/>
          <w:color w:val="auto"/>
          <w:sz w:val="24"/>
          <w:szCs w:val="24"/>
        </w:rPr>
        <w:t>.)</w:t>
      </w:r>
    </w:p>
    <w:p w14:paraId="1DAFC50B" w14:textId="77F24476" w:rsidR="00DF7D26" w:rsidRPr="00A54ED9" w:rsidRDefault="00DF7D26" w:rsidP="00DF7D2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C09">
        <w:rPr>
          <w:rFonts w:ascii="Times New Roman" w:eastAsia="Times New Roman" w:hAnsi="Times New Roman" w:cs="Times New Roman"/>
          <w:color w:val="FF0000"/>
          <w:sz w:val="28"/>
          <w:szCs w:val="28"/>
        </w:rPr>
        <w:t>Travel Warning 4</w:t>
      </w:r>
      <w:r w:rsidRPr="003B47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B47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4788" w:rsidRPr="003B4788">
        <w:rPr>
          <w:rFonts w:ascii="Times New Roman" w:eastAsia="Times New Roman" w:hAnsi="Times New Roman" w:cs="Times New Roman"/>
          <w:b/>
          <w:sz w:val="24"/>
          <w:szCs w:val="24"/>
        </w:rPr>
        <w:t>NOT ALLOWED</w:t>
      </w:r>
      <w:r w:rsidR="003B478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31FFF2" w14:textId="77777777" w:rsidR="00A54ED9" w:rsidRDefault="00A54ED9" w:rsidP="00A54ED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5CA54" w14:textId="50C17115" w:rsidR="000E5FCF" w:rsidRPr="00A54ED9" w:rsidRDefault="00BA5A69" w:rsidP="007B53A6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/ </w:t>
      </w:r>
      <w:r w:rsidR="00925753" w:rsidRPr="00A54ED9">
        <w:rPr>
          <w:rFonts w:ascii="Times New Roman" w:eastAsia="Times New Roman" w:hAnsi="Times New Roman" w:cs="Times New Roman"/>
          <w:b/>
          <w:sz w:val="24"/>
          <w:szCs w:val="24"/>
        </w:rPr>
        <w:t>Risk Factors</w:t>
      </w:r>
      <w:r w:rsidR="00925753" w:rsidRPr="00A54E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44C09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925753" w:rsidRPr="00A54ED9">
        <w:rPr>
          <w:rFonts w:ascii="Times New Roman" w:eastAsia="Times New Roman" w:hAnsi="Times New Roman" w:cs="Times New Roman"/>
          <w:sz w:val="24"/>
          <w:szCs w:val="24"/>
        </w:rPr>
        <w:t xml:space="preserve"> any risks associa</w:t>
      </w:r>
      <w:r w:rsidR="00C815F3">
        <w:rPr>
          <w:rFonts w:ascii="Times New Roman" w:eastAsia="Times New Roman" w:hAnsi="Times New Roman" w:cs="Times New Roman"/>
          <w:sz w:val="24"/>
          <w:szCs w:val="24"/>
        </w:rPr>
        <w:t>ted with program destination(s) and provide additional details</w:t>
      </w:r>
      <w:r w:rsidR="0054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C58">
        <w:rPr>
          <w:rFonts w:ascii="Times New Roman" w:eastAsia="Times New Roman" w:hAnsi="Times New Roman" w:cs="Times New Roman"/>
          <w:sz w:val="24"/>
          <w:szCs w:val="24"/>
        </w:rPr>
        <w:t>for ensuri</w:t>
      </w:r>
      <w:r w:rsidR="001E1963">
        <w:rPr>
          <w:rFonts w:ascii="Times New Roman" w:eastAsia="Times New Roman" w:hAnsi="Times New Roman" w:cs="Times New Roman"/>
          <w:sz w:val="24"/>
          <w:szCs w:val="24"/>
        </w:rPr>
        <w:t>ng overall safety of the Study A</w:t>
      </w:r>
      <w:r w:rsidR="00344C58">
        <w:rPr>
          <w:rFonts w:ascii="Times New Roman" w:eastAsia="Times New Roman" w:hAnsi="Times New Roman" w:cs="Times New Roman"/>
          <w:sz w:val="24"/>
          <w:szCs w:val="24"/>
        </w:rPr>
        <w:t>broad</w:t>
      </w:r>
      <w:r w:rsidR="001E1963">
        <w:rPr>
          <w:rFonts w:ascii="Times New Roman" w:eastAsia="Times New Roman" w:hAnsi="Times New Roman" w:cs="Times New Roman"/>
          <w:sz w:val="24"/>
          <w:szCs w:val="24"/>
        </w:rPr>
        <w:t>/Away</w:t>
      </w:r>
      <w:r w:rsidR="00327AF2">
        <w:rPr>
          <w:rFonts w:ascii="Times New Roman" w:eastAsia="Times New Roman" w:hAnsi="Times New Roman" w:cs="Times New Roman"/>
          <w:sz w:val="24"/>
          <w:szCs w:val="24"/>
        </w:rPr>
        <w:t xml:space="preserve"> group trip</w:t>
      </w:r>
      <w:r w:rsidR="00A54ED9" w:rsidRPr="00A54E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5753" w:rsidRPr="00A5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925753" w:rsidRPr="00A54ED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6E300" w14:textId="77777777" w:rsidR="00A54ED9" w:rsidRDefault="00A54ED9" w:rsidP="00A54ED9">
      <w:pPr>
        <w:pStyle w:val="ListParagraph"/>
        <w:spacing w:after="0" w:line="240" w:lineRule="auto"/>
        <w:ind w:left="1440"/>
      </w:pPr>
    </w:p>
    <w:p w14:paraId="54E0D8C9" w14:textId="77777777" w:rsidR="00A54ED9" w:rsidRDefault="00A54ED9" w:rsidP="00A54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FD9D9" w14:textId="2AB0444F" w:rsidR="000E5FCF" w:rsidRPr="00A54ED9" w:rsidRDefault="00086151" w:rsidP="00A5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Third-</w:t>
      </w:r>
      <w:r w:rsidR="00925753" w:rsidRPr="00A54ED9">
        <w:rPr>
          <w:rFonts w:ascii="Times New Roman" w:eastAsia="Times New Roman" w:hAnsi="Times New Roman" w:cs="Times New Roman"/>
          <w:b/>
          <w:sz w:val="24"/>
          <w:szCs w:val="24"/>
        </w:rPr>
        <w:t>Party Service Providers</w:t>
      </w:r>
      <w:r w:rsidR="00A54E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25753" w:rsidRPr="00A54ED9">
        <w:rPr>
          <w:rFonts w:ascii="Times New Roman" w:eastAsia="Times New Roman" w:hAnsi="Times New Roman" w:cs="Times New Roman"/>
          <w:sz w:val="24"/>
          <w:szCs w:val="24"/>
        </w:rPr>
        <w:t>If any service</w:t>
      </w:r>
      <w:r w:rsidR="00A54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5753" w:rsidRPr="00A54ED9">
        <w:rPr>
          <w:rFonts w:ascii="Times New Roman" w:eastAsia="Times New Roman" w:hAnsi="Times New Roman" w:cs="Times New Roman"/>
          <w:sz w:val="24"/>
          <w:szCs w:val="24"/>
        </w:rPr>
        <w:t xml:space="preserve"> will be arranged by an in-country provider, </w:t>
      </w:r>
      <w:r w:rsidR="0039081A" w:rsidRPr="00A54ED9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925753" w:rsidRPr="00A54ED9">
        <w:rPr>
          <w:rFonts w:ascii="Times New Roman" w:eastAsia="Times New Roman" w:hAnsi="Times New Roman" w:cs="Times New Roman"/>
          <w:sz w:val="24"/>
          <w:szCs w:val="24"/>
        </w:rPr>
        <w:t xml:space="preserve"> provide all documentation associated with the insurance, licenses, etc.</w:t>
      </w:r>
      <w:r w:rsidR="00A54ED9">
        <w:rPr>
          <w:rFonts w:ascii="Times New Roman" w:eastAsia="Times New Roman" w:hAnsi="Times New Roman" w:cs="Times New Roman"/>
          <w:sz w:val="24"/>
          <w:szCs w:val="24"/>
        </w:rPr>
        <w:t>, as warranted.</w:t>
      </w:r>
      <w:r w:rsidR="00925753" w:rsidRPr="00A5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would like to use</w:t>
      </w:r>
      <w:r w:rsidR="00A54ED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third-party service pr</w:t>
      </w:r>
      <w:r w:rsidR="00925753" w:rsidRPr="00A54ED9">
        <w:rPr>
          <w:rFonts w:ascii="Times New Roman" w:eastAsia="Times New Roman" w:hAnsi="Times New Roman" w:cs="Times New Roman"/>
          <w:sz w:val="24"/>
          <w:szCs w:val="24"/>
        </w:rPr>
        <w:t>ovider</w:t>
      </w:r>
      <w:r w:rsidR="00A54ED9">
        <w:rPr>
          <w:rFonts w:ascii="Times New Roman" w:eastAsia="Times New Roman" w:hAnsi="Times New Roman" w:cs="Times New Roman"/>
          <w:sz w:val="24"/>
          <w:szCs w:val="24"/>
        </w:rPr>
        <w:t xml:space="preserve">, like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 Tours, then consult with the Study Abroad Coordinator. They can submit a Request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Proposals (RFP)</w:t>
      </w:r>
      <w:r w:rsidR="003777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facult</w:t>
      </w:r>
      <w:r w:rsidR="0037774A">
        <w:rPr>
          <w:rFonts w:ascii="Times New Roman" w:eastAsia="Times New Roman" w:hAnsi="Times New Roman" w:cs="Times New Roman"/>
          <w:sz w:val="24"/>
          <w:szCs w:val="24"/>
        </w:rPr>
        <w:t>y’s behalf, to providers for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financial quote </w:t>
      </w:r>
      <w:r w:rsidR="0037774A">
        <w:rPr>
          <w:rFonts w:ascii="Times New Roman" w:eastAsia="Times New Roman" w:hAnsi="Times New Roman" w:cs="Times New Roman"/>
          <w:sz w:val="24"/>
          <w:szCs w:val="24"/>
        </w:rPr>
        <w:t>of the in-country itinerary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531CC" w14:textId="77777777" w:rsidR="000E5FCF" w:rsidRDefault="00925753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C7597" w14:textId="3F629651" w:rsidR="00213A1D" w:rsidRDefault="00213A1D" w:rsidP="00213A1D">
      <w:pPr>
        <w:jc w:val="center"/>
      </w:pPr>
    </w:p>
    <w:p w14:paraId="2B7C4A1B" w14:textId="6523620D" w:rsidR="00213A1D" w:rsidRDefault="00213A1D" w:rsidP="00213A1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BUDGET</w:t>
      </w:r>
      <w:r w:rsidR="00544C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44C09" w:rsidRPr="007573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ESTIMATE</w:t>
      </w:r>
      <w:r w:rsidRPr="007573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5A33C553" w14:textId="075E872F" w:rsidR="00213A1D" w:rsidRDefault="00213A1D" w:rsidP="00213A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(This is a basic guideline</w:t>
      </w:r>
      <w:r w:rsidR="00544C09">
        <w:rPr>
          <w:rFonts w:ascii="Times New Roman" w:eastAsia="Times New Roman" w:hAnsi="Times New Roman" w:cs="Times New Roman"/>
          <w:sz w:val="24"/>
          <w:szCs w:val="24"/>
        </w:rPr>
        <w:t>. Adjust as necessary or use your own budget worksheet</w:t>
      </w:r>
      <w:r>
        <w:rPr>
          <w:rFonts w:ascii="Times New Roman" w:eastAsia="Times New Roman" w:hAnsi="Times New Roman" w:cs="Times New Roman"/>
          <w:sz w:val="24"/>
          <w:szCs w:val="24"/>
        </w:rPr>
        <w:t>. And remember to include all faculty expenses in the program cost</w:t>
      </w:r>
      <w:r w:rsidR="00544C09">
        <w:rPr>
          <w:rFonts w:ascii="Times New Roman" w:eastAsia="Times New Roman" w:hAnsi="Times New Roman" w:cs="Times New Roman"/>
          <w:sz w:val="24"/>
          <w:szCs w:val="24"/>
        </w:rPr>
        <w:t xml:space="preserve"> to accurately determine the total approximate cost.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789370" w14:textId="77777777" w:rsidR="00544C09" w:rsidRDefault="00544C09" w:rsidP="00213A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35099A" w14:textId="77777777" w:rsidR="00213A1D" w:rsidRDefault="00213A1D" w:rsidP="00213A1D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Transportation</w:t>
      </w:r>
    </w:p>
    <w:p w14:paraId="7CBE1B8E" w14:textId="77777777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Flights: ____________ USD    (flights to and from the host country, in-country flights)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3402C9" w14:textId="77777777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 xml:space="preserve">Ground: ____________ USD      (bus, train, taxi, other) </w:t>
      </w:r>
    </w:p>
    <w:p w14:paraId="7A5B9795" w14:textId="19B00D59" w:rsidR="00213A1D" w:rsidRDefault="00213A1D" w:rsidP="00213A1D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Lodging</w:t>
      </w:r>
    </w:p>
    <w:p w14:paraId="26D322AC" w14:textId="63BA885F" w:rsidR="00213A1D" w:rsidRDefault="003D51CB" w:rsidP="00213A1D"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007DE" wp14:editId="52D07924">
                <wp:simplePos x="0" y="0"/>
                <wp:positionH relativeFrom="column">
                  <wp:posOffset>5534025</wp:posOffset>
                </wp:positionH>
                <wp:positionV relativeFrom="paragraph">
                  <wp:posOffset>257176</wp:posOffset>
                </wp:positionV>
                <wp:extent cx="1438275" cy="876300"/>
                <wp:effectExtent l="19050" t="19050" r="28575" b="3810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7630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49FAE" w14:textId="6F8A0EEE" w:rsidR="003D51CB" w:rsidRDefault="005B570C" w:rsidP="003D51CB">
                            <w:pPr>
                              <w:jc w:val="center"/>
                            </w:pPr>
                            <w:hyperlink r:id="rId10" w:history="1">
                              <w:r w:rsidR="003D51CB" w:rsidRPr="003D51CB">
                                <w:rPr>
                                  <w:rStyle w:val="Hyperlink"/>
                                </w:rPr>
                                <w:t>Currency Converter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07D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35.75pt;margin-top:20.25pt;width:113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" adj="6580" filled="f" strokecolor="#1f4d78 [1604]" strokeweight="1pt">
                <v:textbox>
                  <w:txbxContent>
                    <w:p w14:paraId="50949FAE" w14:textId="6F8A0EEE" w:rsidR="003D51CB" w:rsidRDefault="003D51CB" w:rsidP="003D51CB">
                      <w:pPr>
                        <w:jc w:val="center"/>
                      </w:pPr>
                      <w:hyperlink r:id="rId11" w:history="1">
                        <w:r w:rsidRPr="003D51CB">
                          <w:rPr>
                            <w:rStyle w:val="Hyperlink"/>
                          </w:rPr>
                          <w:t>Currency Converter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13A1D">
        <w:rPr>
          <w:rFonts w:ascii="Times New Roman" w:eastAsia="Times New Roman" w:hAnsi="Times New Roman" w:cs="Times New Roman"/>
          <w:sz w:val="24"/>
          <w:szCs w:val="24"/>
        </w:rPr>
        <w:t>Hotel 1: ____________USD   ____________ (local currency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needed</w:t>
      </w:r>
      <w:r w:rsidR="00213A1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E5D78F" w14:textId="49C9F4A0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Hotel 2: ____________ USD   ____________ (local currency)</w:t>
      </w:r>
    </w:p>
    <w:p w14:paraId="688B4FD4" w14:textId="77777777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Other: ____________ USD   ____________ (local currency)</w:t>
      </w:r>
    </w:p>
    <w:p w14:paraId="438271C6" w14:textId="77777777" w:rsidR="00213A1D" w:rsidRDefault="00213A1D" w:rsidP="00213A1D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Meals</w:t>
      </w:r>
    </w:p>
    <w:p w14:paraId="7E539922" w14:textId="77777777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Welcome Dinner: ____________ USD   ____________ (local currency)</w:t>
      </w:r>
    </w:p>
    <w:p w14:paraId="6826B63E" w14:textId="77777777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Good Bye Dinner: ____________ USD   ____________ (local currency)</w:t>
      </w:r>
    </w:p>
    <w:p w14:paraId="302A6355" w14:textId="77777777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Other: ____________ USD   ____________ (local currency)</w:t>
      </w:r>
    </w:p>
    <w:p w14:paraId="6531828D" w14:textId="01B98C56" w:rsidR="00213A1D" w:rsidRDefault="00515C0F" w:rsidP="00213A1D">
      <w:r w:rsidRPr="00515C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6D5F31" wp14:editId="0C1A6994">
                <wp:simplePos x="0" y="0"/>
                <wp:positionH relativeFrom="margin">
                  <wp:posOffset>5562600</wp:posOffset>
                </wp:positionH>
                <wp:positionV relativeFrom="paragraph">
                  <wp:posOffset>12065</wp:posOffset>
                </wp:positionV>
                <wp:extent cx="148590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AB20" w14:textId="39DDBCB2" w:rsidR="00515C0F" w:rsidRPr="00515C0F" w:rsidRDefault="00515C0F" w:rsidP="00515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15C0F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Remember to use </w:t>
                            </w:r>
                            <w:hyperlink r:id="rId12" w:history="1">
                              <w:r w:rsidRPr="00515C0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</w:rPr>
                                <w:t>Chrome River online</w:t>
                              </w:r>
                            </w:hyperlink>
                            <w:r w:rsidRPr="00515C0F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and note that faculty </w:t>
                            </w:r>
                            <w:hyperlink r:id="rId13" w:history="1">
                              <w:r w:rsidRPr="00515C0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reimbursements must be submitted within </w:t>
                              </w:r>
                              <w:r w:rsidRPr="00515C0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30 days</w:t>
                              </w:r>
                            </w:hyperlink>
                            <w:r w:rsidRPr="00515C0F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after the trip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is completed!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38pt;margin-top:.95pt;width:117pt;height:10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aEJwIAAE4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">
                <v:textbox>
                  <w:txbxContent>
                    <w:p w14:paraId="7783AB20" w14:textId="39DDBCB2" w:rsidR="00515C0F" w:rsidRPr="00515C0F" w:rsidRDefault="00515C0F" w:rsidP="00515C0F">
                      <w:pPr>
                        <w:jc w:val="center"/>
                        <w:rPr>
                          <w:i/>
                        </w:rPr>
                      </w:pPr>
                      <w:r w:rsidRPr="00515C0F">
                        <w:rPr>
                          <w:rFonts w:ascii="Times New Roman" w:eastAsia="Times New Roman" w:hAnsi="Times New Roman" w:cs="Times New Roman"/>
                          <w:i/>
                        </w:rPr>
                        <w:t>R</w:t>
                      </w:r>
                      <w:r w:rsidRPr="00515C0F">
                        <w:rPr>
                          <w:rFonts w:ascii="Times New Roman" w:eastAsia="Times New Roman" w:hAnsi="Times New Roman" w:cs="Times New Roman"/>
                          <w:i/>
                        </w:rPr>
                        <w:t>eme</w:t>
                      </w:r>
                      <w:r w:rsidRPr="00515C0F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mber to use </w:t>
                      </w:r>
                      <w:hyperlink r:id="rId14" w:history="1">
                        <w:r w:rsidRPr="00515C0F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</w:rPr>
                          <w:t>Chrome River online</w:t>
                        </w:r>
                      </w:hyperlink>
                      <w:r w:rsidRPr="00515C0F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and note that </w:t>
                      </w:r>
                      <w:r w:rsidRPr="00515C0F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faculty </w:t>
                      </w:r>
                      <w:hyperlink r:id="rId15" w:history="1">
                        <w:r w:rsidRPr="00515C0F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</w:rPr>
                          <w:t xml:space="preserve">reimbursements must be submitted within </w:t>
                        </w:r>
                        <w:r w:rsidRPr="00515C0F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30 days</w:t>
                        </w:r>
                      </w:hyperlink>
                      <w:r w:rsidRPr="00515C0F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after the trip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is completed!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A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Excursions</w:t>
      </w:r>
    </w:p>
    <w:p w14:paraId="376A50C9" w14:textId="4815A722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 xml:space="preserve">Museums, historic sites, cultural events, guided tours,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AA08A3" w14:textId="77777777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USD   ____________ (local currency)</w:t>
      </w:r>
    </w:p>
    <w:p w14:paraId="0A1A11FC" w14:textId="39CB8038" w:rsidR="00213A1D" w:rsidRDefault="00213A1D" w:rsidP="00213A1D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Immigration</w:t>
      </w:r>
    </w:p>
    <w:p w14:paraId="2530AFF0" w14:textId="156F8C1D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Visas: ____________ USD</w:t>
      </w:r>
    </w:p>
    <w:p w14:paraId="57DA574A" w14:textId="4C56DA9B" w:rsidR="00213A1D" w:rsidRDefault="00213A1D" w:rsidP="00213A1D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Health</w:t>
      </w:r>
    </w:p>
    <w:p w14:paraId="6E538833" w14:textId="271944CF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Student Insurance: ____</w:t>
      </w:r>
      <w:r w:rsidRPr="00A54ED9">
        <w:rPr>
          <w:rFonts w:ascii="Times New Roman" w:eastAsia="Times New Roman" w:hAnsi="Times New Roman" w:cs="Times New Roman"/>
          <w:sz w:val="24"/>
          <w:szCs w:val="24"/>
          <w:u w:val="single"/>
        </w:rPr>
        <w:t>_$25 p/person</w:t>
      </w:r>
      <w:r>
        <w:rPr>
          <w:rFonts w:ascii="Times New Roman" w:eastAsia="Times New Roman" w:hAnsi="Times New Roman" w:cs="Times New Roman"/>
          <w:sz w:val="24"/>
          <w:szCs w:val="24"/>
        </w:rPr>
        <w:t>_______ USD</w:t>
      </w:r>
      <w:r w:rsidR="00196C58">
        <w:rPr>
          <w:rFonts w:ascii="Times New Roman" w:eastAsia="Times New Roman" w:hAnsi="Times New Roman" w:cs="Times New Roman"/>
          <w:sz w:val="24"/>
          <w:szCs w:val="24"/>
        </w:rPr>
        <w:t xml:space="preserve"> (not needed for Study Away)</w:t>
      </w:r>
    </w:p>
    <w:p w14:paraId="159CEFF6" w14:textId="77777777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Immunizations: ____________ USD (consult Travel.State.Gov)</w:t>
      </w:r>
    </w:p>
    <w:p w14:paraId="40AE6557" w14:textId="69782EE7" w:rsidR="00213A1D" w:rsidRDefault="00213A1D" w:rsidP="00213A1D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Faculty Costs</w:t>
      </w:r>
    </w:p>
    <w:p w14:paraId="7D72A48D" w14:textId="03579772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Airport Parking: ____________ USD</w:t>
      </w:r>
      <w:r w:rsidR="00515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1FAF48" w14:textId="28E60218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Per Diem: ____________ USD</w:t>
      </w:r>
      <w:r w:rsidR="00515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432F4" w14:textId="27F72B47" w:rsidR="00213A1D" w:rsidRDefault="00213A1D" w:rsidP="00213A1D">
      <w:r>
        <w:rPr>
          <w:rFonts w:ascii="Times New Roman" w:eastAsia="Times New Roman" w:hAnsi="Times New Roman" w:cs="Times New Roman"/>
          <w:sz w:val="24"/>
          <w:szCs w:val="24"/>
        </w:rPr>
        <w:t>Faculty Insurance: ___</w:t>
      </w:r>
      <w:r w:rsidRPr="00A54ED9">
        <w:rPr>
          <w:rFonts w:ascii="Times New Roman" w:eastAsia="Times New Roman" w:hAnsi="Times New Roman" w:cs="Times New Roman"/>
          <w:sz w:val="24"/>
          <w:szCs w:val="24"/>
          <w:u w:val="single"/>
        </w:rPr>
        <w:t>_$25 p/person</w:t>
      </w:r>
      <w:r>
        <w:rPr>
          <w:rFonts w:ascii="Times New Roman" w:eastAsia="Times New Roman" w:hAnsi="Times New Roman" w:cs="Times New Roman"/>
          <w:sz w:val="24"/>
          <w:szCs w:val="24"/>
        </w:rPr>
        <w:t>________ USD</w:t>
      </w:r>
      <w:r w:rsidR="00196C58">
        <w:rPr>
          <w:rFonts w:ascii="Times New Roman" w:eastAsia="Times New Roman" w:hAnsi="Times New Roman" w:cs="Times New Roman"/>
          <w:sz w:val="24"/>
          <w:szCs w:val="24"/>
        </w:rPr>
        <w:t xml:space="preserve"> (not needed for Study Away)</w:t>
      </w:r>
    </w:p>
    <w:p w14:paraId="44736D4B" w14:textId="77777777" w:rsidR="00213A1D" w:rsidRDefault="00213A1D" w:rsidP="00213A1D">
      <w:pPr>
        <w:spacing w:line="256" w:lineRule="auto"/>
      </w:pPr>
    </w:p>
    <w:p w14:paraId="1B34A7FF" w14:textId="28A7F99D" w:rsidR="00213A1D" w:rsidRPr="00086151" w:rsidRDefault="00213A1D" w:rsidP="00213A1D">
      <w:pPr>
        <w:rPr>
          <w:i/>
        </w:rPr>
      </w:pPr>
      <w:r w:rsidRPr="00086151">
        <w:rPr>
          <w:rFonts w:ascii="Times New Roman" w:eastAsia="Times New Roman" w:hAnsi="Times New Roman" w:cs="Times New Roman"/>
          <w:i/>
          <w:sz w:val="24"/>
          <w:szCs w:val="24"/>
        </w:rPr>
        <w:t>*Remem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ber to add an additional 10-20%</w:t>
      </w:r>
      <w:r w:rsidRPr="00086151">
        <w:rPr>
          <w:rFonts w:ascii="Times New Roman" w:eastAsia="Times New Roman" w:hAnsi="Times New Roman" w:cs="Times New Roman"/>
          <w:i/>
          <w:sz w:val="24"/>
          <w:szCs w:val="24"/>
        </w:rPr>
        <w:t xml:space="preserve"> to the total. </w:t>
      </w:r>
      <w:r w:rsidR="00544C09">
        <w:rPr>
          <w:rFonts w:ascii="Times New Roman" w:eastAsia="Times New Roman" w:hAnsi="Times New Roman" w:cs="Times New Roman"/>
          <w:i/>
          <w:sz w:val="24"/>
          <w:szCs w:val="24"/>
        </w:rPr>
        <w:t>Use the below total for promotional purposes.</w:t>
      </w:r>
    </w:p>
    <w:p w14:paraId="4E1D9BA1" w14:textId="77777777" w:rsidR="00213A1D" w:rsidRDefault="00213A1D" w:rsidP="00213A1D"/>
    <w:p w14:paraId="60E85FF4" w14:textId="77777777" w:rsidR="00213A1D" w:rsidRDefault="00213A1D" w:rsidP="00213A1D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Cost: _______ USD   Total Cost per Student: _______ USD  </w:t>
      </w:r>
    </w:p>
    <w:p w14:paraId="66D44263" w14:textId="0B0CCC29" w:rsidR="000E5FCF" w:rsidRDefault="000E5FCF"/>
    <w:p w14:paraId="0500F92B" w14:textId="3720178D" w:rsidR="00213A1D" w:rsidRDefault="005744C6">
      <w:r w:rsidRPr="0037774A">
        <w:rPr>
          <w:rFonts w:ascii="Times New Roman" w:eastAsia="Times New Roman" w:hAnsi="Times New Roman" w:cs="Times New Roman"/>
          <w:b/>
          <w:sz w:val="24"/>
          <w:szCs w:val="24"/>
        </w:rPr>
        <w:t xml:space="preserve">Faculty </w:t>
      </w:r>
      <w:r w:rsidR="008F2C6B" w:rsidRPr="0037774A">
        <w:rPr>
          <w:rFonts w:ascii="Times New Roman" w:eastAsia="Times New Roman" w:hAnsi="Times New Roman" w:cs="Times New Roman"/>
          <w:b/>
          <w:sz w:val="24"/>
          <w:szCs w:val="24"/>
        </w:rPr>
        <w:t xml:space="preserve">Lead </w:t>
      </w:r>
      <w:r w:rsidRPr="0037774A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="0037774A">
        <w:t>: _</w:t>
      </w:r>
      <w:r>
        <w:t>_______________________________________________</w:t>
      </w:r>
      <w:r w:rsidRPr="0037774A">
        <w:rPr>
          <w:b/>
        </w:rPr>
        <w:t>Date:</w:t>
      </w:r>
      <w:r>
        <w:t>_______________________</w:t>
      </w:r>
    </w:p>
    <w:p w14:paraId="3C0F0464" w14:textId="432E3715" w:rsidR="00213A1D" w:rsidRPr="007573B1" w:rsidRDefault="007573B1" w:rsidP="007573B1">
      <w:pPr>
        <w:jc w:val="center"/>
        <w:rPr>
          <w:sz w:val="20"/>
          <w:szCs w:val="20"/>
        </w:rPr>
      </w:pPr>
      <w:r w:rsidRPr="007573B1">
        <w:rPr>
          <w:sz w:val="20"/>
          <w:szCs w:val="20"/>
        </w:rPr>
        <w:t>(By signing this document, faculty agree</w:t>
      </w:r>
      <w:r w:rsidR="00D82FEE">
        <w:rPr>
          <w:sz w:val="20"/>
          <w:szCs w:val="20"/>
        </w:rPr>
        <w:t xml:space="preserve"> above </w:t>
      </w:r>
      <w:r w:rsidR="00151DE5">
        <w:rPr>
          <w:sz w:val="20"/>
          <w:szCs w:val="20"/>
        </w:rPr>
        <w:t xml:space="preserve">information </w:t>
      </w:r>
      <w:r w:rsidR="00D82FEE">
        <w:rPr>
          <w:sz w:val="20"/>
          <w:szCs w:val="20"/>
        </w:rPr>
        <w:t xml:space="preserve">is accurate and </w:t>
      </w:r>
      <w:r w:rsidR="00D919FB">
        <w:rPr>
          <w:sz w:val="20"/>
          <w:szCs w:val="20"/>
        </w:rPr>
        <w:t xml:space="preserve">agree </w:t>
      </w:r>
      <w:r w:rsidRPr="007573B1">
        <w:rPr>
          <w:sz w:val="20"/>
          <w:szCs w:val="20"/>
        </w:rPr>
        <w:t xml:space="preserve">to facilitate the safety and well-being </w:t>
      </w:r>
      <w:r w:rsidR="004116E8">
        <w:rPr>
          <w:sz w:val="20"/>
          <w:szCs w:val="20"/>
        </w:rPr>
        <w:t>of the group.</w:t>
      </w:r>
      <w:r w:rsidRPr="007573B1">
        <w:rPr>
          <w:sz w:val="20"/>
          <w:szCs w:val="20"/>
        </w:rPr>
        <w:t>)</w:t>
      </w:r>
    </w:p>
    <w:p w14:paraId="7803C3A7" w14:textId="77777777" w:rsidR="000E5FCF" w:rsidRDefault="000E5FCF">
      <w:pPr>
        <w:spacing w:after="0" w:line="240" w:lineRule="auto"/>
        <w:ind w:left="720"/>
      </w:pPr>
    </w:p>
    <w:p w14:paraId="4375C8E4" w14:textId="7592332A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III. SIGNATURE </w:t>
      </w:r>
      <w:r w:rsidR="00213A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</w:t>
      </w:r>
    </w:p>
    <w:tbl>
      <w:tblPr>
        <w:tblStyle w:val="a"/>
        <w:tblW w:w="1088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3"/>
      </w:tblGrid>
      <w:tr w:rsidR="000E5FCF" w14:paraId="198D7274" w14:textId="77777777">
        <w:trPr>
          <w:trHeight w:val="320"/>
        </w:trPr>
        <w:tc>
          <w:tcPr>
            <w:tcW w:w="10883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18A8A9F9" w14:textId="77777777" w:rsidR="000E5FCF" w:rsidRDefault="00925753">
            <w:pPr>
              <w:pStyle w:val="Heading4"/>
            </w:pPr>
            <w:r>
              <w:t>Department Chair</w:t>
            </w:r>
          </w:p>
        </w:tc>
      </w:tr>
    </w:tbl>
    <w:p w14:paraId="626C7A12" w14:textId="710AD3EF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7693EBA3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23C3CA06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2929FAC2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0"/>
        <w:tblW w:w="1085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3"/>
      </w:tblGrid>
      <w:tr w:rsidR="000E5FCF" w14:paraId="05A13519" w14:textId="77777777">
        <w:trPr>
          <w:trHeight w:val="220"/>
        </w:trPr>
        <w:tc>
          <w:tcPr>
            <w:tcW w:w="10853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4A85AF41" w14:textId="77777777" w:rsidR="000E5FCF" w:rsidRDefault="00925753">
            <w:pPr>
              <w:pStyle w:val="Heading4"/>
            </w:pPr>
            <w:r>
              <w:t xml:space="preserve">Dean </w:t>
            </w:r>
          </w:p>
        </w:tc>
      </w:tr>
    </w:tbl>
    <w:p w14:paraId="5951426D" w14:textId="52F05473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6E2CA9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26B419CD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664E8F1C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1"/>
        <w:tblW w:w="1085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3"/>
      </w:tblGrid>
      <w:tr w:rsidR="000E5FCF" w14:paraId="7CF46000" w14:textId="77777777">
        <w:trPr>
          <w:trHeight w:val="360"/>
        </w:trPr>
        <w:tc>
          <w:tcPr>
            <w:tcW w:w="108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ED50381" w14:textId="2002F331" w:rsidR="000E5FCF" w:rsidRDefault="003F7117">
            <w:pPr>
              <w:pStyle w:val="Heading4"/>
            </w:pPr>
            <w:r>
              <w:t xml:space="preserve">Associate </w:t>
            </w:r>
            <w:r w:rsidR="00925753">
              <w:t>Provost</w:t>
            </w:r>
          </w:p>
        </w:tc>
      </w:tr>
    </w:tbl>
    <w:p w14:paraId="4613CED2" w14:textId="4110EDD3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00F21AA5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62F4E2F0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67B2F777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2"/>
        <w:tblW w:w="1083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8"/>
      </w:tblGrid>
      <w:tr w:rsidR="000E5FCF" w14:paraId="596CB66F" w14:textId="77777777">
        <w:trPr>
          <w:trHeight w:val="380"/>
        </w:trPr>
        <w:tc>
          <w:tcPr>
            <w:tcW w:w="108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7CC7336" w14:textId="12192374" w:rsidR="000E5FCF" w:rsidRDefault="00925753">
            <w:pPr>
              <w:pStyle w:val="Heading4"/>
            </w:pPr>
            <w:r>
              <w:t>Research</w:t>
            </w:r>
            <w:r w:rsidR="005B570C">
              <w:t xml:space="preserve"> Compliance Officer</w:t>
            </w:r>
            <w:r>
              <w:t xml:space="preserve"> </w:t>
            </w:r>
            <w:r w:rsidR="003F7117">
              <w:t>(</w:t>
            </w:r>
            <w:r w:rsidR="003F7117" w:rsidRPr="00086151">
              <w:rPr>
                <w:u w:val="single"/>
              </w:rPr>
              <w:t>not</w:t>
            </w:r>
            <w:r w:rsidR="003F7117">
              <w:t xml:space="preserve"> needed for Study Away</w:t>
            </w:r>
            <w:r w:rsidR="00086151">
              <w:t xml:space="preserve">, i.e. </w:t>
            </w:r>
            <w:r w:rsidR="00086151" w:rsidRPr="00086151">
              <w:rPr>
                <w:i/>
              </w:rPr>
              <w:t>domestic</w:t>
            </w:r>
            <w:r w:rsidR="00086151">
              <w:t xml:space="preserve"> programs</w:t>
            </w:r>
            <w:r w:rsidR="003F7117">
              <w:t>)</w:t>
            </w:r>
          </w:p>
        </w:tc>
      </w:tr>
    </w:tbl>
    <w:p w14:paraId="3A9F95AB" w14:textId="3D4CD900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173D96B1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30CAC869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6E774241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3"/>
        <w:tblW w:w="1083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8"/>
      </w:tblGrid>
      <w:tr w:rsidR="000E5FCF" w14:paraId="52E8D793" w14:textId="77777777">
        <w:trPr>
          <w:trHeight w:val="320"/>
        </w:trPr>
        <w:tc>
          <w:tcPr>
            <w:tcW w:w="10838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703596D8" w14:textId="409C8F4A" w:rsidR="000E5FCF" w:rsidRDefault="00645C76">
            <w:pPr>
              <w:pStyle w:val="Heading4"/>
            </w:pPr>
            <w:r>
              <w:t>Associate Vice Chancellor of Global Engagement</w:t>
            </w:r>
          </w:p>
        </w:tc>
      </w:tr>
    </w:tbl>
    <w:p w14:paraId="49A30D06" w14:textId="482D97FC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0F378B3B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30F30FF5" w14:textId="2DC06D18" w:rsidR="00665CA2" w:rsidRPr="00B02B7B" w:rsidRDefault="00925753" w:rsidP="00B02B7B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77B7F5C1" w14:textId="77777777" w:rsidR="00665CA2" w:rsidRDefault="00665C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665CA2"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7F69" w14:textId="77777777" w:rsidR="00213A1D" w:rsidRDefault="00213A1D" w:rsidP="00213A1D">
      <w:pPr>
        <w:spacing w:after="0" w:line="240" w:lineRule="auto"/>
      </w:pPr>
      <w:r>
        <w:separator/>
      </w:r>
    </w:p>
  </w:endnote>
  <w:endnote w:type="continuationSeparator" w:id="0">
    <w:p w14:paraId="3656DCF7" w14:textId="77777777" w:rsidR="00213A1D" w:rsidRDefault="00213A1D" w:rsidP="002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230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87DCB2" w14:textId="43E26F7B" w:rsidR="00213A1D" w:rsidRDefault="00213A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70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6E28B0" w14:textId="77777777" w:rsidR="00213A1D" w:rsidRDefault="0021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E9499" w14:textId="77777777" w:rsidR="00213A1D" w:rsidRDefault="00213A1D" w:rsidP="00213A1D">
      <w:pPr>
        <w:spacing w:after="0" w:line="240" w:lineRule="auto"/>
      </w:pPr>
      <w:r>
        <w:separator/>
      </w:r>
    </w:p>
  </w:footnote>
  <w:footnote w:type="continuationSeparator" w:id="0">
    <w:p w14:paraId="6298BD22" w14:textId="77777777" w:rsidR="00213A1D" w:rsidRDefault="00213A1D" w:rsidP="0021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B85"/>
    <w:multiLevelType w:val="hybridMultilevel"/>
    <w:tmpl w:val="CFBAA578"/>
    <w:lvl w:ilvl="0" w:tplc="A5260E9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D2960CB"/>
    <w:multiLevelType w:val="multilevel"/>
    <w:tmpl w:val="53E4D1D8"/>
    <w:lvl w:ilvl="0">
      <w:start w:val="2"/>
      <w:numFmt w:val="decimal"/>
      <w:lvlText w:val="%1)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5D27663"/>
    <w:multiLevelType w:val="multilevel"/>
    <w:tmpl w:val="2A00B29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B5F3D17"/>
    <w:multiLevelType w:val="hybridMultilevel"/>
    <w:tmpl w:val="C730089C"/>
    <w:lvl w:ilvl="0" w:tplc="C1127A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C1126BC0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F80A27"/>
    <w:multiLevelType w:val="multilevel"/>
    <w:tmpl w:val="38CAEF74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firstLine="19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24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F"/>
    <w:rsid w:val="00086151"/>
    <w:rsid w:val="000E5FCF"/>
    <w:rsid w:val="00151DE5"/>
    <w:rsid w:val="00196C58"/>
    <w:rsid w:val="001E1963"/>
    <w:rsid w:val="00213A1D"/>
    <w:rsid w:val="002B6BFF"/>
    <w:rsid w:val="00327AF2"/>
    <w:rsid w:val="00344C58"/>
    <w:rsid w:val="0037774A"/>
    <w:rsid w:val="0039081A"/>
    <w:rsid w:val="003B4788"/>
    <w:rsid w:val="003D51CB"/>
    <w:rsid w:val="003F7117"/>
    <w:rsid w:val="004116E8"/>
    <w:rsid w:val="00515C0F"/>
    <w:rsid w:val="0053447D"/>
    <w:rsid w:val="00544C09"/>
    <w:rsid w:val="005744C6"/>
    <w:rsid w:val="005B570C"/>
    <w:rsid w:val="00610C94"/>
    <w:rsid w:val="00645C76"/>
    <w:rsid w:val="00665CA2"/>
    <w:rsid w:val="006805D3"/>
    <w:rsid w:val="006C503F"/>
    <w:rsid w:val="00733891"/>
    <w:rsid w:val="007573B1"/>
    <w:rsid w:val="007C2730"/>
    <w:rsid w:val="008F2C6B"/>
    <w:rsid w:val="00925753"/>
    <w:rsid w:val="009833BD"/>
    <w:rsid w:val="00A54ED9"/>
    <w:rsid w:val="00B02B7B"/>
    <w:rsid w:val="00BA5A69"/>
    <w:rsid w:val="00BC2A9D"/>
    <w:rsid w:val="00C815F3"/>
    <w:rsid w:val="00C8677F"/>
    <w:rsid w:val="00CA6475"/>
    <w:rsid w:val="00D55EC0"/>
    <w:rsid w:val="00D82FEE"/>
    <w:rsid w:val="00D919FB"/>
    <w:rsid w:val="00DD4EB5"/>
    <w:rsid w:val="00DF58F6"/>
    <w:rsid w:val="00DF7D26"/>
    <w:rsid w:val="00EA1555"/>
    <w:rsid w:val="00E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D792"/>
  <w15:docId w15:val="{53BC61FD-1C4B-411E-9112-04F33AB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4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4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4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1D"/>
  </w:style>
  <w:style w:type="paragraph" w:styleId="Footer">
    <w:name w:val="footer"/>
    <w:basedOn w:val="Normal"/>
    <w:link w:val="FooterChar"/>
    <w:uiPriority w:val="99"/>
    <w:unhideWhenUsed/>
    <w:rsid w:val="002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international-travel/International-Travel-Country-Information-Pages.html" TargetMode="External"/><Relationship Id="rId13" Type="http://schemas.openxmlformats.org/officeDocument/2006/relationships/hyperlink" Target="https://www.uncp.edu/resources/finance-and-administration/policies-and-procedures/controller/travel-rate-tab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chromeriv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xe.com/currencyconvert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cp.edu/resources/finance-and-administration/policies-and-procedures/controller/travel-rate-table" TargetMode="External"/><Relationship Id="rId10" Type="http://schemas.openxmlformats.org/officeDocument/2006/relationships/hyperlink" Target="https://www.xe.com/currencyconver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ac.gov/" TargetMode="External"/><Relationship Id="rId14" Type="http://schemas.openxmlformats.org/officeDocument/2006/relationships/hyperlink" Target="https://www.chromeriv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F. Goforth</dc:creator>
  <cp:lastModifiedBy>Alexander Brandt</cp:lastModifiedBy>
  <cp:revision>28</cp:revision>
  <cp:lastPrinted>2019-08-19T18:28:00Z</cp:lastPrinted>
  <dcterms:created xsi:type="dcterms:W3CDTF">2016-08-11T13:16:00Z</dcterms:created>
  <dcterms:modified xsi:type="dcterms:W3CDTF">2019-10-08T13:40:00Z</dcterms:modified>
</cp:coreProperties>
</file>