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94CA" w14:textId="55C6880F" w:rsidR="00A608B1" w:rsidRDefault="003A7781" w:rsidP="007C2C9F">
      <w:pPr>
        <w:jc w:val="center"/>
        <w:rPr>
          <w:bCs/>
        </w:rPr>
      </w:pPr>
      <w:r>
        <w:rPr>
          <w:bCs/>
        </w:rPr>
        <w:t xml:space="preserve"> POL</w:t>
      </w:r>
      <w:r w:rsidR="008651C9">
        <w:rPr>
          <w:bCs/>
        </w:rPr>
        <w:t xml:space="preserve"> 0</w:t>
      </w:r>
      <w:r w:rsidR="00E65D6E">
        <w:rPr>
          <w:bCs/>
        </w:rPr>
        <w:t>4</w:t>
      </w:r>
      <w:r w:rsidR="008651C9">
        <w:rPr>
          <w:bCs/>
        </w:rPr>
        <w:t>.</w:t>
      </w:r>
      <w:r w:rsidR="00E65D6E">
        <w:rPr>
          <w:bCs/>
        </w:rPr>
        <w:t>25</w:t>
      </w:r>
      <w:r w:rsidR="008651C9">
        <w:rPr>
          <w:bCs/>
        </w:rPr>
        <w:t>.</w:t>
      </w:r>
      <w:r w:rsidR="00E65D6E">
        <w:rPr>
          <w:bCs/>
        </w:rPr>
        <w:t>1</w:t>
      </w:r>
      <w:r w:rsidR="008651C9">
        <w:rPr>
          <w:bCs/>
        </w:rPr>
        <w:t>0</w:t>
      </w:r>
    </w:p>
    <w:p w14:paraId="5C03F80D" w14:textId="2F615F06" w:rsidR="00A608B1" w:rsidRDefault="00A608B1" w:rsidP="007C2C9F">
      <w:pPr>
        <w:jc w:val="center"/>
        <w:rPr>
          <w:bCs/>
        </w:rPr>
      </w:pPr>
      <w:r>
        <w:rPr>
          <w:bCs/>
        </w:rPr>
        <w:t xml:space="preserve">Emergency Notifications </w:t>
      </w:r>
      <w:r w:rsidR="00E65D6E">
        <w:rPr>
          <w:bCs/>
        </w:rPr>
        <w:t>Policy</w:t>
      </w:r>
    </w:p>
    <w:p w14:paraId="1F4FEF81" w14:textId="77777777" w:rsidR="00A608B1" w:rsidRDefault="00A608B1" w:rsidP="009B6FF4">
      <w:pPr>
        <w:jc w:val="center"/>
        <w:rPr>
          <w:bCs/>
        </w:rPr>
      </w:pPr>
    </w:p>
    <w:p w14:paraId="58A3E71A" w14:textId="01CA401E" w:rsidR="00A608B1" w:rsidRDefault="00A608B1" w:rsidP="009B6FF4">
      <w:pPr>
        <w:rPr>
          <w:bCs/>
        </w:rPr>
      </w:pPr>
      <w:r>
        <w:rPr>
          <w:b/>
          <w:bCs/>
        </w:rPr>
        <w:t>Authority:</w:t>
      </w:r>
      <w:r>
        <w:rPr>
          <w:bCs/>
        </w:rPr>
        <w:t xml:space="preserve"> Chancellor</w:t>
      </w:r>
    </w:p>
    <w:p w14:paraId="22E5B5FA" w14:textId="77777777" w:rsidR="00A608B1" w:rsidRDefault="00A608B1" w:rsidP="009B6FF4">
      <w:pPr>
        <w:rPr>
          <w:bCs/>
        </w:rPr>
      </w:pPr>
    </w:p>
    <w:p w14:paraId="6182F004" w14:textId="77777777" w:rsidR="00A608B1" w:rsidRDefault="00A608B1" w:rsidP="009B6FF4">
      <w:pPr>
        <w:rPr>
          <w:bCs/>
        </w:rPr>
      </w:pPr>
      <w:r>
        <w:rPr>
          <w:b/>
          <w:bCs/>
        </w:rPr>
        <w:t>History:</w:t>
      </w:r>
      <w:r>
        <w:rPr>
          <w:bCs/>
        </w:rPr>
        <w:t xml:space="preserve"> </w:t>
      </w:r>
    </w:p>
    <w:p w14:paraId="773EAC21" w14:textId="77777777" w:rsidR="00A608B1" w:rsidRDefault="0072275A" w:rsidP="009B6FF4">
      <w:pPr>
        <w:numPr>
          <w:ilvl w:val="0"/>
          <w:numId w:val="18"/>
        </w:numPr>
        <w:rPr>
          <w:bCs/>
        </w:rPr>
      </w:pPr>
      <w:r>
        <w:rPr>
          <w:bCs/>
        </w:rPr>
        <w:t xml:space="preserve">First Issued: </w:t>
      </w:r>
      <w:r w:rsidR="002A787B">
        <w:rPr>
          <w:bCs/>
        </w:rPr>
        <w:t>March 2</w:t>
      </w:r>
      <w:r w:rsidR="00B70BA2">
        <w:rPr>
          <w:bCs/>
        </w:rPr>
        <w:t>0</w:t>
      </w:r>
      <w:r w:rsidR="002A787B">
        <w:rPr>
          <w:bCs/>
        </w:rPr>
        <w:t>, 2014</w:t>
      </w:r>
    </w:p>
    <w:p w14:paraId="3A5E76A8" w14:textId="77777777" w:rsidR="003A7781" w:rsidRDefault="003A7781" w:rsidP="009B6FF4">
      <w:pPr>
        <w:numPr>
          <w:ilvl w:val="0"/>
          <w:numId w:val="18"/>
        </w:numPr>
        <w:rPr>
          <w:bCs/>
        </w:rPr>
      </w:pPr>
      <w:r>
        <w:rPr>
          <w:bCs/>
        </w:rPr>
        <w:t>Last Revised:</w:t>
      </w:r>
      <w:r w:rsidR="001D3E28">
        <w:rPr>
          <w:bCs/>
        </w:rPr>
        <w:t xml:space="preserve"> December 8, 2020</w:t>
      </w:r>
    </w:p>
    <w:p w14:paraId="54FAF0DC" w14:textId="77777777" w:rsidR="00A608B1" w:rsidRDefault="00A608B1" w:rsidP="009B6FF4">
      <w:pPr>
        <w:rPr>
          <w:bCs/>
        </w:rPr>
      </w:pPr>
    </w:p>
    <w:p w14:paraId="39F6FBFE" w14:textId="77777777" w:rsidR="00A608B1" w:rsidRDefault="00A608B1" w:rsidP="009B6FF4">
      <w:pPr>
        <w:rPr>
          <w:b/>
          <w:bCs/>
        </w:rPr>
      </w:pPr>
      <w:r>
        <w:rPr>
          <w:b/>
          <w:bCs/>
        </w:rPr>
        <w:t>Additional References:</w:t>
      </w:r>
    </w:p>
    <w:p w14:paraId="29610C66" w14:textId="77777777" w:rsidR="002C6860" w:rsidRPr="00BE7BD0" w:rsidRDefault="00E0791C" w:rsidP="009B6FF4">
      <w:pPr>
        <w:numPr>
          <w:ilvl w:val="0"/>
          <w:numId w:val="18"/>
        </w:numPr>
        <w:rPr>
          <w:rStyle w:val="Hyperlink"/>
          <w:b/>
          <w:bCs/>
          <w:color w:val="auto"/>
          <w:u w:val="none"/>
        </w:rPr>
      </w:pPr>
      <w:hyperlink r:id="rId11" w:history="1">
        <w:r w:rsidR="002C6860" w:rsidRPr="002C6860">
          <w:rPr>
            <w:rStyle w:val="Hyperlink"/>
          </w:rPr>
          <w:t>2008 Higher Education Opportunity Act</w:t>
        </w:r>
      </w:hyperlink>
    </w:p>
    <w:p w14:paraId="0B257CCD" w14:textId="77777777" w:rsidR="003A7781" w:rsidRPr="00BE7BD0" w:rsidRDefault="00E0791C" w:rsidP="009B6FF4">
      <w:pPr>
        <w:numPr>
          <w:ilvl w:val="0"/>
          <w:numId w:val="18"/>
        </w:numPr>
        <w:rPr>
          <w:rStyle w:val="Hyperlink"/>
          <w:bCs/>
          <w:color w:val="auto"/>
          <w:u w:val="none"/>
        </w:rPr>
      </w:pPr>
      <w:hyperlink r:id="rId12" w:history="1">
        <w:r w:rsidR="003A7781" w:rsidRPr="00BE7BD0">
          <w:rPr>
            <w:rStyle w:val="Hyperlink"/>
            <w:bCs/>
          </w:rPr>
          <w:t>The Handbook for Campus Safety and Security Reporting, 2016 Edition</w:t>
        </w:r>
      </w:hyperlink>
    </w:p>
    <w:p w14:paraId="38316C7C" w14:textId="77777777" w:rsidR="00B44C4E" w:rsidRPr="00B44C4E" w:rsidRDefault="00E0791C" w:rsidP="00B44C4E">
      <w:pPr>
        <w:numPr>
          <w:ilvl w:val="0"/>
          <w:numId w:val="18"/>
        </w:numPr>
        <w:rPr>
          <w:rStyle w:val="Hyperlink"/>
          <w:b/>
          <w:bCs/>
          <w:color w:val="auto"/>
          <w:u w:val="none"/>
        </w:rPr>
      </w:pPr>
      <w:hyperlink r:id="rId13" w:history="1">
        <w:r w:rsidR="003A7781" w:rsidRPr="009B6FF4">
          <w:rPr>
            <w:rStyle w:val="Hyperlink"/>
          </w:rPr>
          <w:t xml:space="preserve">The Jeanne </w:t>
        </w:r>
        <w:proofErr w:type="spellStart"/>
        <w:r w:rsidR="003A7781" w:rsidRPr="009B6FF4">
          <w:rPr>
            <w:rStyle w:val="Hyperlink"/>
          </w:rPr>
          <w:t>Clery</w:t>
        </w:r>
        <w:proofErr w:type="spellEnd"/>
        <w:r w:rsidR="003A7781" w:rsidRPr="009B6FF4">
          <w:rPr>
            <w:rStyle w:val="Hyperlink"/>
          </w:rPr>
          <w:t xml:space="preserve"> Disclosure of Campus Security Policy and Campus Crime Statistics Act</w:t>
        </w:r>
      </w:hyperlink>
    </w:p>
    <w:p w14:paraId="5B1BAABC" w14:textId="77777777" w:rsidR="003A7781" w:rsidRPr="009B6FF4" w:rsidRDefault="00E0791C" w:rsidP="003A7781">
      <w:pPr>
        <w:numPr>
          <w:ilvl w:val="0"/>
          <w:numId w:val="18"/>
        </w:numPr>
        <w:rPr>
          <w:b/>
          <w:bCs/>
        </w:rPr>
      </w:pPr>
      <w:hyperlink r:id="rId14" w:history="1">
        <w:r w:rsidR="003A7781" w:rsidRPr="009B6FF4">
          <w:rPr>
            <w:rStyle w:val="Hyperlink"/>
          </w:rPr>
          <w:t xml:space="preserve">UNCP </w:t>
        </w:r>
        <w:r w:rsidR="003A7781">
          <w:rPr>
            <w:rStyle w:val="Hyperlink"/>
          </w:rPr>
          <w:t>H</w:t>
        </w:r>
        <w:r w:rsidR="003A7781" w:rsidRPr="009B6FF4">
          <w:rPr>
            <w:rStyle w:val="Hyperlink"/>
          </w:rPr>
          <w:t>omepage</w:t>
        </w:r>
      </w:hyperlink>
    </w:p>
    <w:p w14:paraId="4F71D865" w14:textId="77777777" w:rsidR="003A7781" w:rsidRPr="00BE7BD0" w:rsidRDefault="00E0791C" w:rsidP="003A7781">
      <w:pPr>
        <w:numPr>
          <w:ilvl w:val="0"/>
          <w:numId w:val="18"/>
        </w:numPr>
        <w:rPr>
          <w:b/>
          <w:bCs/>
        </w:rPr>
      </w:pPr>
      <w:hyperlink r:id="rId15" w:history="1">
        <w:r w:rsidR="003A7781" w:rsidRPr="009B6FF4">
          <w:rPr>
            <w:rStyle w:val="Hyperlink"/>
          </w:rPr>
          <w:t>UNCP Emergency Operations Plan</w:t>
        </w:r>
      </w:hyperlink>
    </w:p>
    <w:p w14:paraId="5D877C52" w14:textId="77777777" w:rsidR="006D4AB3" w:rsidRDefault="00E0791C" w:rsidP="003A7781">
      <w:pPr>
        <w:numPr>
          <w:ilvl w:val="0"/>
          <w:numId w:val="18"/>
        </w:numPr>
        <w:rPr>
          <w:bCs/>
        </w:rPr>
      </w:pPr>
      <w:hyperlink r:id="rId16" w:history="1">
        <w:r w:rsidR="006D4AB3" w:rsidRPr="00BE7BD0">
          <w:rPr>
            <w:rStyle w:val="Hyperlink"/>
            <w:bCs/>
          </w:rPr>
          <w:t>Brave Alert</w:t>
        </w:r>
      </w:hyperlink>
    </w:p>
    <w:p w14:paraId="31B949A1" w14:textId="77777777" w:rsidR="00EA3613" w:rsidRPr="00BE7BD0" w:rsidRDefault="00E0791C" w:rsidP="003A7781">
      <w:pPr>
        <w:numPr>
          <w:ilvl w:val="0"/>
          <w:numId w:val="18"/>
        </w:numPr>
        <w:rPr>
          <w:bCs/>
        </w:rPr>
      </w:pPr>
      <w:hyperlink r:id="rId17" w:history="1">
        <w:r w:rsidR="00EA3613" w:rsidRPr="00EA3613">
          <w:rPr>
            <w:rStyle w:val="Hyperlink"/>
            <w:bCs/>
          </w:rPr>
          <w:t>The LiveSafe App</w:t>
        </w:r>
      </w:hyperlink>
    </w:p>
    <w:p w14:paraId="226B5769" w14:textId="77777777" w:rsidR="00A608B1" w:rsidRDefault="00A608B1" w:rsidP="009B6FF4">
      <w:pPr>
        <w:rPr>
          <w:b/>
          <w:bCs/>
        </w:rPr>
      </w:pPr>
    </w:p>
    <w:p w14:paraId="0B050BBF" w14:textId="27BB194F" w:rsidR="00A608B1" w:rsidRPr="009B6FF4" w:rsidRDefault="00A608B1" w:rsidP="009B6FF4">
      <w:r>
        <w:rPr>
          <w:b/>
          <w:bCs/>
        </w:rPr>
        <w:t xml:space="preserve">Contact Information: </w:t>
      </w:r>
      <w:r w:rsidR="002C6860">
        <w:t>Phillip Bullard Jr., University Program Specialist, 910.521.6235</w:t>
      </w:r>
    </w:p>
    <w:p w14:paraId="5BA0657E" w14:textId="77777777" w:rsidR="00A608B1" w:rsidRPr="009B6FF4" w:rsidRDefault="00A608B1" w:rsidP="009B6FF4">
      <w:pPr>
        <w:rPr>
          <w:bCs/>
        </w:rPr>
      </w:pPr>
    </w:p>
    <w:p w14:paraId="33627B13" w14:textId="4FC6AF22" w:rsidR="00402AFD" w:rsidRDefault="00402AFD" w:rsidP="00402AFD">
      <w:pPr>
        <w:tabs>
          <w:tab w:val="left" w:pos="-1440"/>
        </w:tabs>
        <w:ind w:left="720" w:hanging="720"/>
        <w:rPr>
          <w:b/>
          <w:bCs/>
        </w:rPr>
      </w:pPr>
      <w:r>
        <w:rPr>
          <w:b/>
          <w:bCs/>
        </w:rPr>
        <w:t xml:space="preserve">1. </w:t>
      </w:r>
      <w:r w:rsidR="00142E93">
        <w:rPr>
          <w:b/>
          <w:bCs/>
        </w:rPr>
        <w:t>PURPOSE</w:t>
      </w:r>
    </w:p>
    <w:p w14:paraId="64185BBF" w14:textId="77777777" w:rsidR="00402AFD" w:rsidRDefault="00402AFD" w:rsidP="00402AFD">
      <w:pPr>
        <w:tabs>
          <w:tab w:val="left" w:pos="-1440"/>
        </w:tabs>
        <w:ind w:left="720" w:hanging="720"/>
      </w:pPr>
    </w:p>
    <w:p w14:paraId="1584920B" w14:textId="77777777" w:rsidR="00142E93" w:rsidRDefault="00402AFD" w:rsidP="00142E93">
      <w:pPr>
        <w:spacing w:after="200"/>
      </w:pPr>
      <w:r>
        <w:t>1.</w:t>
      </w:r>
      <w:r w:rsidR="00974AB6">
        <w:t>1</w:t>
      </w:r>
      <w:r>
        <w:t xml:space="preserve"> </w:t>
      </w:r>
      <w:r w:rsidR="00142E93">
        <w:t xml:space="preserve">The Jeanne </w:t>
      </w:r>
      <w:proofErr w:type="spellStart"/>
      <w:r w:rsidR="00142E93">
        <w:t>Clery</w:t>
      </w:r>
      <w:proofErr w:type="spellEnd"/>
      <w:r w:rsidR="00142E93">
        <w:t xml:space="preserve"> Disclosure of Campus Security Policy and Campus Crime Statistics Act (the </w:t>
      </w:r>
      <w:proofErr w:type="spellStart"/>
      <w:r w:rsidR="00142E93">
        <w:t>Clery</w:t>
      </w:r>
      <w:proofErr w:type="spellEnd"/>
      <w:r w:rsidR="00142E93">
        <w:t xml:space="preserve"> Act) is a federal law that requires institutions of higher education to establish policies related to </w:t>
      </w:r>
      <w:proofErr w:type="spellStart"/>
      <w:r w:rsidR="00142E93">
        <w:t>Clery</w:t>
      </w:r>
      <w:proofErr w:type="spellEnd"/>
      <w:r w:rsidR="00142E93">
        <w:t xml:space="preserve"> crimes and issue notifications related to those crimes to the campus community.</w:t>
      </w:r>
    </w:p>
    <w:p w14:paraId="19E379CE" w14:textId="77777777" w:rsidR="00402AFD" w:rsidRPr="00DC26DD" w:rsidRDefault="00142E93" w:rsidP="00DF3920">
      <w:pPr>
        <w:pStyle w:val="ListParagraph"/>
        <w:tabs>
          <w:tab w:val="left" w:pos="-1440"/>
        </w:tabs>
        <w:ind w:left="0"/>
      </w:pPr>
      <w:r>
        <w:t xml:space="preserve">1.2 </w:t>
      </w:r>
      <w:r w:rsidR="00402AFD" w:rsidRPr="00AE721B">
        <w:t>UNC Pembroke</w:t>
      </w:r>
      <w:r w:rsidR="00402AFD" w:rsidRPr="00AE721B">
        <w:rPr>
          <w:b/>
        </w:rPr>
        <w:t xml:space="preserve"> </w:t>
      </w:r>
      <w:r w:rsidR="00402AFD" w:rsidRPr="00DC26DD">
        <w:t>has an Emergency Notification System (ENS) with multi-channel communication capabilities.</w:t>
      </w:r>
      <w:r w:rsidR="004A5183">
        <w:t xml:space="preserve"> </w:t>
      </w:r>
      <w:r w:rsidR="00317E6B">
        <w:t xml:space="preserve">The </w:t>
      </w:r>
      <w:r w:rsidR="00AF478B">
        <w:t>UNC Pembroke</w:t>
      </w:r>
      <w:r w:rsidR="00402AFD">
        <w:t xml:space="preserve"> </w:t>
      </w:r>
      <w:r w:rsidR="00402AFD" w:rsidRPr="00DC26DD">
        <w:t xml:space="preserve">ENS is intended to rapidly disseminate emergency information on an incident and provide instructions to the </w:t>
      </w:r>
      <w:r w:rsidR="00AF478B">
        <w:t>UNC Pembroke</w:t>
      </w:r>
      <w:r w:rsidR="00402AFD">
        <w:t xml:space="preserve"> </w:t>
      </w:r>
      <w:r w:rsidR="00402AFD" w:rsidRPr="00DC26DD">
        <w:t xml:space="preserve">campus </w:t>
      </w:r>
      <w:r w:rsidR="00402AFD">
        <w:t>community</w:t>
      </w:r>
      <w:r w:rsidR="00402AFD" w:rsidRPr="00DC26DD">
        <w:t xml:space="preserve"> in </w:t>
      </w:r>
      <w:r w:rsidR="00402AFD">
        <w:t>Pembroke, North Carolina.</w:t>
      </w:r>
      <w:r w:rsidR="00402AFD" w:rsidRPr="00DC26DD">
        <w:t xml:space="preserve"> The protocols outline the emergency notification process and organization.</w:t>
      </w:r>
    </w:p>
    <w:p w14:paraId="46C48417" w14:textId="77777777" w:rsidR="00402AFD" w:rsidRDefault="00402AFD" w:rsidP="00402AFD"/>
    <w:p w14:paraId="7C0C3F4B" w14:textId="13D3FDA0" w:rsidR="00E66C5F" w:rsidRDefault="00DF3920" w:rsidP="00402AFD">
      <w:r>
        <w:t>1.</w:t>
      </w:r>
      <w:r w:rsidR="00142E93">
        <w:t>3</w:t>
      </w:r>
      <w:r>
        <w:t xml:space="preserve"> </w:t>
      </w:r>
      <w:r w:rsidR="00E66C5F">
        <w:t xml:space="preserve">The institution will, without delay, and </w:t>
      </w:r>
      <w:proofErr w:type="gramStart"/>
      <w:r w:rsidR="00E66C5F">
        <w:t>taking into account</w:t>
      </w:r>
      <w:proofErr w:type="gramEnd"/>
      <w:r w:rsidR="00E66C5F">
        <w:t xml:space="preserve"> the safety of the community, determine the content of the notification and initiate the notification system, unless issuing a notification will, in the professional judgment of </w:t>
      </w:r>
      <w:r w:rsidR="003D0236">
        <w:t>RUA</w:t>
      </w:r>
      <w:r w:rsidR="00E66C5F">
        <w:t>, compromise efforts to assist a victim or to contain, respond to, or otherwise mitigate the emergency.</w:t>
      </w:r>
    </w:p>
    <w:p w14:paraId="7CE51162" w14:textId="77777777" w:rsidR="00E66C5F" w:rsidRDefault="00E66C5F" w:rsidP="00402AFD"/>
    <w:p w14:paraId="7AD8E797" w14:textId="0064FB25" w:rsidR="00402AFD" w:rsidRDefault="00E66C5F" w:rsidP="00402AFD">
      <w:r>
        <w:t xml:space="preserve">1.4 </w:t>
      </w:r>
      <w:r w:rsidR="00142E93">
        <w:t xml:space="preserve">This policy defines </w:t>
      </w:r>
      <w:r w:rsidR="00402AFD" w:rsidRPr="00DC26DD">
        <w:t xml:space="preserve">the process for activating the </w:t>
      </w:r>
      <w:r w:rsidR="00AF478B">
        <w:t>UNC Pembroke</w:t>
      </w:r>
      <w:r w:rsidR="00402AFD">
        <w:t xml:space="preserve"> </w:t>
      </w:r>
      <w:r w:rsidR="00402AFD" w:rsidRPr="00DC26DD">
        <w:t xml:space="preserve">ENS protocols when a threat or </w:t>
      </w:r>
      <w:proofErr w:type="gramStart"/>
      <w:r w:rsidR="00402AFD" w:rsidRPr="00DC26DD">
        <w:t>emergency situation</w:t>
      </w:r>
      <w:proofErr w:type="gramEnd"/>
      <w:r w:rsidR="00402AFD" w:rsidRPr="00DC26DD">
        <w:t xml:space="preserve"> is reported to the </w:t>
      </w:r>
      <w:r w:rsidR="00AF478B">
        <w:t>UNC Pembroke</w:t>
      </w:r>
      <w:r w:rsidR="00402AFD" w:rsidRPr="00DC26DD">
        <w:t xml:space="preserve"> Police Department or to another </w:t>
      </w:r>
      <w:r w:rsidR="003D0236">
        <w:t>RUA</w:t>
      </w:r>
      <w:r w:rsidR="00402AFD" w:rsidRPr="00DC26DD">
        <w:t xml:space="preserve"> operating within their direct area of responsibility and directly involved with the emergency response for a safety-and-security incident at </w:t>
      </w:r>
      <w:r w:rsidR="00AF478B">
        <w:t>UNC Pembroke</w:t>
      </w:r>
      <w:r w:rsidR="00402AFD" w:rsidRPr="00DC26DD">
        <w:t xml:space="preserve">. Authorizing decision-making at the operational response level enables </w:t>
      </w:r>
      <w:r w:rsidR="00AF478B">
        <w:t>UNC Pembroke</w:t>
      </w:r>
      <w:r w:rsidR="00402AFD" w:rsidRPr="00DC26DD">
        <w:t xml:space="preserve"> to disseminate rapid and </w:t>
      </w:r>
      <w:r w:rsidR="00402AFD" w:rsidRPr="00DC26DD">
        <w:lastRenderedPageBreak/>
        <w:t>responsible emergency information to th</w:t>
      </w:r>
      <w:r w:rsidR="00402AFD">
        <w:t>e campus population.</w:t>
      </w:r>
    </w:p>
    <w:p w14:paraId="6E3989F5" w14:textId="77777777" w:rsidR="00402AFD" w:rsidRDefault="00402AFD" w:rsidP="00402AFD"/>
    <w:p w14:paraId="306E70D2" w14:textId="77777777" w:rsidR="001E1335" w:rsidRPr="002A787B" w:rsidRDefault="002A787B" w:rsidP="00402AFD">
      <w:pPr>
        <w:pStyle w:val="ListParagraph"/>
        <w:ind w:left="0"/>
        <w:rPr>
          <w:b/>
        </w:rPr>
      </w:pPr>
      <w:r w:rsidRPr="002A787B">
        <w:rPr>
          <w:b/>
        </w:rPr>
        <w:t xml:space="preserve">2. SCOPE </w:t>
      </w:r>
    </w:p>
    <w:p w14:paraId="17EAE2A9" w14:textId="77777777" w:rsidR="001E1335" w:rsidRDefault="001E1335" w:rsidP="00402AFD">
      <w:pPr>
        <w:pStyle w:val="ListParagraph"/>
        <w:ind w:left="0"/>
      </w:pPr>
    </w:p>
    <w:p w14:paraId="290633FB" w14:textId="6FCE143C" w:rsidR="00402AFD" w:rsidRDefault="002A787B" w:rsidP="00402AFD">
      <w:pPr>
        <w:pStyle w:val="ListParagraph"/>
        <w:ind w:left="0"/>
      </w:pPr>
      <w:r>
        <w:t>2</w:t>
      </w:r>
      <w:r w:rsidR="001E1335">
        <w:t xml:space="preserve">.1 </w:t>
      </w:r>
      <w:r w:rsidR="00402AFD" w:rsidRPr="009B41E5">
        <w:t>This</w:t>
      </w:r>
      <w:r w:rsidR="00142E93">
        <w:t xml:space="preserve"> policy addresses the UNC Pembroke notification process and </w:t>
      </w:r>
      <w:r w:rsidR="00402AFD" w:rsidRPr="009B41E5">
        <w:t xml:space="preserve">applies to all departments, personnel, and agents of </w:t>
      </w:r>
      <w:r w:rsidR="00402AFD">
        <w:t>UNC Pembroke</w:t>
      </w:r>
      <w:r w:rsidR="00402AFD" w:rsidRPr="009B41E5">
        <w:t>,</w:t>
      </w:r>
      <w:r w:rsidR="00402AFD">
        <w:t xml:space="preserve"> </w:t>
      </w:r>
      <w:r w:rsidR="00402AFD" w:rsidRPr="009B41E5">
        <w:t xml:space="preserve">although some departments or agencies may have more specific roles and responsibilities within emergency </w:t>
      </w:r>
      <w:r w:rsidR="00402AFD">
        <w:t>notification operations.</w:t>
      </w:r>
    </w:p>
    <w:p w14:paraId="6E04DBB4" w14:textId="77777777" w:rsidR="00402AFD" w:rsidRDefault="00402AFD" w:rsidP="00022B33">
      <w:pPr>
        <w:pStyle w:val="ListParagraph"/>
        <w:ind w:left="0"/>
      </w:pPr>
    </w:p>
    <w:p w14:paraId="4B6D7915" w14:textId="77777777" w:rsidR="008E413A" w:rsidRDefault="002A787B" w:rsidP="00402AFD">
      <w:pPr>
        <w:pStyle w:val="ListParagraph"/>
        <w:ind w:left="0"/>
      </w:pPr>
      <w:r w:rsidRPr="002A787B">
        <w:rPr>
          <w:b/>
        </w:rPr>
        <w:t xml:space="preserve">3. </w:t>
      </w:r>
      <w:r w:rsidR="008E413A" w:rsidRPr="00BE7BD0">
        <w:rPr>
          <w:b/>
        </w:rPr>
        <w:t>DEFINITIONS</w:t>
      </w:r>
    </w:p>
    <w:p w14:paraId="41CAFBA9" w14:textId="77777777" w:rsidR="008E413A" w:rsidRDefault="008E413A" w:rsidP="00402AFD">
      <w:pPr>
        <w:pStyle w:val="ListParagraph"/>
        <w:ind w:left="0"/>
      </w:pPr>
    </w:p>
    <w:p w14:paraId="232564DA" w14:textId="1CF07059" w:rsidR="008E413A" w:rsidRDefault="008E413A" w:rsidP="008E413A">
      <w:r>
        <w:t xml:space="preserve">3.1 </w:t>
      </w:r>
      <w:proofErr w:type="spellStart"/>
      <w:r>
        <w:rPr>
          <w:b/>
        </w:rPr>
        <w:t>Clery</w:t>
      </w:r>
      <w:proofErr w:type="spellEnd"/>
      <w:r>
        <w:rPr>
          <w:b/>
        </w:rPr>
        <w:t xml:space="preserve"> Geography: </w:t>
      </w:r>
      <w:r>
        <w:t xml:space="preserve">UNC Pembroke must disclose statistics for reported </w:t>
      </w:r>
      <w:proofErr w:type="spellStart"/>
      <w:r>
        <w:t>Clery</w:t>
      </w:r>
      <w:proofErr w:type="spellEnd"/>
      <w:r>
        <w:t xml:space="preserve"> crimes that occur: (1) on</w:t>
      </w:r>
      <w:r w:rsidR="001A406C">
        <w:t>-</w:t>
      </w:r>
      <w:r>
        <w:t xml:space="preserve">campus, (2) </w:t>
      </w:r>
      <w:r w:rsidR="00545407">
        <w:t>on</w:t>
      </w:r>
      <w:r w:rsidR="001A406C">
        <w:t>-</w:t>
      </w:r>
      <w:r w:rsidR="00545407">
        <w:t>campus residence halls</w:t>
      </w:r>
      <w:r w:rsidR="001A406C">
        <w:t xml:space="preserve">, (3) </w:t>
      </w:r>
      <w:r>
        <w:t>on public property within or immediately adjacent to the campus, and (</w:t>
      </w:r>
      <w:r w:rsidR="001A406C">
        <w:t>4</w:t>
      </w:r>
      <w:r>
        <w:t xml:space="preserve">) in or on non-campus buildings or property that the institution owns or controls. For a detailed explanation of each geographic category visit </w:t>
      </w:r>
      <w:hyperlink r:id="rId18" w:history="1">
        <w:r w:rsidR="00293285" w:rsidRPr="00EE33AF">
          <w:rPr>
            <w:rStyle w:val="Hyperlink"/>
          </w:rPr>
          <w:t xml:space="preserve">What is </w:t>
        </w:r>
        <w:proofErr w:type="spellStart"/>
        <w:r w:rsidR="00293285" w:rsidRPr="00EE33AF">
          <w:rPr>
            <w:rStyle w:val="Hyperlink"/>
          </w:rPr>
          <w:t>Clery</w:t>
        </w:r>
        <w:proofErr w:type="spellEnd"/>
        <w:r w:rsidR="00293285" w:rsidRPr="00EE33AF">
          <w:rPr>
            <w:rStyle w:val="Hyperlink"/>
          </w:rPr>
          <w:t xml:space="preserve"> Geography?</w:t>
        </w:r>
      </w:hyperlink>
    </w:p>
    <w:p w14:paraId="6C9ACC98" w14:textId="77777777" w:rsidR="00293285" w:rsidRDefault="00293285" w:rsidP="008E413A"/>
    <w:p w14:paraId="09A7D56A" w14:textId="77777777" w:rsidR="00293285" w:rsidRDefault="00293285" w:rsidP="008E413A">
      <w:r>
        <w:t xml:space="preserve">3.2 </w:t>
      </w:r>
      <w:r>
        <w:rPr>
          <w:b/>
        </w:rPr>
        <w:t>Emergency Notification:</w:t>
      </w:r>
      <w:r>
        <w:t xml:space="preserve"> A notification to inform the campus community of a dangerous situation occurring on campus involving an immediate threat to the health or safety of the campus community.</w:t>
      </w:r>
    </w:p>
    <w:p w14:paraId="06B2F018" w14:textId="77777777" w:rsidR="00293285" w:rsidRDefault="00293285" w:rsidP="008E413A"/>
    <w:p w14:paraId="19B17F1F" w14:textId="0D0BF11A" w:rsidR="00293285" w:rsidRDefault="00EE33AF" w:rsidP="008E413A">
      <w:r>
        <w:t xml:space="preserve">3.3 </w:t>
      </w:r>
      <w:r>
        <w:rPr>
          <w:b/>
        </w:rPr>
        <w:t xml:space="preserve">Responsible </w:t>
      </w:r>
      <w:r w:rsidR="00BB4F1C">
        <w:rPr>
          <w:b/>
        </w:rPr>
        <w:t xml:space="preserve">University </w:t>
      </w:r>
      <w:r>
        <w:rPr>
          <w:b/>
        </w:rPr>
        <w:t>Authority</w:t>
      </w:r>
      <w:r w:rsidR="003D0236">
        <w:rPr>
          <w:b/>
        </w:rPr>
        <w:t xml:space="preserve"> (RUA)</w:t>
      </w:r>
      <w:r>
        <w:rPr>
          <w:b/>
        </w:rPr>
        <w:t xml:space="preserve">: </w:t>
      </w:r>
      <w:r>
        <w:t xml:space="preserve">Any authorized individual capable of activating a notification based on their professional role and knowledge or University affiliation. </w:t>
      </w:r>
    </w:p>
    <w:p w14:paraId="496676CB" w14:textId="77777777" w:rsidR="006B07D6" w:rsidRDefault="006B07D6" w:rsidP="008E413A"/>
    <w:p w14:paraId="7AE81BDD" w14:textId="0AF2FCA8" w:rsidR="006B07D6" w:rsidRPr="006B07D6" w:rsidRDefault="006B07D6" w:rsidP="008E413A">
      <w:r>
        <w:t xml:space="preserve">3.4 </w:t>
      </w:r>
      <w:r>
        <w:rPr>
          <w:b/>
        </w:rPr>
        <w:t xml:space="preserve">Confirmation: </w:t>
      </w:r>
      <w:r>
        <w:t xml:space="preserve">A </w:t>
      </w:r>
      <w:r w:rsidR="003D0236">
        <w:t>RUA</w:t>
      </w:r>
      <w:r>
        <w:t xml:space="preserve"> has verified that a legitimate emergency or dangerous situation exists.</w:t>
      </w:r>
    </w:p>
    <w:p w14:paraId="3581F07C" w14:textId="77777777" w:rsidR="008E413A" w:rsidRPr="003D0236" w:rsidRDefault="008E413A" w:rsidP="00402AFD">
      <w:pPr>
        <w:pStyle w:val="ListParagraph"/>
        <w:ind w:left="0"/>
      </w:pPr>
    </w:p>
    <w:p w14:paraId="54F3A0FC" w14:textId="77777777" w:rsidR="008E413A" w:rsidRDefault="008E413A" w:rsidP="00402AFD">
      <w:pPr>
        <w:pStyle w:val="ListParagraph"/>
        <w:ind w:left="0"/>
        <w:rPr>
          <w:b/>
        </w:rPr>
      </w:pPr>
    </w:p>
    <w:p w14:paraId="2173B885" w14:textId="77777777" w:rsidR="00402AFD" w:rsidRPr="002A787B" w:rsidRDefault="008E413A" w:rsidP="00402AFD">
      <w:pPr>
        <w:pStyle w:val="ListParagraph"/>
        <w:ind w:left="0"/>
        <w:rPr>
          <w:b/>
        </w:rPr>
      </w:pPr>
      <w:r>
        <w:rPr>
          <w:b/>
        </w:rPr>
        <w:t xml:space="preserve">4. </w:t>
      </w:r>
      <w:r w:rsidR="002A787B" w:rsidRPr="002A787B">
        <w:rPr>
          <w:b/>
        </w:rPr>
        <w:t>BACKGROUND</w:t>
      </w:r>
    </w:p>
    <w:p w14:paraId="6F7A790A" w14:textId="77777777" w:rsidR="007B0FA3" w:rsidRPr="00675F60" w:rsidRDefault="007B0FA3" w:rsidP="00402AFD">
      <w:pPr>
        <w:pStyle w:val="ListParagraph"/>
        <w:ind w:left="0"/>
      </w:pPr>
    </w:p>
    <w:p w14:paraId="488273B6" w14:textId="4D7D8BD7" w:rsidR="00402AFD" w:rsidRDefault="00EE33AF" w:rsidP="00402AFD">
      <w:pPr>
        <w:widowControl/>
      </w:pPr>
      <w:r>
        <w:t>4</w:t>
      </w:r>
      <w:r w:rsidR="00DF3920">
        <w:t xml:space="preserve">.1 </w:t>
      </w:r>
      <w:r w:rsidR="00AF478B">
        <w:t>UNC Pembroke</w:t>
      </w:r>
      <w:r w:rsidR="00402AFD" w:rsidRPr="00AE721B">
        <w:t xml:space="preserve"> </w:t>
      </w:r>
      <w:r w:rsidR="00402AFD">
        <w:t>has several emergency notification systems. They are outlined below:</w:t>
      </w:r>
    </w:p>
    <w:p w14:paraId="4F9DE95A" w14:textId="77777777" w:rsidR="00402AFD" w:rsidRDefault="00402AFD" w:rsidP="00402AFD">
      <w:pPr>
        <w:widowControl/>
      </w:pPr>
    </w:p>
    <w:p w14:paraId="780E1289" w14:textId="2CA6A1CB" w:rsidR="00402AFD" w:rsidRDefault="00EE33AF" w:rsidP="00402AFD">
      <w:pPr>
        <w:widowControl/>
      </w:pPr>
      <w:r>
        <w:rPr>
          <w:bCs/>
        </w:rPr>
        <w:t>4</w:t>
      </w:r>
      <w:r w:rsidR="003D0236">
        <w:rPr>
          <w:bCs/>
        </w:rPr>
        <w:t>.</w:t>
      </w:r>
      <w:r w:rsidR="00402AFD">
        <w:rPr>
          <w:bCs/>
        </w:rPr>
        <w:t>1</w:t>
      </w:r>
      <w:r w:rsidR="004F0A9F">
        <w:rPr>
          <w:bCs/>
        </w:rPr>
        <w:t>.</w:t>
      </w:r>
      <w:r w:rsidR="003D0236">
        <w:rPr>
          <w:bCs/>
        </w:rPr>
        <w:t>1</w:t>
      </w:r>
      <w:r w:rsidR="00DF3920">
        <w:rPr>
          <w:bCs/>
        </w:rPr>
        <w:t>.</w:t>
      </w:r>
      <w:r w:rsidR="00402AFD">
        <w:rPr>
          <w:bCs/>
        </w:rPr>
        <w:t xml:space="preserve"> </w:t>
      </w:r>
      <w:r w:rsidR="00402AFD" w:rsidRPr="00675F60">
        <w:rPr>
          <w:bCs/>
        </w:rPr>
        <w:t>Blue Light Phones (Emergency Call Boxes)</w:t>
      </w:r>
      <w:r w:rsidR="001E1335">
        <w:rPr>
          <w:bCs/>
        </w:rPr>
        <w:t>.</w:t>
      </w:r>
      <w:r w:rsidR="00DF3920">
        <w:rPr>
          <w:bCs/>
        </w:rPr>
        <w:t xml:space="preserve"> </w:t>
      </w:r>
      <w:r w:rsidR="00402AFD">
        <w:t xml:space="preserve">Located throughout campus, </w:t>
      </w:r>
      <w:r w:rsidR="001E1335">
        <w:t>b</w:t>
      </w:r>
      <w:r w:rsidR="00402AFD">
        <w:t xml:space="preserve">lue </w:t>
      </w:r>
      <w:r w:rsidR="00644461">
        <w:t>l</w:t>
      </w:r>
      <w:r w:rsidR="00402AFD">
        <w:t xml:space="preserve">ight </w:t>
      </w:r>
      <w:r w:rsidR="00644461">
        <w:t>p</w:t>
      </w:r>
      <w:r w:rsidR="00402AFD">
        <w:t>hones are constantly monitored</w:t>
      </w:r>
      <w:r w:rsidR="00DF3920">
        <w:t xml:space="preserve"> </w:t>
      </w:r>
      <w:r w:rsidR="00402AFD">
        <w:t>and allow for two-way emergency communications.</w:t>
      </w:r>
    </w:p>
    <w:p w14:paraId="4EEA00BD" w14:textId="77777777" w:rsidR="00402AFD" w:rsidRDefault="00402AFD" w:rsidP="00402AFD">
      <w:pPr>
        <w:widowControl/>
      </w:pPr>
    </w:p>
    <w:p w14:paraId="022B2CF4" w14:textId="7DC219B9" w:rsidR="00402AFD" w:rsidRDefault="00EE33AF" w:rsidP="00402AFD">
      <w:pPr>
        <w:widowControl/>
      </w:pPr>
      <w:r>
        <w:rPr>
          <w:bCs/>
        </w:rPr>
        <w:t>4</w:t>
      </w:r>
      <w:r w:rsidR="00402AFD" w:rsidRPr="00675F60">
        <w:rPr>
          <w:bCs/>
        </w:rPr>
        <w:t>.</w:t>
      </w:r>
      <w:r w:rsidR="00DF3920">
        <w:rPr>
          <w:bCs/>
        </w:rPr>
        <w:t>1</w:t>
      </w:r>
      <w:r w:rsidR="004F0A9F">
        <w:rPr>
          <w:bCs/>
        </w:rPr>
        <w:t>.</w:t>
      </w:r>
      <w:r w:rsidR="003D0236">
        <w:rPr>
          <w:bCs/>
        </w:rPr>
        <w:t>2</w:t>
      </w:r>
      <w:r w:rsidR="00DF3920">
        <w:rPr>
          <w:bCs/>
        </w:rPr>
        <w:t>.</w:t>
      </w:r>
      <w:r w:rsidR="007B0FA3">
        <w:rPr>
          <w:bCs/>
        </w:rPr>
        <w:t xml:space="preserve"> </w:t>
      </w:r>
      <w:r w:rsidR="00402AFD" w:rsidRPr="00675F60">
        <w:rPr>
          <w:bCs/>
        </w:rPr>
        <w:t>Outdoor Emergency Alert System</w:t>
      </w:r>
      <w:r w:rsidR="001E1335">
        <w:rPr>
          <w:bCs/>
        </w:rPr>
        <w:t>.</w:t>
      </w:r>
      <w:r w:rsidR="00DF3920">
        <w:rPr>
          <w:bCs/>
        </w:rPr>
        <w:t xml:space="preserve"> </w:t>
      </w:r>
      <w:r w:rsidR="00402AFD">
        <w:t xml:space="preserve">The </w:t>
      </w:r>
      <w:r w:rsidR="00644461">
        <w:t>u</w:t>
      </w:r>
      <w:r w:rsidR="00402AFD">
        <w:t xml:space="preserve">niversity’s </w:t>
      </w:r>
      <w:r w:rsidR="00644461">
        <w:t>o</w:t>
      </w:r>
      <w:r w:rsidR="00402AFD">
        <w:t xml:space="preserve">utdoor </w:t>
      </w:r>
      <w:r w:rsidR="00644461">
        <w:t>e</w:t>
      </w:r>
      <w:r w:rsidR="00402AFD">
        <w:t xml:space="preserve">mergency </w:t>
      </w:r>
      <w:r w:rsidR="00644461">
        <w:t>a</w:t>
      </w:r>
      <w:r w:rsidR="00402AFD">
        <w:t xml:space="preserve">lert </w:t>
      </w:r>
      <w:r w:rsidR="00644461">
        <w:t>s</w:t>
      </w:r>
      <w:r w:rsidR="00402AFD">
        <w:t xml:space="preserve">ystem consists of two separate specially designed and strategically placed 50-foot towers outfitted with a series of powerful speakers. The system is designed for immediate campus-wide notification of a serious emergency. In the event of such an emergency, </w:t>
      </w:r>
      <w:r w:rsidR="004D703D">
        <w:t xml:space="preserve">university </w:t>
      </w:r>
      <w:r w:rsidR="00402AFD">
        <w:t>police can utilize alert audio tones as well as voice broadcasts to warn the campus community of the specific nature of the threat and where to seek shelter.</w:t>
      </w:r>
    </w:p>
    <w:p w14:paraId="4D683B65" w14:textId="77777777" w:rsidR="00402AFD" w:rsidRDefault="00402AFD" w:rsidP="00402AFD">
      <w:pPr>
        <w:widowControl/>
      </w:pPr>
    </w:p>
    <w:p w14:paraId="32BB78B9" w14:textId="2E7BFFD2" w:rsidR="00402AFD" w:rsidRDefault="00EE33AF" w:rsidP="00402AFD">
      <w:pPr>
        <w:widowControl/>
      </w:pPr>
      <w:r>
        <w:t>4</w:t>
      </w:r>
      <w:r w:rsidR="00402AFD">
        <w:t>.</w:t>
      </w:r>
      <w:r w:rsidR="00DF3920">
        <w:t>1.</w:t>
      </w:r>
      <w:r w:rsidR="003D0236">
        <w:t>3</w:t>
      </w:r>
      <w:r w:rsidR="00DF3920">
        <w:t>.</w:t>
      </w:r>
      <w:r w:rsidR="00402AFD">
        <w:t xml:space="preserve"> </w:t>
      </w:r>
      <w:r w:rsidR="00402AFD" w:rsidRPr="00675F60">
        <w:rPr>
          <w:bCs/>
        </w:rPr>
        <w:t>Panic Devices</w:t>
      </w:r>
      <w:r w:rsidR="001E1335">
        <w:rPr>
          <w:bCs/>
        </w:rPr>
        <w:t>.</w:t>
      </w:r>
      <w:r w:rsidR="00DF3920">
        <w:rPr>
          <w:bCs/>
        </w:rPr>
        <w:t xml:space="preserve"> </w:t>
      </w:r>
      <w:r w:rsidR="00402AFD">
        <w:t xml:space="preserve">In the event of an emergency, key offices within the campus community are equipped with a telephone panic button that allows office personnel immediate contact with </w:t>
      </w:r>
      <w:r w:rsidR="00644461">
        <w:lastRenderedPageBreak/>
        <w:t>u</w:t>
      </w:r>
      <w:r w:rsidR="00402AFD">
        <w:t xml:space="preserve">niversity </w:t>
      </w:r>
      <w:r w:rsidR="00644461">
        <w:t>p</w:t>
      </w:r>
      <w:r w:rsidR="00402AFD">
        <w:t xml:space="preserve">olice. At the push of a button, a pre-recorded message alerts the </w:t>
      </w:r>
      <w:r w:rsidR="004D703D">
        <w:t xml:space="preserve">university </w:t>
      </w:r>
      <w:r w:rsidR="00402AFD">
        <w:t>police of the activation location and signals an immediate police response.</w:t>
      </w:r>
    </w:p>
    <w:p w14:paraId="5D131251" w14:textId="77777777" w:rsidR="00402AFD" w:rsidRDefault="00402AFD" w:rsidP="00402AFD">
      <w:pPr>
        <w:widowControl/>
      </w:pPr>
    </w:p>
    <w:p w14:paraId="3FB2A7B6" w14:textId="0298707F" w:rsidR="00402AFD" w:rsidRDefault="00EE33AF" w:rsidP="00402AFD">
      <w:pPr>
        <w:widowControl/>
        <w:rPr>
          <w:rFonts w:ascii="Calibri" w:hAnsi="Calibri"/>
          <w:b/>
        </w:rPr>
      </w:pPr>
      <w:r>
        <w:t>4</w:t>
      </w:r>
      <w:r w:rsidR="00402AFD">
        <w:t>.</w:t>
      </w:r>
      <w:r w:rsidR="00DF3920">
        <w:t>1</w:t>
      </w:r>
      <w:r w:rsidR="004F0A9F">
        <w:t>.</w:t>
      </w:r>
      <w:r w:rsidR="003D0236">
        <w:t>4</w:t>
      </w:r>
      <w:r w:rsidR="00DF3920">
        <w:t>.</w:t>
      </w:r>
      <w:r w:rsidR="00402AFD">
        <w:t xml:space="preserve"> </w:t>
      </w:r>
      <w:hyperlink r:id="rId19" w:history="1">
        <w:r w:rsidR="007B0FA3" w:rsidRPr="00DA00BE">
          <w:rPr>
            <w:rStyle w:val="Hyperlink"/>
            <w:bCs/>
          </w:rPr>
          <w:t>Brave</w:t>
        </w:r>
        <w:r w:rsidR="00EA20FA">
          <w:rPr>
            <w:rStyle w:val="Hyperlink"/>
            <w:bCs/>
          </w:rPr>
          <w:t xml:space="preserve"> </w:t>
        </w:r>
        <w:r w:rsidR="007B0FA3" w:rsidRPr="00DA00BE">
          <w:rPr>
            <w:rStyle w:val="Hyperlink"/>
            <w:bCs/>
          </w:rPr>
          <w:t>Alert</w:t>
        </w:r>
      </w:hyperlink>
      <w:r w:rsidR="007B0FA3" w:rsidRPr="00675F60">
        <w:rPr>
          <w:bCs/>
        </w:rPr>
        <w:t xml:space="preserve"> </w:t>
      </w:r>
      <w:r w:rsidR="00EA3613">
        <w:rPr>
          <w:bCs/>
        </w:rPr>
        <w:t xml:space="preserve"> and the </w:t>
      </w:r>
      <w:hyperlink r:id="rId20" w:history="1">
        <w:r w:rsidR="00EA3613" w:rsidRPr="00EA3613">
          <w:rPr>
            <w:rStyle w:val="Hyperlink"/>
            <w:bCs/>
          </w:rPr>
          <w:t>LiveSafe app</w:t>
        </w:r>
      </w:hyperlink>
      <w:r w:rsidR="00723CC5">
        <w:rPr>
          <w:bCs/>
        </w:rPr>
        <w:t>.</w:t>
      </w:r>
      <w:r w:rsidR="00DF3920">
        <w:rPr>
          <w:bCs/>
        </w:rPr>
        <w:t xml:space="preserve"> </w:t>
      </w:r>
      <w:r w:rsidR="00402AFD">
        <w:t>In the event</w:t>
      </w:r>
      <w:r w:rsidR="00644461">
        <w:t xml:space="preserve"> </w:t>
      </w:r>
      <w:r w:rsidR="00402AFD">
        <w:t xml:space="preserve">of a serious threat – whether the threat is crime related or a natural disaster – to the campus community, the </w:t>
      </w:r>
      <w:r w:rsidR="00644461">
        <w:t>u</w:t>
      </w:r>
      <w:r w:rsidR="00402AFD">
        <w:t>niversity has the ability to send immediate notifications via telephone</w:t>
      </w:r>
      <w:r w:rsidR="00EA3613">
        <w:t>,</w:t>
      </w:r>
      <w:r w:rsidR="00082F3B">
        <w:t xml:space="preserve"> </w:t>
      </w:r>
      <w:r w:rsidR="00402AFD">
        <w:t>email</w:t>
      </w:r>
      <w:r w:rsidR="00EA3613">
        <w:t>, and the LiveSafe app</w:t>
      </w:r>
      <w:r w:rsidR="003A7781">
        <w:t>.</w:t>
      </w:r>
      <w:r w:rsidR="00402AFD">
        <w:t xml:space="preserve"> </w:t>
      </w:r>
      <w:hyperlink r:id="rId21" w:history="1">
        <w:r w:rsidR="00402AFD" w:rsidRPr="00DA00BE">
          <w:rPr>
            <w:rStyle w:val="Hyperlink"/>
          </w:rPr>
          <w:t>Brave</w:t>
        </w:r>
        <w:r w:rsidR="00EA20FA">
          <w:rPr>
            <w:rStyle w:val="Hyperlink"/>
          </w:rPr>
          <w:t xml:space="preserve"> </w:t>
        </w:r>
        <w:r w:rsidR="00402AFD" w:rsidRPr="00DA00BE">
          <w:rPr>
            <w:rStyle w:val="Hyperlink"/>
          </w:rPr>
          <w:t>Alert</w:t>
        </w:r>
      </w:hyperlink>
      <w:r w:rsidR="00402AFD">
        <w:t>, using the Public</w:t>
      </w:r>
      <w:r w:rsidR="00DF3920">
        <w:t xml:space="preserve"> </w:t>
      </w:r>
      <w:r w:rsidR="00402AFD">
        <w:t xml:space="preserve">Information Emergency Response (PIER) system, offers the additional advantage of having groups contacted immediately via text message, phone, email and </w:t>
      </w:r>
      <w:r w:rsidR="00402AFD" w:rsidRPr="00723CC5">
        <w:t>web</w:t>
      </w:r>
      <w:r w:rsidR="003F47FA">
        <w:t>.</w:t>
      </w:r>
      <w:r w:rsidR="00402AFD">
        <w:t xml:space="preserve"> Students, </w:t>
      </w:r>
      <w:proofErr w:type="gramStart"/>
      <w:r w:rsidR="00402AFD">
        <w:t>faculty</w:t>
      </w:r>
      <w:proofErr w:type="gramEnd"/>
      <w:r w:rsidR="00402AFD">
        <w:t xml:space="preserve"> and staff are autom</w:t>
      </w:r>
      <w:r w:rsidR="00FF2C26">
        <w:t>atically opted into Brave</w:t>
      </w:r>
      <w:r w:rsidR="00EA20FA">
        <w:t xml:space="preserve"> </w:t>
      </w:r>
      <w:r w:rsidR="00FF2C26">
        <w:t>Alert.</w:t>
      </w:r>
    </w:p>
    <w:p w14:paraId="43D8B561" w14:textId="77777777" w:rsidR="00402AFD" w:rsidRPr="00191FA4" w:rsidRDefault="00402AFD" w:rsidP="00402AFD">
      <w:pPr>
        <w:rPr>
          <w:rFonts w:ascii="Calibri" w:hAnsi="Calibri"/>
          <w:b/>
        </w:rPr>
      </w:pPr>
    </w:p>
    <w:p w14:paraId="6BB30FEB" w14:textId="7FCD964C" w:rsidR="00402AFD" w:rsidRPr="00212CD0" w:rsidRDefault="00EE33AF" w:rsidP="0008377B">
      <w:pPr>
        <w:pStyle w:val="NoSpacing"/>
        <w:rPr>
          <w:rFonts w:ascii="Times New Roman" w:hAnsi="Times New Roman"/>
        </w:rPr>
      </w:pPr>
      <w:r>
        <w:rPr>
          <w:rFonts w:ascii="Times New Roman" w:hAnsi="Times New Roman"/>
        </w:rPr>
        <w:t>4</w:t>
      </w:r>
      <w:r w:rsidR="002A787B">
        <w:rPr>
          <w:rFonts w:ascii="Times New Roman" w:hAnsi="Times New Roman"/>
        </w:rPr>
        <w:t>.2</w:t>
      </w:r>
      <w:r w:rsidR="00DF3920" w:rsidRPr="00212CD0">
        <w:rPr>
          <w:rFonts w:ascii="Times New Roman" w:hAnsi="Times New Roman"/>
        </w:rPr>
        <w:t xml:space="preserve"> </w:t>
      </w:r>
      <w:r w:rsidR="00317E6B" w:rsidRPr="00212CD0">
        <w:rPr>
          <w:rFonts w:ascii="Times New Roman" w:hAnsi="Times New Roman"/>
        </w:rPr>
        <w:t xml:space="preserve">The </w:t>
      </w:r>
      <w:r w:rsidR="00AF478B">
        <w:rPr>
          <w:rFonts w:ascii="Times New Roman" w:hAnsi="Times New Roman"/>
        </w:rPr>
        <w:t>UNC Pembroke</w:t>
      </w:r>
      <w:r w:rsidR="00402AFD" w:rsidRPr="00212CD0">
        <w:rPr>
          <w:rFonts w:ascii="Times New Roman" w:hAnsi="Times New Roman"/>
        </w:rPr>
        <w:t xml:space="preserve"> ENS addresses the reporting requirements of the </w:t>
      </w:r>
      <w:hyperlink r:id="rId22" w:history="1">
        <w:r w:rsidR="00402AFD" w:rsidRPr="002C6860">
          <w:rPr>
            <w:rStyle w:val="Hyperlink"/>
            <w:rFonts w:ascii="Times New Roman" w:hAnsi="Times New Roman"/>
          </w:rPr>
          <w:t>2008 Higher Education Opportunity Act.</w:t>
        </w:r>
      </w:hyperlink>
      <w:r w:rsidR="004A5183" w:rsidRPr="00212CD0">
        <w:rPr>
          <w:rFonts w:ascii="Times New Roman" w:hAnsi="Times New Roman"/>
        </w:rPr>
        <w:t xml:space="preserve"> </w:t>
      </w:r>
      <w:hyperlink r:id="rId23" w:history="1">
        <w:r w:rsidR="00AE3205" w:rsidRPr="00C934BD">
          <w:rPr>
            <w:rStyle w:val="Hyperlink"/>
            <w:rFonts w:ascii="Times New Roman" w:hAnsi="Times New Roman"/>
          </w:rPr>
          <w:t>The Handbook for Campus Safety and Security Reporting, 2016 Edition</w:t>
        </w:r>
      </w:hyperlink>
      <w:r w:rsidR="00AE3205">
        <w:rPr>
          <w:rStyle w:val="Hyperlink"/>
          <w:rFonts w:ascii="Times New Roman" w:hAnsi="Times New Roman"/>
        </w:rPr>
        <w:t xml:space="preserve">, explains </w:t>
      </w:r>
      <w:hyperlink r:id="rId24" w:history="1">
        <w:r w:rsidR="00C934BD" w:rsidRPr="00C934BD">
          <w:rPr>
            <w:rStyle w:val="Hyperlink"/>
            <w:rFonts w:ascii="Times New Roman" w:hAnsi="Times New Roman"/>
          </w:rPr>
          <w:t xml:space="preserve">The </w:t>
        </w:r>
        <w:proofErr w:type="spellStart"/>
        <w:r w:rsidR="00C934BD" w:rsidRPr="00C934BD">
          <w:rPr>
            <w:rStyle w:val="Hyperlink"/>
            <w:rFonts w:ascii="Times New Roman" w:hAnsi="Times New Roman"/>
          </w:rPr>
          <w:t>Clery</w:t>
        </w:r>
        <w:proofErr w:type="spellEnd"/>
        <w:r w:rsidR="00C934BD" w:rsidRPr="00C934BD">
          <w:rPr>
            <w:rStyle w:val="Hyperlink"/>
            <w:rFonts w:ascii="Times New Roman" w:hAnsi="Times New Roman"/>
          </w:rPr>
          <w:t xml:space="preserve"> Act</w:t>
        </w:r>
      </w:hyperlink>
      <w:r w:rsidR="00082F3B">
        <w:rPr>
          <w:rFonts w:ascii="Times New Roman" w:hAnsi="Times New Roman"/>
        </w:rPr>
        <w:t xml:space="preserve"> </w:t>
      </w:r>
      <w:r w:rsidR="00402AFD" w:rsidRPr="00212CD0">
        <w:rPr>
          <w:rFonts w:ascii="Times New Roman" w:hAnsi="Times New Roman"/>
        </w:rPr>
        <w:t xml:space="preserve">and defines emergency notification as: </w:t>
      </w:r>
    </w:p>
    <w:p w14:paraId="4F76A7BA" w14:textId="77777777" w:rsidR="00402AFD" w:rsidRPr="00212CD0" w:rsidRDefault="00402AFD" w:rsidP="00402AFD">
      <w:pPr>
        <w:pStyle w:val="NoSpacing"/>
        <w:rPr>
          <w:rFonts w:ascii="Times New Roman" w:hAnsi="Times New Roman"/>
        </w:rPr>
      </w:pPr>
    </w:p>
    <w:p w14:paraId="160D6011" w14:textId="4601F9F5" w:rsidR="00402AFD" w:rsidRPr="00644461" w:rsidRDefault="00EE33AF" w:rsidP="00402AFD">
      <w:pPr>
        <w:pStyle w:val="NoSpacing"/>
        <w:rPr>
          <w:rFonts w:ascii="Times New Roman" w:hAnsi="Times New Roman"/>
          <w:b/>
        </w:rPr>
      </w:pPr>
      <w:r>
        <w:rPr>
          <w:rStyle w:val="Strong"/>
          <w:rFonts w:ascii="Times New Roman" w:hAnsi="Times New Roman"/>
          <w:b w:val="0"/>
        </w:rPr>
        <w:t>4</w:t>
      </w:r>
      <w:r w:rsidR="002A787B">
        <w:rPr>
          <w:rStyle w:val="Strong"/>
          <w:rFonts w:ascii="Times New Roman" w:hAnsi="Times New Roman"/>
          <w:b w:val="0"/>
        </w:rPr>
        <w:t>.2</w:t>
      </w:r>
      <w:r w:rsidR="00DF3920">
        <w:rPr>
          <w:rStyle w:val="Strong"/>
          <w:rFonts w:ascii="Times New Roman" w:hAnsi="Times New Roman"/>
          <w:b w:val="0"/>
        </w:rPr>
        <w:t>.1</w:t>
      </w:r>
      <w:r w:rsidR="00DF3920">
        <w:rPr>
          <w:rStyle w:val="Strong"/>
          <w:rFonts w:ascii="Times New Roman" w:hAnsi="Times New Roman"/>
          <w:i/>
        </w:rPr>
        <w:t xml:space="preserve"> </w:t>
      </w:r>
      <w:r w:rsidR="00644461" w:rsidRPr="00644461">
        <w:rPr>
          <w:rStyle w:val="Strong"/>
          <w:rFonts w:ascii="Times New Roman" w:hAnsi="Times New Roman"/>
          <w:b w:val="0"/>
        </w:rPr>
        <w:t>“</w:t>
      </w:r>
      <w:r w:rsidR="00402AFD" w:rsidRPr="00644461">
        <w:rPr>
          <w:rStyle w:val="Strong"/>
          <w:rFonts w:ascii="Times New Roman" w:hAnsi="Times New Roman"/>
          <w:b w:val="0"/>
        </w:rPr>
        <w:t>Procedures to immediately notify the campus community upon the confirmation of a significant emergency or dangerous situation involving an immediate threat to the health or safety of students or staff occurring on the campus ... unless issuing a notification will compromise efforts to contain the emergency.</w:t>
      </w:r>
      <w:r w:rsidR="00644461" w:rsidRPr="00644461">
        <w:rPr>
          <w:rStyle w:val="Strong"/>
          <w:rFonts w:ascii="Times New Roman" w:hAnsi="Times New Roman"/>
          <w:b w:val="0"/>
        </w:rPr>
        <w:t>”</w:t>
      </w:r>
      <w:r w:rsidR="00402AFD" w:rsidRPr="00644461">
        <w:rPr>
          <w:rFonts w:ascii="Times New Roman" w:hAnsi="Times New Roman"/>
          <w:b/>
          <w:lang w:bidi="en-US"/>
        </w:rPr>
        <w:t xml:space="preserve"> </w:t>
      </w:r>
    </w:p>
    <w:p w14:paraId="1A2B2952" w14:textId="77777777" w:rsidR="00402AFD" w:rsidRPr="00022B33" w:rsidRDefault="00402AFD" w:rsidP="00022B33">
      <w:pPr>
        <w:pStyle w:val="NoSpacing"/>
        <w:ind w:right="810"/>
        <w:rPr>
          <w:rFonts w:ascii="Times New Roman" w:hAnsi="Times New Roman"/>
          <w:b/>
          <w:lang w:bidi="en-US"/>
        </w:rPr>
      </w:pPr>
    </w:p>
    <w:p w14:paraId="04DCEAA9" w14:textId="54DEFDF9" w:rsidR="00402AFD" w:rsidRPr="0072357E" w:rsidRDefault="00EE33AF" w:rsidP="00402AFD">
      <w:pPr>
        <w:pStyle w:val="NoSpacing"/>
        <w:rPr>
          <w:rFonts w:ascii="Times New Roman" w:hAnsi="Times New Roman"/>
        </w:rPr>
      </w:pPr>
      <w:r>
        <w:rPr>
          <w:rFonts w:ascii="Times New Roman" w:hAnsi="Times New Roman"/>
          <w:lang w:bidi="en-US"/>
        </w:rPr>
        <w:t>4</w:t>
      </w:r>
      <w:r w:rsidR="00B75668">
        <w:rPr>
          <w:rFonts w:ascii="Times New Roman" w:hAnsi="Times New Roman"/>
          <w:lang w:bidi="en-US"/>
        </w:rPr>
        <w:t>.3</w:t>
      </w:r>
      <w:r w:rsidR="00DF3920">
        <w:rPr>
          <w:rFonts w:ascii="Times New Roman" w:hAnsi="Times New Roman"/>
          <w:lang w:bidi="en-US"/>
        </w:rPr>
        <w:t xml:space="preserve"> </w:t>
      </w:r>
      <w:r w:rsidR="00402AFD" w:rsidRPr="0072357E">
        <w:rPr>
          <w:rFonts w:ascii="Times New Roman" w:hAnsi="Times New Roman"/>
          <w:lang w:bidi="en-US"/>
        </w:rPr>
        <w:t xml:space="preserve">While the law does not specify requirements related to time(s) or channels(s) associated with issuing an emergency notification, it does indicate that once the </w:t>
      </w:r>
      <w:proofErr w:type="gramStart"/>
      <w:r w:rsidR="00402AFD" w:rsidRPr="0072357E">
        <w:rPr>
          <w:rFonts w:ascii="Times New Roman" w:hAnsi="Times New Roman"/>
          <w:lang w:bidi="en-US"/>
        </w:rPr>
        <w:t>emergency situation</w:t>
      </w:r>
      <w:proofErr w:type="gramEnd"/>
      <w:r w:rsidR="00402AFD" w:rsidRPr="0072357E">
        <w:rPr>
          <w:rFonts w:ascii="Times New Roman" w:hAnsi="Times New Roman"/>
          <w:lang w:bidi="en-US"/>
        </w:rPr>
        <w:t xml:space="preserve"> is confirmed, such warnings should be issued “immediately.”</w:t>
      </w:r>
    </w:p>
    <w:p w14:paraId="2A230DE4" w14:textId="77777777" w:rsidR="00402AFD" w:rsidRDefault="00402AFD" w:rsidP="00402AFD"/>
    <w:p w14:paraId="1DD8BC05" w14:textId="09C22EB9" w:rsidR="00402AFD" w:rsidRDefault="00EE33AF" w:rsidP="00402AFD">
      <w:r>
        <w:t>4</w:t>
      </w:r>
      <w:r w:rsidR="00B75668">
        <w:t>.4</w:t>
      </w:r>
      <w:r w:rsidR="00402AFD" w:rsidRPr="00675F60">
        <w:t xml:space="preserve"> Training and Exercising</w:t>
      </w:r>
    </w:p>
    <w:p w14:paraId="1EB1DDA4" w14:textId="77777777" w:rsidR="007B0FA3" w:rsidRPr="00675F60" w:rsidRDefault="007B0FA3" w:rsidP="00402AFD"/>
    <w:p w14:paraId="28909D8B" w14:textId="79872CF2" w:rsidR="00402AFD" w:rsidRPr="007B7E1C" w:rsidRDefault="00EE33AF" w:rsidP="00402AFD">
      <w:r>
        <w:t>4</w:t>
      </w:r>
      <w:r w:rsidR="00B75668">
        <w:t>.4</w:t>
      </w:r>
      <w:r w:rsidR="00DF3920">
        <w:t xml:space="preserve">.1 </w:t>
      </w:r>
      <w:r w:rsidR="00402AFD" w:rsidRPr="007B7E1C">
        <w:t xml:space="preserve">Training and exercising are essential to demonstrating and improving the ability of </w:t>
      </w:r>
      <w:r w:rsidR="00AF478B">
        <w:t>UNC Pembroke</w:t>
      </w:r>
      <w:r w:rsidR="00402AFD" w:rsidRPr="007B7E1C">
        <w:t xml:space="preserve"> to execute its ENS protocols, and the most effective methods for implementing the </w:t>
      </w:r>
      <w:r w:rsidR="00AF478B">
        <w:t>UNC Pembroke</w:t>
      </w:r>
      <w:r w:rsidR="00402AFD" w:rsidRPr="007B7E1C">
        <w:t xml:space="preserve"> ENS.</w:t>
      </w:r>
      <w:r w:rsidR="004A5183">
        <w:t xml:space="preserve"> </w:t>
      </w:r>
      <w:r w:rsidR="00402AFD" w:rsidRPr="007B7E1C">
        <w:t xml:space="preserve">Periodic exercising also helps ensure that equipment and procedures are maintained in a constant state of readiness. Testing </w:t>
      </w:r>
      <w:r w:rsidR="00AF478B">
        <w:t>UNC Pembroke</w:t>
      </w:r>
      <w:r w:rsidR="00402AFD">
        <w:t xml:space="preserve">’s </w:t>
      </w:r>
      <w:r w:rsidR="00402AFD" w:rsidRPr="007B7E1C">
        <w:t>ENS technology may help identify issues and determine functionality before an emergency occurs.</w:t>
      </w:r>
    </w:p>
    <w:p w14:paraId="4EF8A37B" w14:textId="77777777" w:rsidR="00402AFD" w:rsidRPr="007B7E1C" w:rsidRDefault="00402AFD" w:rsidP="00402AFD"/>
    <w:p w14:paraId="33A47230" w14:textId="51D43387" w:rsidR="00402AFD" w:rsidRPr="007B7E1C" w:rsidRDefault="00EE33AF" w:rsidP="00402AFD">
      <w:r>
        <w:t>4</w:t>
      </w:r>
      <w:r w:rsidR="00B75668">
        <w:t>.4</w:t>
      </w:r>
      <w:r w:rsidR="00DF3920">
        <w:t xml:space="preserve">.2 </w:t>
      </w:r>
      <w:r w:rsidR="00402AFD" w:rsidRPr="007B7E1C">
        <w:t xml:space="preserve">Staff with responsibilities in the </w:t>
      </w:r>
      <w:r w:rsidR="00AF478B">
        <w:t>UNC Pembroke</w:t>
      </w:r>
      <w:r w:rsidR="00402AFD" w:rsidRPr="007B7E1C">
        <w:t xml:space="preserve"> ENS will receive an initial training on the emergency notification protocols and process.</w:t>
      </w:r>
      <w:r w:rsidR="004A5183">
        <w:t xml:space="preserve"> </w:t>
      </w:r>
      <w:r w:rsidR="00402AFD" w:rsidRPr="007B7E1C">
        <w:t>University executives will be briefed on the emergency notification system.</w:t>
      </w:r>
      <w:r w:rsidR="004A5183">
        <w:t xml:space="preserve"> </w:t>
      </w:r>
      <w:r w:rsidR="00402AFD" w:rsidRPr="007B7E1C">
        <w:t xml:space="preserve">On an ongoing basis, staff and leadership will be trained and exercised on the </w:t>
      </w:r>
      <w:r w:rsidR="00AF478B">
        <w:t>UNC Pembroke</w:t>
      </w:r>
      <w:r w:rsidR="00402AFD" w:rsidRPr="007B7E1C">
        <w:t xml:space="preserve"> ENS and will be informed when </w:t>
      </w:r>
      <w:r w:rsidR="00AF478B">
        <w:t>UNC Pembroke</w:t>
      </w:r>
      <w:r w:rsidR="00402AFD" w:rsidRPr="007B7E1C">
        <w:t xml:space="preserve"> ENS protocols or </w:t>
      </w:r>
      <w:r w:rsidR="00AF478B">
        <w:t>UNC Pembroke</w:t>
      </w:r>
      <w:r w:rsidR="00402AFD" w:rsidRPr="007B7E1C">
        <w:t xml:space="preserve"> ENS system characteristics or capabilities are updated.</w:t>
      </w:r>
    </w:p>
    <w:p w14:paraId="46BD605F" w14:textId="77777777" w:rsidR="00402AFD" w:rsidRPr="007B7E1C" w:rsidRDefault="00402AFD" w:rsidP="00402AFD"/>
    <w:p w14:paraId="6A26FA8B" w14:textId="54C9A65F" w:rsidR="00402AFD" w:rsidRDefault="00EE33AF" w:rsidP="00402AFD">
      <w:r>
        <w:t>4</w:t>
      </w:r>
      <w:r w:rsidR="00B75668">
        <w:t>.4</w:t>
      </w:r>
      <w:r w:rsidR="00317E6B">
        <w:t>.</w:t>
      </w:r>
      <w:r w:rsidR="00DF3920">
        <w:t xml:space="preserve">3 </w:t>
      </w:r>
      <w:r w:rsidR="00AF478B">
        <w:t>UNC Pembroke</w:t>
      </w:r>
      <w:r w:rsidR="00402AFD">
        <w:t xml:space="preserve"> </w:t>
      </w:r>
      <w:r w:rsidR="00402AFD" w:rsidRPr="005844C4">
        <w:t>recognizes that trained staff may not be available in an emergency to perform their function under the ENS protocols and ha</w:t>
      </w:r>
      <w:r w:rsidR="00402AFD">
        <w:t>s</w:t>
      </w:r>
      <w:r w:rsidR="00402AFD" w:rsidRPr="005844C4">
        <w:t xml:space="preserve"> committed</w:t>
      </w:r>
      <w:r w:rsidR="00402AFD">
        <w:t xml:space="preserve"> </w:t>
      </w:r>
      <w:r w:rsidR="00402AFD" w:rsidRPr="005844C4">
        <w:t>to cross-training staff on responsibilities.</w:t>
      </w:r>
      <w:r w:rsidR="004A5183">
        <w:t xml:space="preserve"> </w:t>
      </w:r>
      <w:r w:rsidR="00402AFD" w:rsidRPr="005844C4">
        <w:t>New staff with ENS roles will be trained on the system and pro</w:t>
      </w:r>
      <w:r w:rsidR="00402AFD">
        <w:t>tocols as they assume their positions.</w:t>
      </w:r>
      <w:r w:rsidR="004A5183">
        <w:t xml:space="preserve"> </w:t>
      </w:r>
    </w:p>
    <w:p w14:paraId="7466A51F" w14:textId="77777777" w:rsidR="00402AFD" w:rsidRDefault="00402AFD" w:rsidP="00402AFD"/>
    <w:p w14:paraId="20D9956B" w14:textId="57006CAB" w:rsidR="00402AFD" w:rsidRDefault="005058C1" w:rsidP="00402AFD">
      <w:pPr>
        <w:rPr>
          <w:b/>
        </w:rPr>
      </w:pPr>
      <w:r>
        <w:rPr>
          <w:b/>
        </w:rPr>
        <w:t>5</w:t>
      </w:r>
      <w:r w:rsidR="00402AFD">
        <w:rPr>
          <w:b/>
        </w:rPr>
        <w:t xml:space="preserve">. </w:t>
      </w:r>
      <w:r w:rsidR="00402AFD" w:rsidRPr="00181752">
        <w:rPr>
          <w:b/>
        </w:rPr>
        <w:t>O</w:t>
      </w:r>
      <w:r w:rsidR="00402AFD">
        <w:rPr>
          <w:b/>
        </w:rPr>
        <w:t>PERATIONAL GUIDELINES</w:t>
      </w:r>
    </w:p>
    <w:p w14:paraId="5645E6C9" w14:textId="77777777" w:rsidR="00402AFD" w:rsidRPr="00181752" w:rsidRDefault="00402AFD" w:rsidP="00402AFD">
      <w:pPr>
        <w:rPr>
          <w:b/>
        </w:rPr>
      </w:pPr>
    </w:p>
    <w:p w14:paraId="52B3A0B5" w14:textId="4655B403" w:rsidR="00402AFD" w:rsidRDefault="005058C1" w:rsidP="00402AFD">
      <w:pPr>
        <w:pStyle w:val="NoSpacing"/>
        <w:rPr>
          <w:rFonts w:ascii="Times New Roman" w:hAnsi="Times New Roman"/>
        </w:rPr>
      </w:pPr>
      <w:r>
        <w:rPr>
          <w:rFonts w:ascii="Times New Roman" w:hAnsi="Times New Roman"/>
        </w:rPr>
        <w:lastRenderedPageBreak/>
        <w:t>5</w:t>
      </w:r>
      <w:r w:rsidR="00402AFD" w:rsidRPr="00675F60">
        <w:rPr>
          <w:rFonts w:ascii="Times New Roman" w:hAnsi="Times New Roman"/>
        </w:rPr>
        <w:t>.1</w:t>
      </w:r>
      <w:r w:rsidR="007B0FA3">
        <w:rPr>
          <w:rFonts w:ascii="Times New Roman" w:hAnsi="Times New Roman"/>
        </w:rPr>
        <w:t xml:space="preserve"> </w:t>
      </w:r>
      <w:r w:rsidR="00402AFD" w:rsidRPr="00675F60">
        <w:rPr>
          <w:rFonts w:ascii="Times New Roman" w:hAnsi="Times New Roman"/>
        </w:rPr>
        <w:t>Purpose and Authority of the Emergency Notification System Protocols</w:t>
      </w:r>
      <w:r w:rsidR="007B0FA3">
        <w:rPr>
          <w:rFonts w:ascii="Times New Roman" w:hAnsi="Times New Roman"/>
        </w:rPr>
        <w:t xml:space="preserve"> </w:t>
      </w:r>
    </w:p>
    <w:p w14:paraId="50292AFA" w14:textId="77777777" w:rsidR="007B0FA3" w:rsidRPr="00675F60" w:rsidRDefault="007B0FA3" w:rsidP="00402AFD">
      <w:pPr>
        <w:pStyle w:val="NoSpacing"/>
        <w:rPr>
          <w:rFonts w:ascii="Times New Roman" w:hAnsi="Times New Roman"/>
        </w:rPr>
      </w:pPr>
    </w:p>
    <w:p w14:paraId="56628FE3" w14:textId="60E7B366" w:rsidR="00402AFD" w:rsidRDefault="005058C1" w:rsidP="00DF3920">
      <w:pPr>
        <w:pStyle w:val="NoSpacing"/>
      </w:pPr>
      <w:r>
        <w:rPr>
          <w:rFonts w:ascii="Times New Roman" w:hAnsi="Times New Roman"/>
        </w:rPr>
        <w:t>5</w:t>
      </w:r>
      <w:r w:rsidR="00B75668">
        <w:rPr>
          <w:rFonts w:ascii="Times New Roman" w:hAnsi="Times New Roman"/>
        </w:rPr>
        <w:t>.</w:t>
      </w:r>
      <w:r w:rsidR="005E29E4">
        <w:rPr>
          <w:rFonts w:ascii="Times New Roman" w:hAnsi="Times New Roman"/>
        </w:rPr>
        <w:t>1</w:t>
      </w:r>
      <w:r w:rsidR="00DF3920">
        <w:rPr>
          <w:rFonts w:ascii="Times New Roman" w:hAnsi="Times New Roman"/>
        </w:rPr>
        <w:t>.1</w:t>
      </w:r>
      <w:r w:rsidR="00B75668">
        <w:rPr>
          <w:rFonts w:ascii="Times New Roman" w:hAnsi="Times New Roman"/>
        </w:rPr>
        <w:t xml:space="preserve"> </w:t>
      </w:r>
      <w:r w:rsidR="00402AFD" w:rsidRPr="00181752">
        <w:rPr>
          <w:rFonts w:ascii="Times New Roman" w:hAnsi="Times New Roman"/>
        </w:rPr>
        <w:t>These protocols provide operational guidelines for issuing</w:t>
      </w:r>
      <w:r w:rsidR="00402AFD">
        <w:rPr>
          <w:rFonts w:ascii="Times New Roman" w:hAnsi="Times New Roman"/>
        </w:rPr>
        <w:t xml:space="preserve"> </w:t>
      </w:r>
      <w:r w:rsidR="00402AFD" w:rsidRPr="00181752">
        <w:rPr>
          <w:rFonts w:ascii="Times New Roman" w:hAnsi="Times New Roman"/>
        </w:rPr>
        <w:t xml:space="preserve">emergency messages via </w:t>
      </w:r>
      <w:r w:rsidR="00AF478B">
        <w:rPr>
          <w:rFonts w:ascii="Times New Roman" w:hAnsi="Times New Roman"/>
        </w:rPr>
        <w:t>UNC Pembroke</w:t>
      </w:r>
      <w:r w:rsidR="00402AFD" w:rsidRPr="00181752">
        <w:rPr>
          <w:rFonts w:ascii="Times New Roman" w:hAnsi="Times New Roman"/>
        </w:rPr>
        <w:t xml:space="preserve"> ENS. </w:t>
      </w:r>
      <w:r w:rsidR="007B0FA3">
        <w:rPr>
          <w:rFonts w:ascii="Times New Roman" w:hAnsi="Times New Roman"/>
        </w:rPr>
        <w:t>T</w:t>
      </w:r>
      <w:r w:rsidR="00402AFD" w:rsidRPr="00181752">
        <w:rPr>
          <w:rFonts w:ascii="Times New Roman" w:hAnsi="Times New Roman"/>
        </w:rPr>
        <w:t xml:space="preserve">hese protocols are integrated with and supplement the </w:t>
      </w:r>
      <w:r w:rsidR="00C15EBF" w:rsidRPr="002A787B">
        <w:rPr>
          <w:rFonts w:ascii="Times New Roman" w:hAnsi="Times New Roman"/>
        </w:rPr>
        <w:t>UNC Pembroke Emergency Operations Plan.</w:t>
      </w:r>
      <w:r w:rsidR="004A5183">
        <w:rPr>
          <w:rFonts w:ascii="Times New Roman" w:hAnsi="Times New Roman"/>
        </w:rPr>
        <w:t xml:space="preserve"> </w:t>
      </w:r>
      <w:r w:rsidR="00402AFD" w:rsidRPr="00DF3920">
        <w:rPr>
          <w:rFonts w:ascii="Times New Roman" w:hAnsi="Times New Roman"/>
        </w:rPr>
        <w:t xml:space="preserve">The protocols are consistent with the </w:t>
      </w:r>
      <w:r w:rsidR="00317E6B">
        <w:rPr>
          <w:rFonts w:ascii="Times New Roman" w:hAnsi="Times New Roman"/>
        </w:rPr>
        <w:t>s</w:t>
      </w:r>
      <w:r w:rsidR="00402AFD" w:rsidRPr="00DF3920">
        <w:rPr>
          <w:rFonts w:ascii="Times New Roman" w:hAnsi="Times New Roman"/>
        </w:rPr>
        <w:t xml:space="preserve">afety and </w:t>
      </w:r>
      <w:r w:rsidR="00317E6B">
        <w:rPr>
          <w:rFonts w:ascii="Times New Roman" w:hAnsi="Times New Roman"/>
        </w:rPr>
        <w:t>s</w:t>
      </w:r>
      <w:r w:rsidR="00402AFD" w:rsidRPr="00DF3920">
        <w:rPr>
          <w:rFonts w:ascii="Times New Roman" w:hAnsi="Times New Roman"/>
        </w:rPr>
        <w:t xml:space="preserve">ecurity </w:t>
      </w:r>
      <w:r w:rsidR="00317E6B">
        <w:rPr>
          <w:rFonts w:ascii="Times New Roman" w:hAnsi="Times New Roman"/>
        </w:rPr>
        <w:t>p</w:t>
      </w:r>
      <w:r w:rsidR="00402AFD" w:rsidRPr="00DF3920">
        <w:rPr>
          <w:rFonts w:ascii="Times New Roman" w:hAnsi="Times New Roman"/>
        </w:rPr>
        <w:t xml:space="preserve">olicies of the </w:t>
      </w:r>
      <w:r w:rsidR="00317E6B">
        <w:rPr>
          <w:rFonts w:ascii="Times New Roman" w:hAnsi="Times New Roman"/>
        </w:rPr>
        <w:t>u</w:t>
      </w:r>
      <w:r w:rsidR="00402AFD" w:rsidRPr="00DF3920">
        <w:rPr>
          <w:rFonts w:ascii="Times New Roman" w:hAnsi="Times New Roman"/>
        </w:rPr>
        <w:t>niver</w:t>
      </w:r>
      <w:r w:rsidR="00FF2C26">
        <w:rPr>
          <w:rFonts w:ascii="Times New Roman" w:hAnsi="Times New Roman"/>
        </w:rPr>
        <w:t>sity</w:t>
      </w:r>
      <w:r w:rsidR="00402AFD" w:rsidRPr="00DF3920">
        <w:rPr>
          <w:rFonts w:ascii="Times New Roman" w:hAnsi="Times New Roman"/>
        </w:rPr>
        <w:t xml:space="preserve"> and have been approved by </w:t>
      </w:r>
      <w:r w:rsidR="00AF478B">
        <w:rPr>
          <w:rFonts w:ascii="Times New Roman" w:hAnsi="Times New Roman"/>
        </w:rPr>
        <w:t>UNC Pembroke</w:t>
      </w:r>
      <w:r w:rsidR="00402AFD" w:rsidRPr="00DF3920">
        <w:rPr>
          <w:rFonts w:ascii="Times New Roman" w:hAnsi="Times New Roman"/>
        </w:rPr>
        <w:t xml:space="preserve"> </w:t>
      </w:r>
      <w:r w:rsidR="00317E6B">
        <w:rPr>
          <w:rFonts w:ascii="Times New Roman" w:hAnsi="Times New Roman"/>
        </w:rPr>
        <w:t>a</w:t>
      </w:r>
      <w:r w:rsidR="00402AFD" w:rsidRPr="00DF3920">
        <w:rPr>
          <w:rFonts w:ascii="Times New Roman" w:hAnsi="Times New Roman"/>
        </w:rPr>
        <w:t>dministration.</w:t>
      </w:r>
      <w:r w:rsidR="00402AFD">
        <w:t xml:space="preserve"> </w:t>
      </w:r>
    </w:p>
    <w:p w14:paraId="1E36D3DB" w14:textId="77777777" w:rsidR="007B0FA3" w:rsidRDefault="007B0FA3" w:rsidP="00402AFD"/>
    <w:p w14:paraId="386A2A9D" w14:textId="33DA47DE" w:rsidR="00402AFD" w:rsidRDefault="005058C1" w:rsidP="001D251E">
      <w:r>
        <w:t>5</w:t>
      </w:r>
      <w:r w:rsidR="00402AFD" w:rsidRPr="00675F60">
        <w:t>.2 Purpose of the UNC Pembroke Emergency Notification System (</w:t>
      </w:r>
      <w:r w:rsidR="00AF478B">
        <w:t>UNC Pembroke</w:t>
      </w:r>
      <w:r w:rsidR="00402AFD" w:rsidRPr="00675F60">
        <w:t xml:space="preserve"> ENS)</w:t>
      </w:r>
    </w:p>
    <w:p w14:paraId="5BF18966" w14:textId="77777777" w:rsidR="007B0FA3" w:rsidRPr="00F17470" w:rsidRDefault="007B0FA3" w:rsidP="00402AFD"/>
    <w:p w14:paraId="5C30E904" w14:textId="5803D422" w:rsidR="00317E6B" w:rsidRDefault="005058C1" w:rsidP="00402AFD">
      <w:pPr>
        <w:pStyle w:val="FootnoteText"/>
        <w:rPr>
          <w:sz w:val="24"/>
          <w:szCs w:val="24"/>
        </w:rPr>
      </w:pPr>
      <w:r>
        <w:rPr>
          <w:sz w:val="24"/>
          <w:szCs w:val="24"/>
          <w:lang w:val="en-US"/>
        </w:rPr>
        <w:t>5</w:t>
      </w:r>
      <w:r w:rsidR="00DF3920">
        <w:rPr>
          <w:sz w:val="24"/>
          <w:szCs w:val="24"/>
        </w:rPr>
        <w:t xml:space="preserve">.2.1 </w:t>
      </w:r>
      <w:r w:rsidR="00402AFD" w:rsidRPr="00F17470">
        <w:rPr>
          <w:sz w:val="24"/>
          <w:szCs w:val="24"/>
        </w:rPr>
        <w:t xml:space="preserve">The purpose of </w:t>
      </w:r>
      <w:r w:rsidR="005E29E4">
        <w:rPr>
          <w:sz w:val="24"/>
          <w:szCs w:val="24"/>
        </w:rPr>
        <w:t xml:space="preserve">the </w:t>
      </w:r>
      <w:r w:rsidR="00AF478B">
        <w:rPr>
          <w:sz w:val="24"/>
          <w:szCs w:val="24"/>
        </w:rPr>
        <w:t>UNC Pembroke</w:t>
      </w:r>
      <w:r w:rsidR="00402AFD" w:rsidRPr="00F17470">
        <w:rPr>
          <w:sz w:val="24"/>
          <w:szCs w:val="24"/>
        </w:rPr>
        <w:t xml:space="preserve"> ENS is to authorize and issue safety and security</w:t>
      </w:r>
      <w:r w:rsidR="00402AFD">
        <w:rPr>
          <w:sz w:val="24"/>
          <w:szCs w:val="24"/>
        </w:rPr>
        <w:t xml:space="preserve"> </w:t>
      </w:r>
      <w:r w:rsidR="00402AFD" w:rsidRPr="00F17470">
        <w:rPr>
          <w:sz w:val="24"/>
          <w:szCs w:val="24"/>
        </w:rPr>
        <w:t xml:space="preserve">warning notifications to the </w:t>
      </w:r>
      <w:r w:rsidR="00AF478B">
        <w:rPr>
          <w:sz w:val="24"/>
          <w:szCs w:val="24"/>
        </w:rPr>
        <w:t>UNC Pembroke</w:t>
      </w:r>
      <w:r w:rsidR="00402AFD" w:rsidRPr="00F17470">
        <w:rPr>
          <w:sz w:val="24"/>
          <w:szCs w:val="24"/>
        </w:rPr>
        <w:t xml:space="preserve"> campus </w:t>
      </w:r>
      <w:r w:rsidR="00402AFD">
        <w:rPr>
          <w:sz w:val="24"/>
          <w:szCs w:val="24"/>
        </w:rPr>
        <w:t>community</w:t>
      </w:r>
      <w:r w:rsidR="00402AFD" w:rsidRPr="00F17470">
        <w:rPr>
          <w:sz w:val="24"/>
          <w:szCs w:val="24"/>
        </w:rPr>
        <w:t xml:space="preserve"> in an emergency or when specific actions must be taken to maintain safety and security at the </w:t>
      </w:r>
      <w:r w:rsidR="00AF478B">
        <w:rPr>
          <w:sz w:val="24"/>
          <w:szCs w:val="24"/>
        </w:rPr>
        <w:t>UNC Pembroke</w:t>
      </w:r>
      <w:r w:rsidR="00402AFD" w:rsidRPr="00F17470">
        <w:rPr>
          <w:sz w:val="24"/>
          <w:szCs w:val="24"/>
        </w:rPr>
        <w:t xml:space="preserve"> campus.</w:t>
      </w:r>
      <w:r w:rsidR="004A5183">
        <w:rPr>
          <w:sz w:val="24"/>
          <w:szCs w:val="24"/>
        </w:rPr>
        <w:t xml:space="preserve"> </w:t>
      </w:r>
    </w:p>
    <w:p w14:paraId="5B682BEC" w14:textId="77777777" w:rsidR="00317E6B" w:rsidRDefault="00317E6B" w:rsidP="00402AFD">
      <w:pPr>
        <w:pStyle w:val="FootnoteText"/>
        <w:rPr>
          <w:sz w:val="24"/>
          <w:szCs w:val="24"/>
        </w:rPr>
      </w:pPr>
    </w:p>
    <w:p w14:paraId="4669E509" w14:textId="25EDF6F1" w:rsidR="00402AFD" w:rsidRPr="00F17470" w:rsidRDefault="005058C1" w:rsidP="00402AFD">
      <w:pPr>
        <w:pStyle w:val="FootnoteText"/>
        <w:rPr>
          <w:sz w:val="24"/>
          <w:szCs w:val="24"/>
        </w:rPr>
      </w:pPr>
      <w:r>
        <w:rPr>
          <w:sz w:val="24"/>
          <w:szCs w:val="24"/>
          <w:lang w:val="en-US"/>
        </w:rPr>
        <w:t>5</w:t>
      </w:r>
      <w:r w:rsidR="00317E6B">
        <w:rPr>
          <w:sz w:val="24"/>
          <w:szCs w:val="24"/>
        </w:rPr>
        <w:t>.2.2 F</w:t>
      </w:r>
      <w:r w:rsidR="00402AFD" w:rsidRPr="00F17470">
        <w:rPr>
          <w:sz w:val="24"/>
          <w:szCs w:val="24"/>
        </w:rPr>
        <w:t xml:space="preserve">or the purposes of these </w:t>
      </w:r>
      <w:r w:rsidR="00317E6B">
        <w:rPr>
          <w:sz w:val="24"/>
          <w:szCs w:val="24"/>
        </w:rPr>
        <w:t>p</w:t>
      </w:r>
      <w:r w:rsidR="00402AFD" w:rsidRPr="00F17470">
        <w:rPr>
          <w:sz w:val="24"/>
          <w:szCs w:val="24"/>
        </w:rPr>
        <w:t xml:space="preserve">rotocols, “authorizing” and “issuing” notifications are distinct activities and </w:t>
      </w:r>
      <w:r w:rsidR="00402AFD">
        <w:rPr>
          <w:sz w:val="24"/>
          <w:szCs w:val="24"/>
        </w:rPr>
        <w:t>r</w:t>
      </w:r>
      <w:r w:rsidR="00402AFD" w:rsidRPr="00F17470">
        <w:rPr>
          <w:sz w:val="24"/>
          <w:szCs w:val="24"/>
        </w:rPr>
        <w:t>esponsibilities</w:t>
      </w:r>
      <w:r w:rsidR="007B0FA3">
        <w:rPr>
          <w:sz w:val="24"/>
          <w:szCs w:val="24"/>
        </w:rPr>
        <w:t>.</w:t>
      </w:r>
      <w:r w:rsidR="004A5183">
        <w:rPr>
          <w:sz w:val="24"/>
          <w:szCs w:val="24"/>
        </w:rPr>
        <w:t xml:space="preserve"> </w:t>
      </w:r>
      <w:r w:rsidR="005E29E4">
        <w:rPr>
          <w:sz w:val="24"/>
          <w:szCs w:val="24"/>
        </w:rPr>
        <w:t>“</w:t>
      </w:r>
      <w:r w:rsidR="00317E6B">
        <w:rPr>
          <w:sz w:val="24"/>
          <w:szCs w:val="24"/>
        </w:rPr>
        <w:t>A</w:t>
      </w:r>
      <w:r w:rsidR="00402AFD" w:rsidRPr="00F17470">
        <w:rPr>
          <w:sz w:val="24"/>
          <w:szCs w:val="24"/>
        </w:rPr>
        <w:t xml:space="preserve">uthorizing” a notification refers to providing approval for the issuance of the notification, while “issuing” a notification refers to the technical activity of broadcasting the notification. Note that in the interest of timely notification, these </w:t>
      </w:r>
      <w:r w:rsidR="00317E6B">
        <w:rPr>
          <w:sz w:val="24"/>
          <w:szCs w:val="24"/>
        </w:rPr>
        <w:t>p</w:t>
      </w:r>
      <w:r w:rsidR="00402AFD" w:rsidRPr="00F17470">
        <w:rPr>
          <w:sz w:val="24"/>
          <w:szCs w:val="24"/>
        </w:rPr>
        <w:t xml:space="preserve">rotocols do not contain a separate “approval” procedure for the language of a notification; use of </w:t>
      </w:r>
      <w:r w:rsidR="00402AFD" w:rsidRPr="00240855">
        <w:rPr>
          <w:sz w:val="24"/>
          <w:szCs w:val="24"/>
        </w:rPr>
        <w:t>the pre-approved templates</w:t>
      </w:r>
      <w:r w:rsidR="00402AFD" w:rsidRPr="00FF2C26">
        <w:rPr>
          <w:color w:val="FF0000"/>
          <w:sz w:val="24"/>
          <w:szCs w:val="24"/>
        </w:rPr>
        <w:t xml:space="preserve"> </w:t>
      </w:r>
      <w:r w:rsidR="00402AFD" w:rsidRPr="00F17470">
        <w:rPr>
          <w:sz w:val="24"/>
          <w:szCs w:val="24"/>
        </w:rPr>
        <w:t xml:space="preserve">(with relevant blank fields completed) addresses this issue. </w:t>
      </w:r>
    </w:p>
    <w:p w14:paraId="67845E1D" w14:textId="77777777" w:rsidR="001D251E" w:rsidRDefault="001D251E" w:rsidP="001D251E">
      <w:pPr>
        <w:pStyle w:val="ListParagraph"/>
        <w:ind w:left="0"/>
      </w:pPr>
    </w:p>
    <w:p w14:paraId="5C1B6230" w14:textId="196CE1BE" w:rsidR="001D251E" w:rsidRDefault="005058C1" w:rsidP="001D251E">
      <w:pPr>
        <w:pStyle w:val="ListParagraph"/>
        <w:ind w:left="0"/>
      </w:pPr>
      <w:r>
        <w:t>5</w:t>
      </w:r>
      <w:r w:rsidR="001D251E">
        <w:t xml:space="preserve">.3 </w:t>
      </w:r>
      <w:r w:rsidR="00402AFD" w:rsidRPr="00675F60">
        <w:t>Responsible University Authorities</w:t>
      </w:r>
      <w:r w:rsidR="003D0236">
        <w:t xml:space="preserve"> (RUA)</w:t>
      </w:r>
      <w:r w:rsidR="005E29E4">
        <w:t>.</w:t>
      </w:r>
      <w:r w:rsidR="004A5183">
        <w:t xml:space="preserve"> </w:t>
      </w:r>
      <w:r w:rsidR="00402AFD">
        <w:t xml:space="preserve">The following </w:t>
      </w:r>
      <w:r w:rsidR="00317E6B">
        <w:t>u</w:t>
      </w:r>
      <w:r w:rsidR="00402AFD">
        <w:t xml:space="preserve">niversity officials have been assigned the authority by the </w:t>
      </w:r>
      <w:r w:rsidR="006821E9">
        <w:t>C</w:t>
      </w:r>
      <w:r w:rsidR="00402AFD" w:rsidRPr="00F17470">
        <w:t xml:space="preserve">hancellor </w:t>
      </w:r>
      <w:r w:rsidR="00402AFD">
        <w:t xml:space="preserve">of the </w:t>
      </w:r>
      <w:r w:rsidR="006821E9">
        <w:t>U</w:t>
      </w:r>
      <w:r w:rsidR="00402AFD">
        <w:t>niversity to authorize emergency notifications to provide alert, warning and safety or protection instructions:</w:t>
      </w:r>
    </w:p>
    <w:p w14:paraId="2192BB9B" w14:textId="77777777" w:rsidR="001D251E" w:rsidRDefault="001D251E" w:rsidP="001D251E">
      <w:pPr>
        <w:pStyle w:val="ListParagraph"/>
        <w:ind w:left="0"/>
      </w:pPr>
    </w:p>
    <w:p w14:paraId="1533FFEE" w14:textId="55C1796E" w:rsidR="007B0FA3" w:rsidRDefault="005058C1" w:rsidP="001D251E">
      <w:pPr>
        <w:pStyle w:val="ListParagraph"/>
        <w:ind w:left="0"/>
      </w:pPr>
      <w:r>
        <w:t>5</w:t>
      </w:r>
      <w:r w:rsidR="001D251E">
        <w:t>.3</w:t>
      </w:r>
      <w:r w:rsidR="004F0A9F">
        <w:t>.</w:t>
      </w:r>
      <w:r w:rsidR="008651C9">
        <w:t>1</w:t>
      </w:r>
      <w:r w:rsidR="007B0FA3">
        <w:t xml:space="preserve">. </w:t>
      </w:r>
      <w:proofErr w:type="gramStart"/>
      <w:r w:rsidR="0053487B">
        <w:t>C</w:t>
      </w:r>
      <w:r w:rsidR="00402AFD">
        <w:t>hancellor</w:t>
      </w:r>
      <w:r w:rsidR="00317E6B">
        <w:t>;</w:t>
      </w:r>
      <w:proofErr w:type="gramEnd"/>
      <w:r w:rsidR="00317E6B">
        <w:t xml:space="preserve"> </w:t>
      </w:r>
    </w:p>
    <w:p w14:paraId="06EE000B" w14:textId="77777777" w:rsidR="007B0FA3" w:rsidRDefault="007B0FA3" w:rsidP="007B0FA3">
      <w:pPr>
        <w:pStyle w:val="ListParagraph"/>
        <w:ind w:left="0"/>
      </w:pPr>
    </w:p>
    <w:p w14:paraId="73844A69" w14:textId="649415C6" w:rsidR="00402AFD" w:rsidRDefault="005058C1" w:rsidP="007B0FA3">
      <w:pPr>
        <w:pStyle w:val="ListParagraph"/>
        <w:ind w:left="0"/>
      </w:pPr>
      <w:r>
        <w:t>5</w:t>
      </w:r>
      <w:r w:rsidR="001D251E">
        <w:t>.3</w:t>
      </w:r>
      <w:r w:rsidR="004F0A9F">
        <w:t>.</w:t>
      </w:r>
      <w:r w:rsidR="008651C9">
        <w:t>2</w:t>
      </w:r>
      <w:r w:rsidR="007B0FA3">
        <w:t xml:space="preserve">. </w:t>
      </w:r>
      <w:r w:rsidR="00AF478B">
        <w:t>UNC Pembroke</w:t>
      </w:r>
      <w:r w:rsidR="00402AFD" w:rsidRPr="007330AE">
        <w:t xml:space="preserve"> </w:t>
      </w:r>
      <w:r w:rsidR="0053487B">
        <w:t>D</w:t>
      </w:r>
      <w:r w:rsidR="00402AFD" w:rsidRPr="007330AE">
        <w:t xml:space="preserve">irector of </w:t>
      </w:r>
      <w:r w:rsidR="0053487B">
        <w:t>P</w:t>
      </w:r>
      <w:r w:rsidR="00402AFD" w:rsidRPr="007330AE">
        <w:t xml:space="preserve">olice and </w:t>
      </w:r>
      <w:r w:rsidR="0053487B">
        <w:t>P</w:t>
      </w:r>
      <w:r w:rsidR="00402AFD" w:rsidRPr="007330AE">
        <w:t xml:space="preserve">ublic </w:t>
      </w:r>
      <w:proofErr w:type="gramStart"/>
      <w:r w:rsidR="0053487B">
        <w:t>S</w:t>
      </w:r>
      <w:r w:rsidR="00402AFD" w:rsidRPr="007330AE">
        <w:t>afety</w:t>
      </w:r>
      <w:r w:rsidR="00317E6B">
        <w:t>;</w:t>
      </w:r>
      <w:proofErr w:type="gramEnd"/>
      <w:r w:rsidR="00317E6B">
        <w:t xml:space="preserve"> </w:t>
      </w:r>
    </w:p>
    <w:p w14:paraId="352782A0" w14:textId="77777777" w:rsidR="00402AFD" w:rsidRDefault="00402AFD" w:rsidP="00402AFD">
      <w:pPr>
        <w:pStyle w:val="ListParagraph"/>
      </w:pPr>
    </w:p>
    <w:p w14:paraId="47CAFDEE" w14:textId="05AEE826" w:rsidR="00402AFD" w:rsidRDefault="005058C1" w:rsidP="007B0FA3">
      <w:pPr>
        <w:pStyle w:val="ListParagraph"/>
        <w:ind w:left="0"/>
      </w:pPr>
      <w:r>
        <w:t>5</w:t>
      </w:r>
      <w:r w:rsidR="001D251E">
        <w:t>.3</w:t>
      </w:r>
      <w:r w:rsidR="004F0A9F">
        <w:t>.</w:t>
      </w:r>
      <w:r w:rsidR="008651C9">
        <w:t>3</w:t>
      </w:r>
      <w:r w:rsidR="007B0FA3">
        <w:t xml:space="preserve">. </w:t>
      </w:r>
      <w:r w:rsidR="00AF478B">
        <w:t>UNC Pembroke</w:t>
      </w:r>
      <w:r w:rsidR="00402AFD" w:rsidRPr="007330AE">
        <w:t xml:space="preserve"> </w:t>
      </w:r>
      <w:r w:rsidR="009448A9">
        <w:t>S</w:t>
      </w:r>
      <w:r w:rsidR="00402AFD" w:rsidRPr="007330AE">
        <w:t xml:space="preserve">enior </w:t>
      </w:r>
      <w:r w:rsidR="009448A9">
        <w:t>P</w:t>
      </w:r>
      <w:r w:rsidR="00402AFD">
        <w:t xml:space="preserve">olice and </w:t>
      </w:r>
      <w:r w:rsidR="009448A9">
        <w:t>P</w:t>
      </w:r>
      <w:r w:rsidR="00402AFD" w:rsidRPr="007330AE">
        <w:t xml:space="preserve">ublic </w:t>
      </w:r>
      <w:r w:rsidR="009448A9">
        <w:t>S</w:t>
      </w:r>
      <w:r w:rsidR="00402AFD" w:rsidRPr="007330AE">
        <w:t xml:space="preserve">afety </w:t>
      </w:r>
      <w:r w:rsidR="009448A9">
        <w:t>O</w:t>
      </w:r>
      <w:r w:rsidR="00402AFD" w:rsidRPr="007330AE">
        <w:t xml:space="preserve">fficer on </w:t>
      </w:r>
      <w:proofErr w:type="gramStart"/>
      <w:r w:rsidR="009448A9">
        <w:t>D</w:t>
      </w:r>
      <w:r w:rsidR="00402AFD" w:rsidRPr="007330AE">
        <w:t>uty</w:t>
      </w:r>
      <w:r w:rsidR="00317E6B">
        <w:t>;</w:t>
      </w:r>
      <w:proofErr w:type="gramEnd"/>
    </w:p>
    <w:p w14:paraId="517C6A14" w14:textId="77777777" w:rsidR="00402AFD" w:rsidRDefault="00402AFD" w:rsidP="00402AFD">
      <w:pPr>
        <w:pStyle w:val="ListParagraph"/>
      </w:pPr>
    </w:p>
    <w:p w14:paraId="2CFE5A35" w14:textId="1C67EED2" w:rsidR="00402AFD" w:rsidRDefault="005058C1" w:rsidP="007B0FA3">
      <w:pPr>
        <w:pStyle w:val="ListParagraph"/>
        <w:ind w:left="0"/>
      </w:pPr>
      <w:r>
        <w:t>5</w:t>
      </w:r>
      <w:r w:rsidR="001D251E">
        <w:t>.3</w:t>
      </w:r>
      <w:r w:rsidR="004F0A9F">
        <w:t>.</w:t>
      </w:r>
      <w:r w:rsidR="008651C9">
        <w:t>4</w:t>
      </w:r>
      <w:r w:rsidR="007B0FA3">
        <w:t xml:space="preserve">. </w:t>
      </w:r>
      <w:r w:rsidR="0053487B">
        <w:t>E</w:t>
      </w:r>
      <w:r w:rsidR="00402AFD">
        <w:t xml:space="preserve">xecutive </w:t>
      </w:r>
      <w:r w:rsidR="0053487B">
        <w:t>D</w:t>
      </w:r>
      <w:r w:rsidR="00402AFD" w:rsidRPr="007330AE">
        <w:t>irector of</w:t>
      </w:r>
      <w:r w:rsidR="00402AFD">
        <w:t xml:space="preserve"> </w:t>
      </w:r>
      <w:r w:rsidR="0053487B">
        <w:t>U</w:t>
      </w:r>
      <w:r w:rsidR="00402AFD">
        <w:t>niversity</w:t>
      </w:r>
      <w:r w:rsidR="00402AFD" w:rsidRPr="007330AE">
        <w:t xml:space="preserve"> </w:t>
      </w:r>
      <w:r w:rsidR="0053487B">
        <w:t>C</w:t>
      </w:r>
      <w:r w:rsidR="00402AFD" w:rsidRPr="007330AE">
        <w:t xml:space="preserve">ommunications and </w:t>
      </w:r>
      <w:proofErr w:type="gramStart"/>
      <w:r w:rsidR="0053487B">
        <w:t>M</w:t>
      </w:r>
      <w:r w:rsidR="00402AFD" w:rsidRPr="007330AE">
        <w:t>arketing</w:t>
      </w:r>
      <w:r w:rsidR="00317E6B">
        <w:t>;</w:t>
      </w:r>
      <w:proofErr w:type="gramEnd"/>
    </w:p>
    <w:p w14:paraId="34D76E09" w14:textId="77777777" w:rsidR="00402AFD" w:rsidRDefault="00402AFD" w:rsidP="00402AFD">
      <w:pPr>
        <w:pStyle w:val="ListParagraph"/>
      </w:pPr>
    </w:p>
    <w:p w14:paraId="47A50D63" w14:textId="3F8C4F1A" w:rsidR="00402AFD" w:rsidRDefault="005058C1" w:rsidP="007B0FA3">
      <w:pPr>
        <w:pStyle w:val="ListParagraph"/>
        <w:ind w:left="0"/>
      </w:pPr>
      <w:r>
        <w:t>5</w:t>
      </w:r>
      <w:r w:rsidR="001D251E">
        <w:t>.3</w:t>
      </w:r>
      <w:r w:rsidR="004F0A9F">
        <w:t>.</w:t>
      </w:r>
      <w:r w:rsidR="008651C9">
        <w:t>5</w:t>
      </w:r>
      <w:r w:rsidR="007B0FA3">
        <w:t xml:space="preserve">. </w:t>
      </w:r>
      <w:r w:rsidR="009448A9">
        <w:t>A</w:t>
      </w:r>
      <w:r w:rsidR="00402AFD" w:rsidRPr="007330AE">
        <w:t xml:space="preserve">ssociate </w:t>
      </w:r>
      <w:r w:rsidR="009448A9">
        <w:t>V</w:t>
      </w:r>
      <w:r w:rsidR="00402AFD" w:rsidRPr="007330AE">
        <w:t xml:space="preserve">ice </w:t>
      </w:r>
      <w:r w:rsidR="009448A9">
        <w:t>C</w:t>
      </w:r>
      <w:r w:rsidR="00402AFD" w:rsidRPr="007330AE">
        <w:t xml:space="preserve">hancellor for </w:t>
      </w:r>
      <w:r w:rsidR="009448A9">
        <w:t>C</w:t>
      </w:r>
      <w:r w:rsidR="00402AFD" w:rsidRPr="007330AE">
        <w:t xml:space="preserve">ampus </w:t>
      </w:r>
      <w:r w:rsidR="009448A9">
        <w:t>S</w:t>
      </w:r>
      <w:r w:rsidR="00402AFD" w:rsidRPr="007330AE">
        <w:t xml:space="preserve">afety and </w:t>
      </w:r>
      <w:r w:rsidR="009448A9">
        <w:t>E</w:t>
      </w:r>
      <w:r w:rsidR="00402AFD" w:rsidRPr="007330AE">
        <w:t xml:space="preserve">mergency </w:t>
      </w:r>
      <w:proofErr w:type="gramStart"/>
      <w:r w:rsidR="009448A9">
        <w:t>O</w:t>
      </w:r>
      <w:r w:rsidR="00402AFD" w:rsidRPr="007330AE">
        <w:t>perations</w:t>
      </w:r>
      <w:r w:rsidR="00317E6B">
        <w:t>;</w:t>
      </w:r>
      <w:proofErr w:type="gramEnd"/>
    </w:p>
    <w:p w14:paraId="21FF58B2" w14:textId="77777777" w:rsidR="00402AFD" w:rsidRDefault="00402AFD" w:rsidP="00402AFD">
      <w:pPr>
        <w:pStyle w:val="ListParagraph"/>
      </w:pPr>
    </w:p>
    <w:p w14:paraId="5BFA7450" w14:textId="54597831" w:rsidR="00B70BA2" w:rsidRDefault="005058C1" w:rsidP="007B0FA3">
      <w:pPr>
        <w:pStyle w:val="ListParagraph"/>
        <w:ind w:left="0"/>
      </w:pPr>
      <w:r>
        <w:t>5</w:t>
      </w:r>
      <w:r w:rsidR="00B70BA2">
        <w:t>.3.</w:t>
      </w:r>
      <w:r w:rsidR="008651C9">
        <w:t>6</w:t>
      </w:r>
      <w:r w:rsidR="00B70BA2">
        <w:t xml:space="preserve">. </w:t>
      </w:r>
      <w:r w:rsidR="009448A9">
        <w:t>V</w:t>
      </w:r>
      <w:r w:rsidR="00B70BA2">
        <w:t xml:space="preserve">ice </w:t>
      </w:r>
      <w:r w:rsidR="009448A9">
        <w:t>C</w:t>
      </w:r>
      <w:r w:rsidR="00B70BA2">
        <w:t xml:space="preserve">hancellor for </w:t>
      </w:r>
      <w:r w:rsidR="009448A9">
        <w:t>S</w:t>
      </w:r>
      <w:r w:rsidR="00B70BA2">
        <w:t xml:space="preserve">tudent </w:t>
      </w:r>
      <w:proofErr w:type="gramStart"/>
      <w:r w:rsidR="009448A9">
        <w:t>A</w:t>
      </w:r>
      <w:r w:rsidR="00B70BA2">
        <w:t>ffairs;</w:t>
      </w:r>
      <w:proofErr w:type="gramEnd"/>
    </w:p>
    <w:p w14:paraId="324CFE20" w14:textId="77777777" w:rsidR="00B70BA2" w:rsidRDefault="00B70BA2" w:rsidP="007B0FA3">
      <w:pPr>
        <w:pStyle w:val="ListParagraph"/>
        <w:ind w:left="0"/>
      </w:pPr>
    </w:p>
    <w:p w14:paraId="4EBDDC07" w14:textId="6BAB3218" w:rsidR="00402AFD" w:rsidRDefault="005058C1" w:rsidP="007B0FA3">
      <w:pPr>
        <w:pStyle w:val="ListParagraph"/>
        <w:ind w:left="0"/>
      </w:pPr>
      <w:r>
        <w:t>5</w:t>
      </w:r>
      <w:r w:rsidR="001D251E">
        <w:t>.3.</w:t>
      </w:r>
      <w:r w:rsidR="008651C9">
        <w:t>7</w:t>
      </w:r>
      <w:r w:rsidR="007B0FA3">
        <w:t xml:space="preserve">. </w:t>
      </w:r>
      <w:r w:rsidR="009448A9">
        <w:t>A</w:t>
      </w:r>
      <w:r w:rsidR="00402AFD">
        <w:t xml:space="preserve">ssistant </w:t>
      </w:r>
      <w:r w:rsidR="009448A9">
        <w:t>V</w:t>
      </w:r>
      <w:r w:rsidR="00317E6B">
        <w:t>ic</w:t>
      </w:r>
      <w:r w:rsidR="00402AFD">
        <w:t xml:space="preserve">e </w:t>
      </w:r>
      <w:r w:rsidR="009448A9">
        <w:t>C</w:t>
      </w:r>
      <w:r w:rsidR="00402AFD">
        <w:t xml:space="preserve">hancellor for </w:t>
      </w:r>
      <w:r w:rsidR="009448A9">
        <w:t>F</w:t>
      </w:r>
      <w:r w:rsidR="00402AFD">
        <w:t xml:space="preserve">acility </w:t>
      </w:r>
      <w:proofErr w:type="gramStart"/>
      <w:r w:rsidR="009448A9">
        <w:t>O</w:t>
      </w:r>
      <w:r w:rsidR="00402AFD">
        <w:t>perations</w:t>
      </w:r>
      <w:r w:rsidR="00317E6B">
        <w:t>;</w:t>
      </w:r>
      <w:proofErr w:type="gramEnd"/>
    </w:p>
    <w:p w14:paraId="64AEE08B" w14:textId="77777777" w:rsidR="00402AFD" w:rsidRDefault="00402AFD" w:rsidP="00402AFD">
      <w:pPr>
        <w:pStyle w:val="ListParagraph"/>
      </w:pPr>
    </w:p>
    <w:p w14:paraId="23E912D5" w14:textId="637DDFE6" w:rsidR="00402AFD" w:rsidRDefault="008E00B5" w:rsidP="007B0FA3">
      <w:pPr>
        <w:pStyle w:val="ListParagraph"/>
        <w:ind w:left="0"/>
      </w:pPr>
      <w:r>
        <w:t>5</w:t>
      </w:r>
      <w:r w:rsidR="001D251E">
        <w:t>.3.</w:t>
      </w:r>
      <w:r w:rsidR="008651C9">
        <w:t>8</w:t>
      </w:r>
      <w:r w:rsidR="007B0FA3">
        <w:t xml:space="preserve">. </w:t>
      </w:r>
      <w:r w:rsidR="009448A9">
        <w:t>D</w:t>
      </w:r>
      <w:r w:rsidR="00402AFD" w:rsidRPr="007330AE">
        <w:t xml:space="preserve">irector of </w:t>
      </w:r>
      <w:r w:rsidR="009448A9">
        <w:t>S</w:t>
      </w:r>
      <w:r w:rsidR="00402AFD" w:rsidRPr="007330AE">
        <w:t xml:space="preserve">tudent </w:t>
      </w:r>
      <w:r w:rsidR="009448A9">
        <w:t>H</w:t>
      </w:r>
      <w:r w:rsidR="00402AFD" w:rsidRPr="007330AE">
        <w:t xml:space="preserve">ealth </w:t>
      </w:r>
      <w:r w:rsidR="009448A9">
        <w:t>S</w:t>
      </w:r>
      <w:r w:rsidR="00402AFD" w:rsidRPr="007330AE">
        <w:t>ervices</w:t>
      </w:r>
      <w:r w:rsidR="005E29E4">
        <w:t>; and</w:t>
      </w:r>
      <w:r w:rsidR="00317E6B">
        <w:t xml:space="preserve"> </w:t>
      </w:r>
    </w:p>
    <w:p w14:paraId="3F844328" w14:textId="77777777" w:rsidR="00402AFD" w:rsidRDefault="00402AFD" w:rsidP="00402AFD">
      <w:pPr>
        <w:pStyle w:val="ListParagraph"/>
      </w:pPr>
    </w:p>
    <w:p w14:paraId="50111DD6" w14:textId="513726D8" w:rsidR="00402AFD" w:rsidRPr="007330AE" w:rsidRDefault="008E00B5" w:rsidP="007B0FA3">
      <w:pPr>
        <w:pStyle w:val="ListParagraph"/>
        <w:ind w:left="0"/>
      </w:pPr>
      <w:r>
        <w:t>5</w:t>
      </w:r>
      <w:r w:rsidR="001D251E">
        <w:t>.3.</w:t>
      </w:r>
      <w:r w:rsidR="003005E4">
        <w:t>9</w:t>
      </w:r>
      <w:r w:rsidR="007B0FA3">
        <w:t xml:space="preserve">. </w:t>
      </w:r>
      <w:r w:rsidR="009448A9">
        <w:t>E</w:t>
      </w:r>
      <w:r w:rsidR="00402AFD" w:rsidRPr="007330AE">
        <w:t xml:space="preserve">nvironmental </w:t>
      </w:r>
      <w:r w:rsidR="009448A9">
        <w:t>H</w:t>
      </w:r>
      <w:r w:rsidR="00402AFD" w:rsidRPr="007330AE">
        <w:t xml:space="preserve">ealth and </w:t>
      </w:r>
      <w:r w:rsidR="009448A9">
        <w:t>S</w:t>
      </w:r>
      <w:r w:rsidR="00402AFD" w:rsidRPr="007330AE">
        <w:t xml:space="preserve">afety </w:t>
      </w:r>
      <w:r w:rsidR="009448A9">
        <w:t>O</w:t>
      </w:r>
      <w:r w:rsidR="00402AFD" w:rsidRPr="007330AE">
        <w:t>fficer</w:t>
      </w:r>
      <w:r w:rsidR="00317E6B">
        <w:t>.</w:t>
      </w:r>
    </w:p>
    <w:p w14:paraId="3BB27F72" w14:textId="77777777" w:rsidR="00402AFD" w:rsidRPr="001B5EF9" w:rsidRDefault="00402AFD" w:rsidP="00402AFD">
      <w:pPr>
        <w:rPr>
          <w:rFonts w:cs="Arial"/>
        </w:rPr>
      </w:pPr>
    </w:p>
    <w:p w14:paraId="49D0170C" w14:textId="0647B77C" w:rsidR="002301AF" w:rsidRDefault="008E00B5" w:rsidP="002301AF">
      <w:pPr>
        <w:pStyle w:val="NoSpacing"/>
        <w:rPr>
          <w:rFonts w:ascii="Times New Roman" w:hAnsi="Times New Roman"/>
        </w:rPr>
      </w:pPr>
      <w:r>
        <w:rPr>
          <w:rFonts w:ascii="Times New Roman" w:hAnsi="Times New Roman"/>
        </w:rPr>
        <w:t>5</w:t>
      </w:r>
      <w:r w:rsidR="001D251E">
        <w:rPr>
          <w:rFonts w:ascii="Times New Roman" w:hAnsi="Times New Roman"/>
        </w:rPr>
        <w:t>.3.1</w:t>
      </w:r>
      <w:r w:rsidR="003005E4">
        <w:rPr>
          <w:rFonts w:ascii="Times New Roman" w:hAnsi="Times New Roman"/>
        </w:rPr>
        <w:t>0</w:t>
      </w:r>
      <w:r w:rsidR="001D251E">
        <w:rPr>
          <w:rFonts w:ascii="Times New Roman" w:hAnsi="Times New Roman"/>
        </w:rPr>
        <w:t xml:space="preserve"> </w:t>
      </w:r>
      <w:r w:rsidR="00402AFD" w:rsidRPr="00346545">
        <w:rPr>
          <w:rFonts w:ascii="Times New Roman" w:hAnsi="Times New Roman"/>
        </w:rPr>
        <w:t>These positions will be collectively referred to as “</w:t>
      </w:r>
      <w:r w:rsidR="003216DB">
        <w:rPr>
          <w:rFonts w:ascii="Times New Roman" w:hAnsi="Times New Roman"/>
        </w:rPr>
        <w:t>R</w:t>
      </w:r>
      <w:r w:rsidR="00402AFD" w:rsidRPr="00346545">
        <w:rPr>
          <w:rFonts w:ascii="Times New Roman" w:hAnsi="Times New Roman"/>
        </w:rPr>
        <w:t xml:space="preserve">esponsible </w:t>
      </w:r>
      <w:r w:rsidR="003216DB">
        <w:rPr>
          <w:rFonts w:ascii="Times New Roman" w:hAnsi="Times New Roman"/>
        </w:rPr>
        <w:t>U</w:t>
      </w:r>
      <w:r w:rsidR="00402AFD" w:rsidRPr="00346545">
        <w:rPr>
          <w:rFonts w:ascii="Times New Roman" w:hAnsi="Times New Roman"/>
        </w:rPr>
        <w:t xml:space="preserve">niversity </w:t>
      </w:r>
      <w:r w:rsidR="003216DB">
        <w:rPr>
          <w:rFonts w:ascii="Times New Roman" w:hAnsi="Times New Roman"/>
        </w:rPr>
        <w:t>A</w:t>
      </w:r>
      <w:r w:rsidR="00402AFD" w:rsidRPr="00346545">
        <w:rPr>
          <w:rFonts w:ascii="Times New Roman" w:hAnsi="Times New Roman"/>
        </w:rPr>
        <w:t xml:space="preserve">uthorities” </w:t>
      </w:r>
      <w:r w:rsidR="003D0236">
        <w:rPr>
          <w:rFonts w:ascii="Times New Roman" w:hAnsi="Times New Roman"/>
        </w:rPr>
        <w:t xml:space="preserve">(RUA) </w:t>
      </w:r>
      <w:r w:rsidR="00402AFD" w:rsidRPr="00346545">
        <w:rPr>
          <w:rFonts w:ascii="Times New Roman" w:hAnsi="Times New Roman"/>
        </w:rPr>
        <w:t xml:space="preserve">for the purposes of these </w:t>
      </w:r>
      <w:r w:rsidR="00A934A2">
        <w:rPr>
          <w:rFonts w:ascii="Times New Roman" w:hAnsi="Times New Roman"/>
        </w:rPr>
        <w:t>p</w:t>
      </w:r>
      <w:r w:rsidR="00402AFD" w:rsidRPr="00346545">
        <w:rPr>
          <w:rFonts w:ascii="Times New Roman" w:hAnsi="Times New Roman"/>
        </w:rPr>
        <w:t>rotocols.</w:t>
      </w:r>
      <w:r w:rsidR="001D251E">
        <w:rPr>
          <w:rFonts w:ascii="Times New Roman" w:hAnsi="Times New Roman"/>
        </w:rPr>
        <w:t xml:space="preserve"> </w:t>
      </w:r>
      <w:r w:rsidR="00402AFD" w:rsidRPr="00346545">
        <w:rPr>
          <w:rFonts w:ascii="Times New Roman" w:hAnsi="Times New Roman"/>
        </w:rPr>
        <w:t xml:space="preserve">At all times in these </w:t>
      </w:r>
      <w:r w:rsidR="00A934A2">
        <w:rPr>
          <w:rFonts w:ascii="Times New Roman" w:hAnsi="Times New Roman"/>
        </w:rPr>
        <w:t>p</w:t>
      </w:r>
      <w:r w:rsidR="00402AFD" w:rsidRPr="00346545">
        <w:rPr>
          <w:rFonts w:ascii="Times New Roman" w:hAnsi="Times New Roman"/>
        </w:rPr>
        <w:t xml:space="preserve">rotocols, reference to any </w:t>
      </w:r>
      <w:r w:rsidR="00402AFD" w:rsidRPr="00346545">
        <w:rPr>
          <w:rFonts w:ascii="Times New Roman" w:hAnsi="Times New Roman"/>
        </w:rPr>
        <w:lastRenderedPageBreak/>
        <w:t xml:space="preserve">position at the </w:t>
      </w:r>
      <w:r w:rsidR="00A934A2">
        <w:rPr>
          <w:rFonts w:ascii="Times New Roman" w:hAnsi="Times New Roman"/>
        </w:rPr>
        <w:t>u</w:t>
      </w:r>
      <w:r w:rsidR="00402AFD" w:rsidRPr="00346545">
        <w:rPr>
          <w:rFonts w:ascii="Times New Roman" w:hAnsi="Times New Roman"/>
        </w:rPr>
        <w:t>niversity shall be understood, in the absence of the referenced in</w:t>
      </w:r>
      <w:r w:rsidR="002301AF">
        <w:rPr>
          <w:rFonts w:ascii="Times New Roman" w:hAnsi="Times New Roman"/>
        </w:rPr>
        <w:t>dividual, to include designees.</w:t>
      </w:r>
    </w:p>
    <w:p w14:paraId="4F111102" w14:textId="77777777" w:rsidR="002301AF" w:rsidRDefault="002301AF" w:rsidP="002301AF">
      <w:pPr>
        <w:pStyle w:val="NoSpacing"/>
        <w:rPr>
          <w:rFonts w:ascii="Times New Roman" w:hAnsi="Times New Roman"/>
        </w:rPr>
      </w:pPr>
    </w:p>
    <w:p w14:paraId="6AFC495D" w14:textId="77777777" w:rsidR="003D0236" w:rsidRDefault="003D0236" w:rsidP="003D0236">
      <w:pPr>
        <w:pStyle w:val="NoSpacing"/>
        <w:rPr>
          <w:rFonts w:ascii="Times New Roman" w:hAnsi="Times New Roman"/>
        </w:rPr>
      </w:pPr>
      <w:r>
        <w:rPr>
          <w:rFonts w:ascii="Times New Roman" w:hAnsi="Times New Roman"/>
        </w:rPr>
        <w:t>5.4 Confirming the Existence of a Significant Emergency or Dangerous Situation</w:t>
      </w:r>
    </w:p>
    <w:p w14:paraId="6B97616E" w14:textId="77777777" w:rsidR="003D0236" w:rsidRDefault="003D0236" w:rsidP="003D0236">
      <w:pPr>
        <w:pStyle w:val="NoSpacing"/>
        <w:rPr>
          <w:rFonts w:ascii="Times New Roman" w:hAnsi="Times New Roman"/>
        </w:rPr>
      </w:pPr>
    </w:p>
    <w:p w14:paraId="2981A17D" w14:textId="4F023463" w:rsidR="003D0236" w:rsidRDefault="003D0236" w:rsidP="003D0236">
      <w:pPr>
        <w:pStyle w:val="NoSpacing"/>
        <w:rPr>
          <w:rFonts w:ascii="Times New Roman" w:hAnsi="Times New Roman"/>
        </w:rPr>
      </w:pPr>
      <w:r>
        <w:rPr>
          <w:rFonts w:ascii="Times New Roman" w:hAnsi="Times New Roman"/>
        </w:rPr>
        <w:t xml:space="preserve">5.4.1 The RUA and/or other campus first responders may become aware of a critical incident or other </w:t>
      </w:r>
      <w:proofErr w:type="gramStart"/>
      <w:r>
        <w:rPr>
          <w:rFonts w:ascii="Times New Roman" w:hAnsi="Times New Roman"/>
        </w:rPr>
        <w:t>emergency situation</w:t>
      </w:r>
      <w:proofErr w:type="gramEnd"/>
      <w:r>
        <w:rPr>
          <w:rFonts w:ascii="Times New Roman" w:hAnsi="Times New Roman"/>
        </w:rPr>
        <w:t xml:space="preserve"> that potentially affects the health and/or safety of the campus community. Generally, campus first responders become aware of these situations when they are reported to the UNC Pembroke Police and Public Safety or upon discovery during regular patrols and other assignments. Before an emergency notification is disseminated, the RUA will confirm that there is an ongoing threat to the campus community.</w:t>
      </w:r>
    </w:p>
    <w:p w14:paraId="03235132" w14:textId="77777777" w:rsidR="00FF6C53" w:rsidRDefault="00FF6C53" w:rsidP="002301AF">
      <w:pPr>
        <w:pStyle w:val="NoSpacing"/>
        <w:rPr>
          <w:rFonts w:ascii="Times New Roman" w:hAnsi="Times New Roman"/>
        </w:rPr>
      </w:pPr>
    </w:p>
    <w:p w14:paraId="7CEEAA7A" w14:textId="46FEA7C8" w:rsidR="00402AFD" w:rsidRDefault="00FF6C53" w:rsidP="002301AF">
      <w:pPr>
        <w:pStyle w:val="NoSpacing"/>
        <w:rPr>
          <w:rFonts w:ascii="Times New Roman" w:hAnsi="Times New Roman"/>
        </w:rPr>
      </w:pPr>
      <w:r>
        <w:rPr>
          <w:rFonts w:ascii="Times New Roman" w:hAnsi="Times New Roman"/>
        </w:rPr>
        <w:t>5.5</w:t>
      </w:r>
      <w:r w:rsidR="003005E4">
        <w:rPr>
          <w:rFonts w:ascii="Times New Roman" w:hAnsi="Times New Roman"/>
        </w:rPr>
        <w:t xml:space="preserve"> </w:t>
      </w:r>
      <w:r w:rsidR="00402AFD" w:rsidRPr="00675F60">
        <w:rPr>
          <w:rFonts w:ascii="Times New Roman" w:hAnsi="Times New Roman"/>
        </w:rPr>
        <w:t>Initial Activation of the Protocols</w:t>
      </w:r>
      <w:r w:rsidR="00DA00BE">
        <w:rPr>
          <w:rFonts w:ascii="Times New Roman" w:hAnsi="Times New Roman"/>
        </w:rPr>
        <w:t xml:space="preserve"> </w:t>
      </w:r>
    </w:p>
    <w:p w14:paraId="6B0EF6D1" w14:textId="77777777" w:rsidR="002301AF" w:rsidRPr="002836F6" w:rsidRDefault="002301AF" w:rsidP="00022B33">
      <w:pPr>
        <w:pStyle w:val="NoSpacing"/>
        <w:rPr>
          <w:rFonts w:ascii="Times New Roman" w:hAnsi="Times New Roman"/>
        </w:rPr>
      </w:pPr>
    </w:p>
    <w:p w14:paraId="381FA171" w14:textId="4B500A60" w:rsidR="00402AFD" w:rsidRPr="002836F6" w:rsidRDefault="00E56197" w:rsidP="00402AFD">
      <w:pPr>
        <w:pStyle w:val="NoSpacing"/>
        <w:rPr>
          <w:rFonts w:ascii="Times New Roman" w:hAnsi="Times New Roman"/>
        </w:rPr>
      </w:pPr>
      <w:r>
        <w:rPr>
          <w:rFonts w:ascii="Times New Roman" w:hAnsi="Times New Roman"/>
        </w:rPr>
        <w:t>5.5</w:t>
      </w:r>
      <w:r w:rsidR="001D251E">
        <w:rPr>
          <w:rFonts w:ascii="Times New Roman" w:hAnsi="Times New Roman"/>
        </w:rPr>
        <w:t xml:space="preserve">.1 </w:t>
      </w:r>
      <w:r w:rsidR="00402AFD" w:rsidRPr="002836F6">
        <w:rPr>
          <w:rFonts w:ascii="Times New Roman" w:hAnsi="Times New Roman"/>
        </w:rPr>
        <w:t xml:space="preserve">The process for activating the </w:t>
      </w:r>
      <w:r w:rsidR="00AF478B">
        <w:rPr>
          <w:rFonts w:ascii="Times New Roman" w:hAnsi="Times New Roman"/>
        </w:rPr>
        <w:t>UNC Pembroke</w:t>
      </w:r>
      <w:r w:rsidR="00402AFD" w:rsidRPr="002836F6">
        <w:rPr>
          <w:rFonts w:ascii="Times New Roman" w:hAnsi="Times New Roman"/>
        </w:rPr>
        <w:t xml:space="preserve"> ENS protocols begins when a threat or </w:t>
      </w:r>
      <w:proofErr w:type="gramStart"/>
      <w:r w:rsidR="00402AFD" w:rsidRPr="002836F6">
        <w:rPr>
          <w:rFonts w:ascii="Times New Roman" w:hAnsi="Times New Roman"/>
        </w:rPr>
        <w:t>emergency situation</w:t>
      </w:r>
      <w:proofErr w:type="gramEnd"/>
      <w:r w:rsidR="00402AFD" w:rsidRPr="002836F6">
        <w:rPr>
          <w:rFonts w:ascii="Times New Roman" w:hAnsi="Times New Roman"/>
        </w:rPr>
        <w:t xml:space="preserve"> is reported to the </w:t>
      </w:r>
      <w:r w:rsidR="00AF478B">
        <w:rPr>
          <w:rFonts w:ascii="Times New Roman" w:hAnsi="Times New Roman"/>
        </w:rPr>
        <w:t>UNC Pembroke</w:t>
      </w:r>
      <w:r w:rsidR="00402AFD" w:rsidRPr="002836F6">
        <w:rPr>
          <w:rFonts w:ascii="Times New Roman" w:hAnsi="Times New Roman"/>
        </w:rPr>
        <w:t xml:space="preserve"> </w:t>
      </w:r>
      <w:r w:rsidR="00A934A2">
        <w:rPr>
          <w:rFonts w:ascii="Times New Roman" w:hAnsi="Times New Roman"/>
        </w:rPr>
        <w:t>P</w:t>
      </w:r>
      <w:r w:rsidR="00402AFD" w:rsidRPr="002836F6">
        <w:rPr>
          <w:rFonts w:ascii="Times New Roman" w:hAnsi="Times New Roman"/>
        </w:rPr>
        <w:t xml:space="preserve">olice </w:t>
      </w:r>
      <w:r w:rsidR="00A934A2">
        <w:rPr>
          <w:rFonts w:ascii="Times New Roman" w:hAnsi="Times New Roman"/>
        </w:rPr>
        <w:t>D</w:t>
      </w:r>
      <w:r w:rsidR="00402AFD" w:rsidRPr="002836F6">
        <w:rPr>
          <w:rFonts w:ascii="Times New Roman" w:hAnsi="Times New Roman"/>
        </w:rPr>
        <w:t>epartment (</w:t>
      </w:r>
      <w:r w:rsidR="00AF478B">
        <w:rPr>
          <w:rFonts w:ascii="Times New Roman" w:hAnsi="Times New Roman"/>
        </w:rPr>
        <w:t>UNC Pembroke</w:t>
      </w:r>
      <w:r w:rsidR="00402AFD" w:rsidRPr="002836F6">
        <w:rPr>
          <w:rFonts w:ascii="Times New Roman" w:hAnsi="Times New Roman"/>
        </w:rPr>
        <w:t xml:space="preserve"> PD) or to another </w:t>
      </w:r>
      <w:r w:rsidR="003D0236">
        <w:rPr>
          <w:rFonts w:ascii="Times New Roman" w:hAnsi="Times New Roman"/>
        </w:rPr>
        <w:t>RUA</w:t>
      </w:r>
      <w:r w:rsidR="00402AFD" w:rsidRPr="002836F6">
        <w:rPr>
          <w:rFonts w:ascii="Times New Roman" w:hAnsi="Times New Roman"/>
        </w:rPr>
        <w:t xml:space="preserve">. For confirmed threats or emergency situations that require </w:t>
      </w:r>
      <w:r w:rsidR="00A934A2">
        <w:rPr>
          <w:rFonts w:ascii="Times New Roman" w:hAnsi="Times New Roman"/>
        </w:rPr>
        <w:t>i</w:t>
      </w:r>
      <w:r w:rsidR="00402AFD" w:rsidRPr="002836F6">
        <w:rPr>
          <w:rFonts w:ascii="Times New Roman" w:hAnsi="Times New Roman"/>
        </w:rPr>
        <w:t xml:space="preserve">mmediate or urgent notification, the </w:t>
      </w:r>
      <w:r w:rsidR="00AF478B">
        <w:rPr>
          <w:rFonts w:ascii="Times New Roman" w:hAnsi="Times New Roman"/>
        </w:rPr>
        <w:t>UNC Pembroke</w:t>
      </w:r>
      <w:r w:rsidR="00402AFD" w:rsidRPr="002836F6">
        <w:rPr>
          <w:rFonts w:ascii="Times New Roman" w:hAnsi="Times New Roman"/>
        </w:rPr>
        <w:t xml:space="preserve"> PD </w:t>
      </w:r>
      <w:r w:rsidR="00A934A2">
        <w:rPr>
          <w:rFonts w:ascii="Times New Roman" w:hAnsi="Times New Roman"/>
        </w:rPr>
        <w:t>s</w:t>
      </w:r>
      <w:r w:rsidR="00402AFD" w:rsidRPr="002836F6">
        <w:rPr>
          <w:rFonts w:ascii="Times New Roman" w:hAnsi="Times New Roman"/>
        </w:rPr>
        <w:t xml:space="preserve">enior </w:t>
      </w:r>
      <w:r w:rsidR="00A934A2">
        <w:rPr>
          <w:rFonts w:ascii="Times New Roman" w:hAnsi="Times New Roman"/>
        </w:rPr>
        <w:t>o</w:t>
      </w:r>
      <w:r w:rsidR="00402AFD" w:rsidRPr="002836F6">
        <w:rPr>
          <w:rFonts w:ascii="Times New Roman" w:hAnsi="Times New Roman"/>
        </w:rPr>
        <w:t xml:space="preserve">fficer on </w:t>
      </w:r>
      <w:r w:rsidR="00A934A2">
        <w:rPr>
          <w:rFonts w:ascii="Times New Roman" w:hAnsi="Times New Roman"/>
        </w:rPr>
        <w:t>d</w:t>
      </w:r>
      <w:r w:rsidR="00402AFD" w:rsidRPr="002836F6">
        <w:rPr>
          <w:rFonts w:ascii="Times New Roman" w:hAnsi="Times New Roman"/>
        </w:rPr>
        <w:t xml:space="preserve">uty or another </w:t>
      </w:r>
      <w:r w:rsidR="003D0236">
        <w:rPr>
          <w:rFonts w:ascii="Times New Roman" w:hAnsi="Times New Roman"/>
        </w:rPr>
        <w:t>RUA</w:t>
      </w:r>
      <w:r w:rsidR="00402AFD" w:rsidRPr="002836F6" w:rsidDel="00A15C94">
        <w:rPr>
          <w:rFonts w:ascii="Times New Roman" w:hAnsi="Times New Roman"/>
        </w:rPr>
        <w:t xml:space="preserve"> </w:t>
      </w:r>
      <w:r w:rsidR="00402AFD" w:rsidRPr="002836F6">
        <w:rPr>
          <w:rFonts w:ascii="Times New Roman" w:hAnsi="Times New Roman"/>
        </w:rPr>
        <w:t xml:space="preserve">will authorize the emergency notification based on the operational guidelines in Section </w:t>
      </w:r>
      <w:r w:rsidR="00754A77">
        <w:rPr>
          <w:rFonts w:ascii="Times New Roman" w:hAnsi="Times New Roman"/>
        </w:rPr>
        <w:t>4 of this</w:t>
      </w:r>
      <w:r w:rsidR="00402AFD" w:rsidRPr="002836F6">
        <w:rPr>
          <w:rFonts w:ascii="Times New Roman" w:hAnsi="Times New Roman"/>
        </w:rPr>
        <w:t xml:space="preserve"> </w:t>
      </w:r>
      <w:r w:rsidR="00754A77">
        <w:rPr>
          <w:rFonts w:ascii="Times New Roman" w:hAnsi="Times New Roman"/>
        </w:rPr>
        <w:t>regulation</w:t>
      </w:r>
      <w:r w:rsidR="00402AFD" w:rsidRPr="002836F6">
        <w:rPr>
          <w:rFonts w:ascii="Times New Roman" w:hAnsi="Times New Roman"/>
        </w:rPr>
        <w:t xml:space="preserve">. </w:t>
      </w:r>
    </w:p>
    <w:p w14:paraId="30814D16" w14:textId="77777777" w:rsidR="00402AFD" w:rsidRPr="002836F6" w:rsidRDefault="00402AFD" w:rsidP="00402AFD">
      <w:pPr>
        <w:pStyle w:val="NoSpacing"/>
        <w:rPr>
          <w:rFonts w:ascii="Times New Roman" w:hAnsi="Times New Roman"/>
        </w:rPr>
      </w:pPr>
    </w:p>
    <w:p w14:paraId="6B770115" w14:textId="714E9362" w:rsidR="002301AF" w:rsidRDefault="00E56197" w:rsidP="002301AF">
      <w:pPr>
        <w:pStyle w:val="NoSpacing"/>
        <w:rPr>
          <w:rFonts w:ascii="Times New Roman" w:hAnsi="Times New Roman"/>
        </w:rPr>
      </w:pPr>
      <w:r>
        <w:rPr>
          <w:rFonts w:ascii="Times New Roman" w:hAnsi="Times New Roman"/>
        </w:rPr>
        <w:t>5.5</w:t>
      </w:r>
      <w:r w:rsidR="001D251E">
        <w:rPr>
          <w:rFonts w:ascii="Times New Roman" w:hAnsi="Times New Roman"/>
        </w:rPr>
        <w:t xml:space="preserve">.2 </w:t>
      </w:r>
      <w:r w:rsidR="00402AFD" w:rsidRPr="002836F6">
        <w:rPr>
          <w:rFonts w:ascii="Times New Roman" w:hAnsi="Times New Roman"/>
        </w:rPr>
        <w:t>It should be noted that</w:t>
      </w:r>
      <w:r w:rsidR="00FF2C26">
        <w:rPr>
          <w:rFonts w:ascii="Times New Roman" w:hAnsi="Times New Roman"/>
        </w:rPr>
        <w:t>,</w:t>
      </w:r>
      <w:r w:rsidR="00402AFD" w:rsidRPr="002836F6">
        <w:rPr>
          <w:rFonts w:ascii="Times New Roman" w:hAnsi="Times New Roman"/>
        </w:rPr>
        <w:t xml:space="preserve"> for </w:t>
      </w:r>
      <w:proofErr w:type="gramStart"/>
      <w:r w:rsidR="00402AFD" w:rsidRPr="002836F6">
        <w:rPr>
          <w:rFonts w:ascii="Times New Roman" w:hAnsi="Times New Roman"/>
        </w:rPr>
        <w:t>the majority of</w:t>
      </w:r>
      <w:proofErr w:type="gramEnd"/>
      <w:r w:rsidR="00402AFD" w:rsidRPr="002836F6">
        <w:rPr>
          <w:rFonts w:ascii="Times New Roman" w:hAnsi="Times New Roman"/>
        </w:rPr>
        <w:t xml:space="preserve"> emergency threats and incidents at the </w:t>
      </w:r>
      <w:r w:rsidR="00AF478B">
        <w:rPr>
          <w:rFonts w:ascii="Times New Roman" w:hAnsi="Times New Roman"/>
        </w:rPr>
        <w:t>UNC Pembroke</w:t>
      </w:r>
      <w:r w:rsidR="00402AFD" w:rsidRPr="002836F6">
        <w:rPr>
          <w:rFonts w:ascii="Times New Roman" w:hAnsi="Times New Roman"/>
        </w:rPr>
        <w:t xml:space="preserve"> campus, the first notice of the situation will be via an incoming call to the </w:t>
      </w:r>
      <w:r w:rsidR="00AF478B">
        <w:rPr>
          <w:rFonts w:ascii="Times New Roman" w:hAnsi="Times New Roman"/>
        </w:rPr>
        <w:t>UNC Pembroke</w:t>
      </w:r>
      <w:r w:rsidR="00402AFD" w:rsidRPr="002836F6">
        <w:rPr>
          <w:rFonts w:ascii="Times New Roman" w:hAnsi="Times New Roman"/>
        </w:rPr>
        <w:t xml:space="preserve"> PD </w:t>
      </w:r>
      <w:r w:rsidR="00A934A2">
        <w:rPr>
          <w:rFonts w:ascii="Times New Roman" w:hAnsi="Times New Roman"/>
        </w:rPr>
        <w:t>d</w:t>
      </w:r>
      <w:r w:rsidR="00402AFD" w:rsidRPr="002836F6">
        <w:rPr>
          <w:rFonts w:ascii="Times New Roman" w:hAnsi="Times New Roman"/>
        </w:rPr>
        <w:t xml:space="preserve">ispatch </w:t>
      </w:r>
      <w:r w:rsidR="00A934A2">
        <w:rPr>
          <w:rFonts w:ascii="Times New Roman" w:hAnsi="Times New Roman"/>
        </w:rPr>
        <w:t>c</w:t>
      </w:r>
      <w:r w:rsidR="00402AFD" w:rsidRPr="002836F6">
        <w:rPr>
          <w:rFonts w:ascii="Times New Roman" w:hAnsi="Times New Roman"/>
        </w:rPr>
        <w:t xml:space="preserve">enter. In the event of a threat or emergency in which the </w:t>
      </w:r>
      <w:r w:rsidR="00AF478B">
        <w:rPr>
          <w:rFonts w:ascii="Times New Roman" w:hAnsi="Times New Roman"/>
        </w:rPr>
        <w:t>UNC Pembroke</w:t>
      </w:r>
      <w:r w:rsidR="00402AFD" w:rsidRPr="002836F6">
        <w:rPr>
          <w:rFonts w:ascii="Times New Roman" w:hAnsi="Times New Roman"/>
        </w:rPr>
        <w:t xml:space="preserve"> PD </w:t>
      </w:r>
      <w:r w:rsidR="00A934A2">
        <w:rPr>
          <w:rFonts w:ascii="Times New Roman" w:hAnsi="Times New Roman"/>
        </w:rPr>
        <w:t>s</w:t>
      </w:r>
      <w:r w:rsidR="00402AFD" w:rsidRPr="002836F6">
        <w:rPr>
          <w:rFonts w:ascii="Times New Roman" w:hAnsi="Times New Roman"/>
        </w:rPr>
        <w:t xml:space="preserve">enior </w:t>
      </w:r>
      <w:r w:rsidR="00A934A2">
        <w:rPr>
          <w:rFonts w:ascii="Times New Roman" w:hAnsi="Times New Roman"/>
        </w:rPr>
        <w:t>o</w:t>
      </w:r>
      <w:r w:rsidR="00402AFD" w:rsidRPr="002836F6">
        <w:rPr>
          <w:rFonts w:ascii="Times New Roman" w:hAnsi="Times New Roman"/>
        </w:rPr>
        <w:t xml:space="preserve">fficer on </w:t>
      </w:r>
      <w:r w:rsidR="00A934A2">
        <w:rPr>
          <w:rFonts w:ascii="Times New Roman" w:hAnsi="Times New Roman"/>
        </w:rPr>
        <w:t>d</w:t>
      </w:r>
      <w:r w:rsidR="00402AFD" w:rsidRPr="002836F6">
        <w:rPr>
          <w:rFonts w:ascii="Times New Roman" w:hAnsi="Times New Roman"/>
        </w:rPr>
        <w:t xml:space="preserve">uty is not yet at the incident and/or for which specialized technical knowledge is required, another </w:t>
      </w:r>
      <w:r w:rsidR="003D0236">
        <w:rPr>
          <w:rFonts w:ascii="Times New Roman" w:hAnsi="Times New Roman"/>
        </w:rPr>
        <w:t>RUA</w:t>
      </w:r>
      <w:r w:rsidR="003D0236" w:rsidRPr="002836F6" w:rsidDel="00A15C94">
        <w:rPr>
          <w:rFonts w:ascii="Times New Roman" w:hAnsi="Times New Roman"/>
        </w:rPr>
        <w:t xml:space="preserve"> </w:t>
      </w:r>
      <w:r w:rsidR="00402AFD" w:rsidRPr="002836F6">
        <w:rPr>
          <w:rFonts w:ascii="Times New Roman" w:hAnsi="Times New Roman"/>
        </w:rPr>
        <w:t>may confirm the threat and authorize the message with</w:t>
      </w:r>
      <w:r w:rsidR="00402AFD">
        <w:rPr>
          <w:rFonts w:ascii="Times New Roman" w:hAnsi="Times New Roman"/>
        </w:rPr>
        <w:t xml:space="preserve"> </w:t>
      </w:r>
      <w:r w:rsidR="00402AFD" w:rsidRPr="002836F6">
        <w:rPr>
          <w:rFonts w:ascii="Times New Roman" w:hAnsi="Times New Roman"/>
        </w:rPr>
        <w:t xml:space="preserve">emergency safety instructions. The </w:t>
      </w:r>
      <w:r w:rsidR="003D0236">
        <w:rPr>
          <w:rFonts w:ascii="Times New Roman" w:hAnsi="Times New Roman"/>
        </w:rPr>
        <w:t>RUA</w:t>
      </w:r>
      <w:r w:rsidR="003D0236" w:rsidRPr="002836F6" w:rsidDel="00A15C94">
        <w:rPr>
          <w:rFonts w:ascii="Times New Roman" w:hAnsi="Times New Roman"/>
        </w:rPr>
        <w:t xml:space="preserve"> </w:t>
      </w:r>
      <w:r w:rsidR="00402AFD" w:rsidRPr="002836F6">
        <w:rPr>
          <w:rFonts w:ascii="Times New Roman" w:hAnsi="Times New Roman"/>
        </w:rPr>
        <w:t xml:space="preserve">will call the </w:t>
      </w:r>
      <w:r w:rsidR="00A934A2">
        <w:rPr>
          <w:rFonts w:ascii="Times New Roman" w:hAnsi="Times New Roman"/>
        </w:rPr>
        <w:t>d</w:t>
      </w:r>
      <w:r w:rsidR="00402AFD" w:rsidRPr="002836F6">
        <w:rPr>
          <w:rFonts w:ascii="Times New Roman" w:hAnsi="Times New Roman"/>
        </w:rPr>
        <w:t xml:space="preserve">ispatch </w:t>
      </w:r>
      <w:r w:rsidR="00A934A2">
        <w:rPr>
          <w:rFonts w:ascii="Times New Roman" w:hAnsi="Times New Roman"/>
        </w:rPr>
        <w:t>c</w:t>
      </w:r>
      <w:r w:rsidR="00402AFD" w:rsidRPr="002836F6">
        <w:rPr>
          <w:rFonts w:ascii="Times New Roman" w:hAnsi="Times New Roman"/>
        </w:rPr>
        <w:t xml:space="preserve">enter and authorize the dispatcher to issue the message. If the </w:t>
      </w:r>
      <w:r w:rsidR="003D0236">
        <w:rPr>
          <w:rFonts w:ascii="Times New Roman" w:hAnsi="Times New Roman"/>
        </w:rPr>
        <w:t>RUA</w:t>
      </w:r>
      <w:r w:rsidR="003D0236" w:rsidRPr="002836F6" w:rsidDel="00A15C94">
        <w:rPr>
          <w:rFonts w:ascii="Times New Roman" w:hAnsi="Times New Roman"/>
        </w:rPr>
        <w:t xml:space="preserve"> </w:t>
      </w:r>
      <w:r w:rsidR="00402AFD" w:rsidRPr="002836F6">
        <w:rPr>
          <w:rFonts w:ascii="Times New Roman" w:hAnsi="Times New Roman"/>
        </w:rPr>
        <w:t xml:space="preserve">is trained in and has direct access to the </w:t>
      </w:r>
      <w:r w:rsidR="00AF478B">
        <w:rPr>
          <w:rFonts w:ascii="Times New Roman" w:hAnsi="Times New Roman"/>
        </w:rPr>
        <w:t>UNC Pembroke</w:t>
      </w:r>
      <w:r w:rsidR="00402AFD" w:rsidRPr="002836F6">
        <w:rPr>
          <w:rFonts w:ascii="Times New Roman" w:hAnsi="Times New Roman"/>
        </w:rPr>
        <w:t xml:space="preserve"> ENS, the </w:t>
      </w:r>
      <w:r w:rsidR="003D0236">
        <w:rPr>
          <w:rFonts w:ascii="Times New Roman" w:hAnsi="Times New Roman"/>
        </w:rPr>
        <w:t>RUA</w:t>
      </w:r>
      <w:r w:rsidR="00402AFD" w:rsidRPr="002836F6" w:rsidDel="00A15C94">
        <w:rPr>
          <w:rFonts w:ascii="Times New Roman" w:hAnsi="Times New Roman"/>
        </w:rPr>
        <w:t xml:space="preserve"> </w:t>
      </w:r>
      <w:r w:rsidR="00402AFD" w:rsidRPr="002836F6">
        <w:rPr>
          <w:rFonts w:ascii="Times New Roman" w:hAnsi="Times New Roman"/>
        </w:rPr>
        <w:t>may i</w:t>
      </w:r>
      <w:r w:rsidR="002301AF">
        <w:rPr>
          <w:rFonts w:ascii="Times New Roman" w:hAnsi="Times New Roman"/>
        </w:rPr>
        <w:t xml:space="preserve">ssue the message if necessary. </w:t>
      </w:r>
    </w:p>
    <w:p w14:paraId="4F717664" w14:textId="77777777" w:rsidR="002301AF" w:rsidRDefault="002301AF" w:rsidP="002301AF">
      <w:pPr>
        <w:pStyle w:val="NoSpacing"/>
        <w:rPr>
          <w:rFonts w:ascii="Times New Roman" w:hAnsi="Times New Roman"/>
        </w:rPr>
      </w:pPr>
    </w:p>
    <w:p w14:paraId="4ED7CC98" w14:textId="6BCF85DE" w:rsidR="00402AFD" w:rsidRDefault="00E56197" w:rsidP="002301AF">
      <w:pPr>
        <w:pStyle w:val="NoSpacing"/>
        <w:rPr>
          <w:rFonts w:ascii="Times New Roman" w:hAnsi="Times New Roman"/>
        </w:rPr>
      </w:pPr>
      <w:r>
        <w:rPr>
          <w:rFonts w:ascii="Times New Roman" w:hAnsi="Times New Roman"/>
        </w:rPr>
        <w:t>5.6</w:t>
      </w:r>
      <w:r w:rsidR="003005E4">
        <w:rPr>
          <w:rFonts w:ascii="Times New Roman" w:hAnsi="Times New Roman"/>
        </w:rPr>
        <w:t xml:space="preserve"> </w:t>
      </w:r>
      <w:r w:rsidR="00402AFD" w:rsidRPr="00675F60">
        <w:rPr>
          <w:rFonts w:ascii="Times New Roman" w:hAnsi="Times New Roman"/>
        </w:rPr>
        <w:t>UNC Pembroke Emergency Notification System Channels</w:t>
      </w:r>
    </w:p>
    <w:p w14:paraId="47D0BD22" w14:textId="77777777" w:rsidR="002301AF" w:rsidRPr="00675F60" w:rsidRDefault="002301AF" w:rsidP="00022B33">
      <w:pPr>
        <w:pStyle w:val="NoSpacing"/>
        <w:rPr>
          <w:rFonts w:ascii="Times New Roman" w:hAnsi="Times New Roman"/>
        </w:rPr>
      </w:pPr>
    </w:p>
    <w:p w14:paraId="2DF499FE" w14:textId="6B15AD54" w:rsidR="00402AFD" w:rsidRDefault="00E56197" w:rsidP="00402AFD">
      <w:pPr>
        <w:pStyle w:val="NoSpacing"/>
        <w:rPr>
          <w:rFonts w:ascii="Times New Roman" w:hAnsi="Times New Roman"/>
        </w:rPr>
      </w:pPr>
      <w:r>
        <w:rPr>
          <w:rFonts w:ascii="Times New Roman" w:hAnsi="Times New Roman"/>
        </w:rPr>
        <w:t>5.6.1</w:t>
      </w:r>
      <w:r w:rsidR="003005E4">
        <w:rPr>
          <w:rFonts w:ascii="Times New Roman" w:hAnsi="Times New Roman"/>
        </w:rPr>
        <w:t xml:space="preserve"> </w:t>
      </w:r>
      <w:r w:rsidR="00AF478B">
        <w:rPr>
          <w:rFonts w:ascii="Times New Roman" w:hAnsi="Times New Roman"/>
        </w:rPr>
        <w:t>UNC Pembroke</w:t>
      </w:r>
      <w:r w:rsidR="00402AFD" w:rsidRPr="002836F6">
        <w:rPr>
          <w:rFonts w:ascii="Times New Roman" w:hAnsi="Times New Roman"/>
        </w:rPr>
        <w:t xml:space="preserve"> ENS consists of the following channels:</w:t>
      </w:r>
    </w:p>
    <w:p w14:paraId="1BC47A8B" w14:textId="77777777" w:rsidR="00402AFD" w:rsidRPr="002836F6" w:rsidRDefault="00402AFD" w:rsidP="00402AFD">
      <w:pPr>
        <w:pStyle w:val="NoSpacing"/>
        <w:rPr>
          <w:rFonts w:ascii="Times New Roman" w:hAnsi="Times New Roman"/>
        </w:rPr>
      </w:pPr>
    </w:p>
    <w:p w14:paraId="5B9DF518" w14:textId="64147E97" w:rsidR="00402AFD" w:rsidRDefault="00E56197" w:rsidP="002301AF">
      <w:pPr>
        <w:pStyle w:val="ListParagraph"/>
        <w:widowControl/>
        <w:ind w:left="0"/>
        <w:rPr>
          <w:bCs/>
        </w:rPr>
      </w:pPr>
      <w:r>
        <w:rPr>
          <w:bCs/>
        </w:rPr>
        <w:t>5.6.1</w:t>
      </w:r>
      <w:r w:rsidR="001D251E">
        <w:rPr>
          <w:bCs/>
        </w:rPr>
        <w:t>.</w:t>
      </w:r>
      <w:r w:rsidR="003005E4">
        <w:rPr>
          <w:bCs/>
        </w:rPr>
        <w:t>1</w:t>
      </w:r>
      <w:r w:rsidR="002301AF">
        <w:rPr>
          <w:bCs/>
        </w:rPr>
        <w:t xml:space="preserve">. </w:t>
      </w:r>
      <w:r w:rsidR="004A5183">
        <w:rPr>
          <w:bCs/>
        </w:rPr>
        <w:t>O</w:t>
      </w:r>
      <w:r w:rsidR="00402AFD" w:rsidRPr="001540C3">
        <w:rPr>
          <w:bCs/>
        </w:rPr>
        <w:t xml:space="preserve">utdoor </w:t>
      </w:r>
      <w:r w:rsidR="004A5183">
        <w:rPr>
          <w:bCs/>
        </w:rPr>
        <w:t>E</w:t>
      </w:r>
      <w:r w:rsidR="00402AFD" w:rsidRPr="001540C3">
        <w:rPr>
          <w:bCs/>
        </w:rPr>
        <w:t xml:space="preserve">mergency </w:t>
      </w:r>
      <w:r w:rsidR="004A5183">
        <w:rPr>
          <w:bCs/>
        </w:rPr>
        <w:t>A</w:t>
      </w:r>
      <w:r w:rsidR="00402AFD" w:rsidRPr="001540C3">
        <w:rPr>
          <w:bCs/>
        </w:rPr>
        <w:t xml:space="preserve">lert </w:t>
      </w:r>
      <w:proofErr w:type="gramStart"/>
      <w:r w:rsidR="004A5183">
        <w:rPr>
          <w:bCs/>
        </w:rPr>
        <w:t>S</w:t>
      </w:r>
      <w:r w:rsidR="00402AFD" w:rsidRPr="001540C3">
        <w:rPr>
          <w:bCs/>
        </w:rPr>
        <w:t>ystem</w:t>
      </w:r>
      <w:r w:rsidR="00A934A2">
        <w:rPr>
          <w:bCs/>
        </w:rPr>
        <w:t>;</w:t>
      </w:r>
      <w:proofErr w:type="gramEnd"/>
      <w:r w:rsidR="00A934A2">
        <w:rPr>
          <w:bCs/>
        </w:rPr>
        <w:t xml:space="preserve"> </w:t>
      </w:r>
    </w:p>
    <w:p w14:paraId="55D08850" w14:textId="77777777" w:rsidR="00402AFD" w:rsidRPr="001540C3" w:rsidRDefault="00402AFD" w:rsidP="00402AFD">
      <w:pPr>
        <w:pStyle w:val="ListParagraph"/>
        <w:widowControl/>
        <w:ind w:left="0"/>
        <w:rPr>
          <w:bCs/>
        </w:rPr>
      </w:pPr>
    </w:p>
    <w:p w14:paraId="3C0A42CC" w14:textId="5E74F241" w:rsidR="00402AFD" w:rsidRDefault="00E56197" w:rsidP="002301AF">
      <w:pPr>
        <w:pStyle w:val="ListParagraph"/>
        <w:widowControl/>
        <w:ind w:left="0"/>
        <w:rPr>
          <w:bCs/>
        </w:rPr>
      </w:pPr>
      <w:r>
        <w:rPr>
          <w:bCs/>
        </w:rPr>
        <w:t>5.6.1</w:t>
      </w:r>
      <w:r w:rsidR="001D251E">
        <w:rPr>
          <w:bCs/>
        </w:rPr>
        <w:t>.</w:t>
      </w:r>
      <w:r w:rsidR="003005E4">
        <w:rPr>
          <w:bCs/>
        </w:rPr>
        <w:t>2</w:t>
      </w:r>
      <w:r w:rsidR="002301AF">
        <w:rPr>
          <w:bCs/>
        </w:rPr>
        <w:t xml:space="preserve">. </w:t>
      </w:r>
      <w:r w:rsidR="00226CFC" w:rsidRPr="002A787B">
        <w:rPr>
          <w:bCs/>
        </w:rPr>
        <w:t>Brave Alert (PIER)</w:t>
      </w:r>
      <w:r w:rsidR="00402AFD" w:rsidRPr="001540C3">
        <w:rPr>
          <w:bCs/>
        </w:rPr>
        <w:t xml:space="preserve"> </w:t>
      </w:r>
      <w:r w:rsidR="00F55DAD">
        <w:rPr>
          <w:bCs/>
        </w:rPr>
        <w:t>and the LiveSafe app</w:t>
      </w:r>
      <w:r w:rsidR="00402AFD" w:rsidRPr="001540C3">
        <w:rPr>
          <w:bCs/>
        </w:rPr>
        <w:t xml:space="preserve">– Provides </w:t>
      </w:r>
      <w:r w:rsidR="00402AFD" w:rsidRPr="00462016">
        <w:rPr>
          <w:color w:val="000000"/>
        </w:rPr>
        <w:t>SMS, phone</w:t>
      </w:r>
      <w:r w:rsidR="00A934A2">
        <w:rPr>
          <w:color w:val="000000"/>
        </w:rPr>
        <w:t>,</w:t>
      </w:r>
      <w:r w:rsidR="00402AFD" w:rsidRPr="00462016">
        <w:rPr>
          <w:color w:val="000000"/>
        </w:rPr>
        <w:t xml:space="preserve"> and email</w:t>
      </w:r>
      <w:r w:rsidR="00402AFD" w:rsidRPr="001540C3">
        <w:rPr>
          <w:bCs/>
        </w:rPr>
        <w:t xml:space="preserve"> </w:t>
      </w:r>
      <w:r w:rsidR="00402AFD">
        <w:rPr>
          <w:bCs/>
        </w:rPr>
        <w:t xml:space="preserve">to contact information (phone and email) </w:t>
      </w:r>
      <w:r w:rsidR="00A934A2">
        <w:rPr>
          <w:bCs/>
        </w:rPr>
        <w:t xml:space="preserve">entered into the </w:t>
      </w:r>
      <w:proofErr w:type="gramStart"/>
      <w:r w:rsidR="00A934A2">
        <w:rPr>
          <w:bCs/>
        </w:rPr>
        <w:t>systems;</w:t>
      </w:r>
      <w:proofErr w:type="gramEnd"/>
    </w:p>
    <w:p w14:paraId="70B16EDD" w14:textId="77777777" w:rsidR="00402AFD" w:rsidRPr="00675F60" w:rsidRDefault="00402AFD" w:rsidP="00022B33">
      <w:pPr>
        <w:pStyle w:val="ListParagraph"/>
        <w:ind w:left="0"/>
        <w:rPr>
          <w:bCs/>
        </w:rPr>
      </w:pPr>
    </w:p>
    <w:p w14:paraId="61F6FD8F" w14:textId="1F3D011E" w:rsidR="00402AFD" w:rsidRPr="00675F60" w:rsidRDefault="00E56197" w:rsidP="002301AF">
      <w:pPr>
        <w:pStyle w:val="ListParagraph"/>
        <w:widowControl/>
        <w:ind w:left="0"/>
        <w:rPr>
          <w:bCs/>
        </w:rPr>
      </w:pPr>
      <w:r>
        <w:rPr>
          <w:bCs/>
        </w:rPr>
        <w:t>5.6.1</w:t>
      </w:r>
      <w:r w:rsidR="001D251E">
        <w:rPr>
          <w:bCs/>
        </w:rPr>
        <w:t>.</w:t>
      </w:r>
      <w:r w:rsidR="003005E4">
        <w:rPr>
          <w:bCs/>
        </w:rPr>
        <w:t>3</w:t>
      </w:r>
      <w:r w:rsidR="002301AF">
        <w:rPr>
          <w:bCs/>
        </w:rPr>
        <w:t xml:space="preserve">. </w:t>
      </w:r>
      <w:r w:rsidR="00DC4FF8">
        <w:rPr>
          <w:bCs/>
        </w:rPr>
        <w:t>U</w:t>
      </w:r>
      <w:r w:rsidR="00402AFD" w:rsidRPr="00462016">
        <w:rPr>
          <w:bCs/>
        </w:rPr>
        <w:t>niversity email</w:t>
      </w:r>
      <w:r w:rsidR="00402AFD" w:rsidRPr="00462016">
        <w:rPr>
          <w:color w:val="000000"/>
        </w:rPr>
        <w:t xml:space="preserve"> (</w:t>
      </w:r>
      <w:r w:rsidR="00A934A2">
        <w:rPr>
          <w:color w:val="000000"/>
        </w:rPr>
        <w:t>f</w:t>
      </w:r>
      <w:r w:rsidR="00402AFD" w:rsidRPr="00462016">
        <w:rPr>
          <w:color w:val="000000"/>
        </w:rPr>
        <w:t xml:space="preserve">aculty, </w:t>
      </w:r>
      <w:r w:rsidR="00A934A2">
        <w:rPr>
          <w:color w:val="000000"/>
        </w:rPr>
        <w:t>s</w:t>
      </w:r>
      <w:r w:rsidR="00402AFD" w:rsidRPr="00462016">
        <w:rPr>
          <w:color w:val="000000"/>
        </w:rPr>
        <w:t>taff</w:t>
      </w:r>
      <w:r w:rsidR="00A934A2">
        <w:rPr>
          <w:color w:val="000000"/>
        </w:rPr>
        <w:t>,</w:t>
      </w:r>
      <w:r w:rsidR="00402AFD" w:rsidRPr="00462016">
        <w:rPr>
          <w:color w:val="000000"/>
        </w:rPr>
        <w:t xml:space="preserve"> and </w:t>
      </w:r>
      <w:r w:rsidR="00A934A2">
        <w:rPr>
          <w:color w:val="000000"/>
        </w:rPr>
        <w:t>s</w:t>
      </w:r>
      <w:r w:rsidR="00402AFD" w:rsidRPr="00462016">
        <w:rPr>
          <w:color w:val="000000"/>
        </w:rPr>
        <w:t xml:space="preserve">tudent </w:t>
      </w:r>
      <w:r w:rsidR="00A934A2">
        <w:rPr>
          <w:color w:val="000000"/>
        </w:rPr>
        <w:t>e</w:t>
      </w:r>
      <w:r w:rsidR="00402AFD" w:rsidRPr="00462016">
        <w:rPr>
          <w:color w:val="000000"/>
        </w:rPr>
        <w:t xml:space="preserve">mail </w:t>
      </w:r>
      <w:r w:rsidR="004A5183">
        <w:rPr>
          <w:color w:val="000000"/>
        </w:rPr>
        <w:t>l</w:t>
      </w:r>
      <w:r w:rsidR="004A5183" w:rsidRPr="00462016">
        <w:rPr>
          <w:color w:val="000000"/>
        </w:rPr>
        <w:t>istservs</w:t>
      </w:r>
      <w:proofErr w:type="gramStart"/>
      <w:r w:rsidR="00402AFD" w:rsidRPr="00462016">
        <w:rPr>
          <w:color w:val="000000"/>
        </w:rPr>
        <w:t>)</w:t>
      </w:r>
      <w:r w:rsidR="00A934A2">
        <w:rPr>
          <w:color w:val="000000"/>
        </w:rPr>
        <w:t>;</w:t>
      </w:r>
      <w:proofErr w:type="gramEnd"/>
    </w:p>
    <w:p w14:paraId="5B6A38BB" w14:textId="77777777" w:rsidR="00402AFD" w:rsidRPr="00675F60" w:rsidRDefault="00402AFD" w:rsidP="00402AFD">
      <w:pPr>
        <w:pStyle w:val="ListParagraph"/>
        <w:rPr>
          <w:bCs/>
        </w:rPr>
      </w:pPr>
    </w:p>
    <w:p w14:paraId="150F3959" w14:textId="0C77F701" w:rsidR="00402AFD" w:rsidRPr="00675F60" w:rsidRDefault="00E56197" w:rsidP="002301AF">
      <w:pPr>
        <w:pStyle w:val="ListParagraph"/>
        <w:widowControl/>
        <w:ind w:left="0"/>
        <w:rPr>
          <w:bCs/>
        </w:rPr>
      </w:pPr>
      <w:r>
        <w:rPr>
          <w:color w:val="000000"/>
        </w:rPr>
        <w:t>5.6.1.</w:t>
      </w:r>
      <w:r w:rsidR="003005E4">
        <w:rPr>
          <w:color w:val="000000"/>
        </w:rPr>
        <w:t>4</w:t>
      </w:r>
      <w:r w:rsidR="002301AF">
        <w:rPr>
          <w:color w:val="000000"/>
        </w:rPr>
        <w:t xml:space="preserve">. </w:t>
      </w:r>
      <w:hyperlink r:id="rId25" w:history="1">
        <w:r w:rsidR="00402AFD" w:rsidRPr="00DA00BE">
          <w:rPr>
            <w:rStyle w:val="Hyperlink"/>
          </w:rPr>
          <w:t>UNCP homepage</w:t>
        </w:r>
      </w:hyperlink>
      <w:r w:rsidR="00A934A2">
        <w:rPr>
          <w:color w:val="000000"/>
        </w:rPr>
        <w:t xml:space="preserve">; </w:t>
      </w:r>
    </w:p>
    <w:p w14:paraId="0417D5E4" w14:textId="77777777" w:rsidR="00402AFD" w:rsidRPr="00675F60" w:rsidRDefault="00402AFD" w:rsidP="00402AFD">
      <w:pPr>
        <w:pStyle w:val="ListParagraph"/>
        <w:rPr>
          <w:bCs/>
        </w:rPr>
      </w:pPr>
    </w:p>
    <w:p w14:paraId="2175350A" w14:textId="502CDACC" w:rsidR="00402AFD" w:rsidRPr="00675F60" w:rsidRDefault="00E56197" w:rsidP="002301AF">
      <w:pPr>
        <w:pStyle w:val="ListParagraph"/>
        <w:widowControl/>
        <w:ind w:left="0"/>
        <w:rPr>
          <w:bCs/>
        </w:rPr>
      </w:pPr>
      <w:r>
        <w:rPr>
          <w:color w:val="000000"/>
        </w:rPr>
        <w:t>5.6.1</w:t>
      </w:r>
      <w:r w:rsidR="001D251E">
        <w:rPr>
          <w:color w:val="000000"/>
        </w:rPr>
        <w:t>.</w:t>
      </w:r>
      <w:r w:rsidR="003005E4">
        <w:rPr>
          <w:color w:val="000000"/>
        </w:rPr>
        <w:t>5</w:t>
      </w:r>
      <w:r w:rsidR="002301AF">
        <w:rPr>
          <w:color w:val="000000"/>
        </w:rPr>
        <w:t xml:space="preserve">. </w:t>
      </w:r>
      <w:r w:rsidR="00DC4FF8">
        <w:rPr>
          <w:color w:val="000000"/>
        </w:rPr>
        <w:t>S</w:t>
      </w:r>
      <w:r w:rsidR="00402AFD" w:rsidRPr="00462016">
        <w:rPr>
          <w:color w:val="000000"/>
        </w:rPr>
        <w:t xml:space="preserve">ocial </w:t>
      </w:r>
      <w:r w:rsidR="00DC4FF8">
        <w:rPr>
          <w:color w:val="000000"/>
        </w:rPr>
        <w:t>M</w:t>
      </w:r>
      <w:r w:rsidR="00402AFD" w:rsidRPr="00462016">
        <w:rPr>
          <w:color w:val="000000"/>
        </w:rPr>
        <w:t>edia (</w:t>
      </w:r>
      <w:r w:rsidR="004A5183">
        <w:rPr>
          <w:color w:val="000000"/>
        </w:rPr>
        <w:t>F</w:t>
      </w:r>
      <w:r w:rsidR="004A5183" w:rsidRPr="00462016">
        <w:rPr>
          <w:color w:val="000000"/>
        </w:rPr>
        <w:t>acebook</w:t>
      </w:r>
      <w:r w:rsidR="00DC4FF8">
        <w:rPr>
          <w:color w:val="000000"/>
        </w:rPr>
        <w:t>,</w:t>
      </w:r>
      <w:r w:rsidR="00082F3B">
        <w:rPr>
          <w:color w:val="000000"/>
        </w:rPr>
        <w:t xml:space="preserve"> </w:t>
      </w:r>
      <w:r w:rsidR="00EA20FA">
        <w:rPr>
          <w:color w:val="000000"/>
        </w:rPr>
        <w:t>T</w:t>
      </w:r>
      <w:r w:rsidR="00402AFD" w:rsidRPr="00462016">
        <w:rPr>
          <w:color w:val="000000"/>
        </w:rPr>
        <w:t>witter</w:t>
      </w:r>
      <w:r w:rsidR="00DC4FF8">
        <w:rPr>
          <w:color w:val="000000"/>
        </w:rPr>
        <w:t>, and Instagram</w:t>
      </w:r>
      <w:proofErr w:type="gramStart"/>
      <w:r w:rsidR="00402AFD" w:rsidRPr="00462016">
        <w:rPr>
          <w:color w:val="000000"/>
        </w:rPr>
        <w:t>)</w:t>
      </w:r>
      <w:r w:rsidR="00A934A2">
        <w:rPr>
          <w:color w:val="000000"/>
        </w:rPr>
        <w:t>;</w:t>
      </w:r>
      <w:proofErr w:type="gramEnd"/>
    </w:p>
    <w:p w14:paraId="288096BA" w14:textId="77777777" w:rsidR="00402AFD" w:rsidRPr="00675F60" w:rsidRDefault="00402AFD" w:rsidP="00402AFD">
      <w:pPr>
        <w:pStyle w:val="ListParagraph"/>
        <w:rPr>
          <w:bCs/>
        </w:rPr>
      </w:pPr>
    </w:p>
    <w:p w14:paraId="68232C18" w14:textId="2183CAA4" w:rsidR="00402AFD" w:rsidRPr="00675F60" w:rsidRDefault="00E56197" w:rsidP="002301AF">
      <w:pPr>
        <w:pStyle w:val="ListParagraph"/>
        <w:widowControl/>
        <w:ind w:left="0"/>
        <w:rPr>
          <w:bCs/>
        </w:rPr>
      </w:pPr>
      <w:r>
        <w:rPr>
          <w:color w:val="000000"/>
        </w:rPr>
        <w:lastRenderedPageBreak/>
        <w:t>5.6.1</w:t>
      </w:r>
      <w:r w:rsidR="001D251E">
        <w:rPr>
          <w:color w:val="000000"/>
        </w:rPr>
        <w:t>.</w:t>
      </w:r>
      <w:r w:rsidR="003005E4">
        <w:rPr>
          <w:color w:val="000000"/>
        </w:rPr>
        <w:t>6</w:t>
      </w:r>
      <w:r w:rsidR="002301AF">
        <w:rPr>
          <w:color w:val="000000"/>
        </w:rPr>
        <w:t xml:space="preserve">. </w:t>
      </w:r>
      <w:r w:rsidR="004A5183">
        <w:rPr>
          <w:color w:val="000000"/>
        </w:rPr>
        <w:t>E</w:t>
      </w:r>
      <w:r w:rsidR="00402AFD" w:rsidRPr="00462016">
        <w:rPr>
          <w:color w:val="000000"/>
        </w:rPr>
        <w:t xml:space="preserve">mergency </w:t>
      </w:r>
      <w:r w:rsidR="004A5183">
        <w:rPr>
          <w:color w:val="000000"/>
        </w:rPr>
        <w:t>I</w:t>
      </w:r>
      <w:r w:rsidR="00402AFD" w:rsidRPr="00462016">
        <w:rPr>
          <w:color w:val="000000"/>
        </w:rPr>
        <w:t xml:space="preserve">nformation </w:t>
      </w:r>
      <w:r w:rsidR="004A5183">
        <w:rPr>
          <w:color w:val="000000"/>
        </w:rPr>
        <w:t>H</w:t>
      </w:r>
      <w:r w:rsidR="00402AFD" w:rsidRPr="00462016">
        <w:rPr>
          <w:color w:val="000000"/>
        </w:rPr>
        <w:t>otline</w:t>
      </w:r>
      <w:r w:rsidR="004F74A4">
        <w:rPr>
          <w:color w:val="000000"/>
        </w:rPr>
        <w:t>; and</w:t>
      </w:r>
      <w:r w:rsidR="00A934A2">
        <w:rPr>
          <w:color w:val="000000"/>
        </w:rPr>
        <w:t xml:space="preserve"> </w:t>
      </w:r>
    </w:p>
    <w:p w14:paraId="285F7C59" w14:textId="77777777" w:rsidR="00402AFD" w:rsidRPr="00675F60" w:rsidRDefault="00402AFD" w:rsidP="00402AFD">
      <w:pPr>
        <w:pStyle w:val="ListParagraph"/>
        <w:rPr>
          <w:bCs/>
        </w:rPr>
      </w:pPr>
    </w:p>
    <w:p w14:paraId="72321DD3" w14:textId="1767DE2F" w:rsidR="00402AFD" w:rsidRPr="00462016" w:rsidRDefault="00E56197" w:rsidP="002301AF">
      <w:pPr>
        <w:pStyle w:val="ListParagraph"/>
        <w:widowControl/>
        <w:ind w:left="0"/>
        <w:rPr>
          <w:bCs/>
        </w:rPr>
      </w:pPr>
      <w:r>
        <w:rPr>
          <w:color w:val="000000"/>
        </w:rPr>
        <w:t>5.6.1</w:t>
      </w:r>
      <w:r w:rsidR="001D251E">
        <w:rPr>
          <w:color w:val="000000"/>
        </w:rPr>
        <w:t>.</w:t>
      </w:r>
      <w:r w:rsidR="003005E4">
        <w:rPr>
          <w:color w:val="000000"/>
        </w:rPr>
        <w:t>7</w:t>
      </w:r>
      <w:r w:rsidR="002301AF">
        <w:rPr>
          <w:color w:val="000000"/>
        </w:rPr>
        <w:t xml:space="preserve">. </w:t>
      </w:r>
      <w:r w:rsidR="006821E9">
        <w:rPr>
          <w:color w:val="000000"/>
        </w:rPr>
        <w:t>N</w:t>
      </w:r>
      <w:r w:rsidR="00402AFD" w:rsidRPr="00462016">
        <w:rPr>
          <w:color w:val="000000"/>
        </w:rPr>
        <w:t xml:space="preserve">ews </w:t>
      </w:r>
      <w:r w:rsidR="006821E9">
        <w:rPr>
          <w:color w:val="000000"/>
        </w:rPr>
        <w:t>M</w:t>
      </w:r>
      <w:r w:rsidR="00402AFD" w:rsidRPr="00462016">
        <w:rPr>
          <w:color w:val="000000"/>
        </w:rPr>
        <w:t xml:space="preserve">edia </w:t>
      </w:r>
      <w:r w:rsidR="006821E9">
        <w:rPr>
          <w:color w:val="000000"/>
        </w:rPr>
        <w:t>C</w:t>
      </w:r>
      <w:r w:rsidR="00402AFD" w:rsidRPr="00462016">
        <w:rPr>
          <w:color w:val="000000"/>
        </w:rPr>
        <w:t>ontacts (region and state)</w:t>
      </w:r>
      <w:r w:rsidR="00A934A2">
        <w:rPr>
          <w:color w:val="000000"/>
        </w:rPr>
        <w:t>.</w:t>
      </w:r>
    </w:p>
    <w:p w14:paraId="07AF0A09" w14:textId="77777777" w:rsidR="00402AFD" w:rsidRPr="007D7C20" w:rsidRDefault="00402AFD" w:rsidP="00402AFD">
      <w:pPr>
        <w:pStyle w:val="NoSpacing"/>
        <w:rPr>
          <w:rFonts w:ascii="Calibri" w:hAnsi="Calibri"/>
        </w:rPr>
      </w:pPr>
    </w:p>
    <w:p w14:paraId="6120C1C6" w14:textId="1148A326" w:rsidR="00402AFD" w:rsidRDefault="00E56197" w:rsidP="00402AFD">
      <w:pPr>
        <w:pStyle w:val="NoSpacing"/>
        <w:rPr>
          <w:rFonts w:ascii="Times New Roman" w:hAnsi="Times New Roman"/>
        </w:rPr>
      </w:pPr>
      <w:r>
        <w:rPr>
          <w:rFonts w:ascii="Times New Roman" w:hAnsi="Times New Roman"/>
        </w:rPr>
        <w:t>5.7</w:t>
      </w:r>
      <w:r w:rsidR="003005E4">
        <w:rPr>
          <w:rFonts w:ascii="Times New Roman" w:hAnsi="Times New Roman"/>
        </w:rPr>
        <w:t xml:space="preserve"> </w:t>
      </w:r>
      <w:r w:rsidR="00402AFD" w:rsidRPr="00675F60">
        <w:rPr>
          <w:rFonts w:ascii="Times New Roman" w:hAnsi="Times New Roman"/>
        </w:rPr>
        <w:t xml:space="preserve">Emergency Notification Message Characteristics </w:t>
      </w:r>
    </w:p>
    <w:p w14:paraId="40B6C636" w14:textId="77777777" w:rsidR="002301AF" w:rsidRPr="00675F60" w:rsidRDefault="002301AF" w:rsidP="00402AFD">
      <w:pPr>
        <w:pStyle w:val="NoSpacing"/>
        <w:rPr>
          <w:rFonts w:ascii="Times New Roman" w:hAnsi="Times New Roman"/>
        </w:rPr>
      </w:pPr>
    </w:p>
    <w:p w14:paraId="3EDED411" w14:textId="7A68703B" w:rsidR="00402AFD" w:rsidRDefault="00E56197" w:rsidP="00402AFD">
      <w:pPr>
        <w:pStyle w:val="NoSpacing"/>
        <w:rPr>
          <w:rFonts w:ascii="Times New Roman" w:hAnsi="Times New Roman"/>
        </w:rPr>
      </w:pPr>
      <w:r>
        <w:rPr>
          <w:rFonts w:ascii="Times New Roman" w:hAnsi="Times New Roman"/>
        </w:rPr>
        <w:t>5.7</w:t>
      </w:r>
      <w:r w:rsidR="001D251E">
        <w:rPr>
          <w:rFonts w:ascii="Times New Roman" w:hAnsi="Times New Roman"/>
        </w:rPr>
        <w:t>.1</w:t>
      </w:r>
      <w:r w:rsidR="00EA20FA">
        <w:rPr>
          <w:rFonts w:ascii="Times New Roman" w:hAnsi="Times New Roman"/>
        </w:rPr>
        <w:t xml:space="preserve"> </w:t>
      </w:r>
      <w:r w:rsidR="00402AFD" w:rsidRPr="002836F6">
        <w:rPr>
          <w:rFonts w:ascii="Times New Roman" w:hAnsi="Times New Roman"/>
        </w:rPr>
        <w:t xml:space="preserve">All </w:t>
      </w:r>
      <w:r w:rsidR="00AF478B">
        <w:rPr>
          <w:rFonts w:ascii="Times New Roman" w:hAnsi="Times New Roman"/>
        </w:rPr>
        <w:t>UNC Pembroke</w:t>
      </w:r>
      <w:r w:rsidR="00402AFD" w:rsidRPr="002836F6">
        <w:rPr>
          <w:rFonts w:ascii="Times New Roman" w:hAnsi="Times New Roman"/>
        </w:rPr>
        <w:t xml:space="preserve"> ENS messages will contain</w:t>
      </w:r>
      <w:r w:rsidR="00A934A2">
        <w:rPr>
          <w:rFonts w:ascii="Times New Roman" w:hAnsi="Times New Roman"/>
        </w:rPr>
        <w:t>,</w:t>
      </w:r>
      <w:r w:rsidR="00402AFD" w:rsidRPr="002836F6">
        <w:rPr>
          <w:rFonts w:ascii="Times New Roman" w:hAnsi="Times New Roman"/>
        </w:rPr>
        <w:t xml:space="preserve"> at </w:t>
      </w:r>
      <w:r w:rsidR="00A934A2">
        <w:rPr>
          <w:rFonts w:ascii="Times New Roman" w:hAnsi="Times New Roman"/>
        </w:rPr>
        <w:t xml:space="preserve">a </w:t>
      </w:r>
      <w:r w:rsidR="00402AFD" w:rsidRPr="002836F6">
        <w:rPr>
          <w:rFonts w:ascii="Times New Roman" w:hAnsi="Times New Roman"/>
        </w:rPr>
        <w:t>minimum</w:t>
      </w:r>
      <w:r w:rsidR="00FF2C26">
        <w:rPr>
          <w:rFonts w:ascii="Times New Roman" w:hAnsi="Times New Roman"/>
        </w:rPr>
        <w:t>,</w:t>
      </w:r>
      <w:r w:rsidR="00402AFD" w:rsidRPr="002836F6">
        <w:rPr>
          <w:rFonts w:ascii="Times New Roman" w:hAnsi="Times New Roman"/>
        </w:rPr>
        <w:t xml:space="preserve"> the following information in this order:</w:t>
      </w:r>
    </w:p>
    <w:p w14:paraId="057A70D6" w14:textId="77777777" w:rsidR="00402AFD" w:rsidRPr="002836F6" w:rsidRDefault="00402AFD" w:rsidP="00402AFD">
      <w:pPr>
        <w:pStyle w:val="NoSpacing"/>
        <w:rPr>
          <w:rFonts w:ascii="Times New Roman" w:hAnsi="Times New Roman"/>
        </w:rPr>
      </w:pPr>
    </w:p>
    <w:p w14:paraId="4547815B" w14:textId="76832BD3" w:rsidR="00402AFD" w:rsidRDefault="00E56197" w:rsidP="002301AF">
      <w:pPr>
        <w:pStyle w:val="NoSpacing"/>
        <w:rPr>
          <w:rFonts w:ascii="Times New Roman" w:hAnsi="Times New Roman"/>
        </w:rPr>
      </w:pPr>
      <w:r>
        <w:rPr>
          <w:rFonts w:ascii="Times New Roman" w:hAnsi="Times New Roman"/>
        </w:rPr>
        <w:t>5.7.</w:t>
      </w:r>
      <w:r w:rsidR="001D251E">
        <w:rPr>
          <w:rFonts w:ascii="Times New Roman" w:hAnsi="Times New Roman"/>
        </w:rPr>
        <w:t>1.</w:t>
      </w:r>
      <w:r w:rsidR="003005E4">
        <w:rPr>
          <w:rFonts w:ascii="Times New Roman" w:hAnsi="Times New Roman"/>
        </w:rPr>
        <w:t>1</w:t>
      </w:r>
      <w:r w:rsidR="002301AF">
        <w:rPr>
          <w:rFonts w:ascii="Times New Roman" w:hAnsi="Times New Roman"/>
        </w:rPr>
        <w:t xml:space="preserve">. </w:t>
      </w:r>
      <w:r w:rsidR="00A934A2">
        <w:rPr>
          <w:rFonts w:ascii="Times New Roman" w:hAnsi="Times New Roman"/>
        </w:rPr>
        <w:t>n</w:t>
      </w:r>
      <w:r w:rsidR="00402AFD" w:rsidRPr="002836F6">
        <w:rPr>
          <w:rFonts w:ascii="Times New Roman" w:hAnsi="Times New Roman"/>
        </w:rPr>
        <w:t xml:space="preserve">ature of the </w:t>
      </w:r>
      <w:proofErr w:type="gramStart"/>
      <w:r w:rsidR="00402AFD" w:rsidRPr="002836F6">
        <w:rPr>
          <w:rFonts w:ascii="Times New Roman" w:hAnsi="Times New Roman"/>
        </w:rPr>
        <w:t>incident</w:t>
      </w:r>
      <w:r w:rsidR="00A934A2">
        <w:rPr>
          <w:rFonts w:ascii="Times New Roman" w:hAnsi="Times New Roman"/>
        </w:rPr>
        <w:t>;</w:t>
      </w:r>
      <w:proofErr w:type="gramEnd"/>
      <w:r w:rsidR="00402AFD" w:rsidRPr="002836F6">
        <w:rPr>
          <w:rFonts w:ascii="Times New Roman" w:hAnsi="Times New Roman"/>
        </w:rPr>
        <w:t xml:space="preserve"> </w:t>
      </w:r>
    </w:p>
    <w:p w14:paraId="633A6210" w14:textId="77777777" w:rsidR="00402AFD" w:rsidRPr="002836F6" w:rsidRDefault="00402AFD" w:rsidP="00402AFD">
      <w:pPr>
        <w:pStyle w:val="NoSpacing"/>
        <w:rPr>
          <w:rFonts w:ascii="Times New Roman" w:hAnsi="Times New Roman"/>
        </w:rPr>
      </w:pPr>
    </w:p>
    <w:p w14:paraId="51D0F021" w14:textId="104586E5" w:rsidR="00402AFD" w:rsidRDefault="00E56197" w:rsidP="002301AF">
      <w:pPr>
        <w:pStyle w:val="NoSpacing"/>
        <w:rPr>
          <w:rFonts w:ascii="Times New Roman" w:hAnsi="Times New Roman"/>
        </w:rPr>
      </w:pPr>
      <w:r>
        <w:rPr>
          <w:rFonts w:ascii="Times New Roman" w:hAnsi="Times New Roman"/>
        </w:rPr>
        <w:t>5.7.1</w:t>
      </w:r>
      <w:r w:rsidR="001D251E">
        <w:rPr>
          <w:rFonts w:ascii="Times New Roman" w:hAnsi="Times New Roman"/>
        </w:rPr>
        <w:t>.</w:t>
      </w:r>
      <w:r w:rsidR="003005E4">
        <w:rPr>
          <w:rFonts w:ascii="Times New Roman" w:hAnsi="Times New Roman"/>
        </w:rPr>
        <w:t>2</w:t>
      </w:r>
      <w:r w:rsidR="002301AF">
        <w:rPr>
          <w:rFonts w:ascii="Times New Roman" w:hAnsi="Times New Roman"/>
        </w:rPr>
        <w:t xml:space="preserve">. </w:t>
      </w:r>
      <w:r w:rsidR="00A934A2">
        <w:rPr>
          <w:rFonts w:ascii="Times New Roman" w:hAnsi="Times New Roman"/>
        </w:rPr>
        <w:t>l</w:t>
      </w:r>
      <w:r w:rsidR="00402AFD" w:rsidRPr="002836F6">
        <w:rPr>
          <w:rFonts w:ascii="Times New Roman" w:hAnsi="Times New Roman"/>
        </w:rPr>
        <w:t>ocation</w:t>
      </w:r>
      <w:r w:rsidR="004F74A4">
        <w:rPr>
          <w:rFonts w:ascii="Times New Roman" w:hAnsi="Times New Roman"/>
        </w:rPr>
        <w:t>; and</w:t>
      </w:r>
      <w:r w:rsidR="00A934A2">
        <w:rPr>
          <w:rFonts w:ascii="Times New Roman" w:hAnsi="Times New Roman"/>
        </w:rPr>
        <w:t xml:space="preserve"> </w:t>
      </w:r>
    </w:p>
    <w:p w14:paraId="5799068A" w14:textId="77777777" w:rsidR="00402AFD" w:rsidRDefault="00402AFD" w:rsidP="00022B33">
      <w:pPr>
        <w:pStyle w:val="ListParagraph"/>
        <w:ind w:left="0"/>
      </w:pPr>
    </w:p>
    <w:p w14:paraId="249CD332" w14:textId="0C7C2318" w:rsidR="00402AFD" w:rsidRDefault="00E56197" w:rsidP="002301AF">
      <w:pPr>
        <w:pStyle w:val="NoSpacing"/>
        <w:rPr>
          <w:rFonts w:ascii="Times New Roman" w:hAnsi="Times New Roman"/>
        </w:rPr>
      </w:pPr>
      <w:r>
        <w:rPr>
          <w:rFonts w:ascii="Times New Roman" w:hAnsi="Times New Roman"/>
        </w:rPr>
        <w:t>5.7.1</w:t>
      </w:r>
      <w:r w:rsidR="001D251E">
        <w:rPr>
          <w:rFonts w:ascii="Times New Roman" w:hAnsi="Times New Roman"/>
        </w:rPr>
        <w:t>.</w:t>
      </w:r>
      <w:r w:rsidR="003005E4">
        <w:rPr>
          <w:rFonts w:ascii="Times New Roman" w:hAnsi="Times New Roman"/>
        </w:rPr>
        <w:t>3</w:t>
      </w:r>
      <w:r w:rsidR="002301AF">
        <w:rPr>
          <w:rFonts w:ascii="Times New Roman" w:hAnsi="Times New Roman"/>
        </w:rPr>
        <w:t xml:space="preserve">. </w:t>
      </w:r>
      <w:r w:rsidR="00A934A2">
        <w:rPr>
          <w:rFonts w:ascii="Times New Roman" w:hAnsi="Times New Roman"/>
        </w:rPr>
        <w:t>a</w:t>
      </w:r>
      <w:r w:rsidR="00402AFD" w:rsidRPr="002836F6">
        <w:rPr>
          <w:rFonts w:ascii="Times New Roman" w:hAnsi="Times New Roman"/>
        </w:rPr>
        <w:t>ctions to be taken by affected populations</w:t>
      </w:r>
      <w:r w:rsidR="00A934A2">
        <w:rPr>
          <w:rFonts w:ascii="Times New Roman" w:hAnsi="Times New Roman"/>
        </w:rPr>
        <w:t>.</w:t>
      </w:r>
    </w:p>
    <w:p w14:paraId="2F5EF0B1" w14:textId="77777777" w:rsidR="00BC0963" w:rsidRPr="002836F6" w:rsidRDefault="00BC0963" w:rsidP="002301AF">
      <w:pPr>
        <w:pStyle w:val="NoSpacing"/>
        <w:rPr>
          <w:rFonts w:ascii="Times New Roman" w:hAnsi="Times New Roman"/>
        </w:rPr>
      </w:pPr>
    </w:p>
    <w:p w14:paraId="684493BC" w14:textId="6E4B27AA" w:rsidR="00402AFD" w:rsidRPr="005B083B" w:rsidRDefault="006657DD" w:rsidP="00402AFD">
      <w:pPr>
        <w:pStyle w:val="NoSpacing"/>
        <w:rPr>
          <w:rFonts w:ascii="Times New Roman" w:hAnsi="Times New Roman"/>
        </w:rPr>
      </w:pPr>
      <w:r>
        <w:rPr>
          <w:rFonts w:ascii="Times New Roman" w:hAnsi="Times New Roman"/>
        </w:rPr>
        <w:t>5.7</w:t>
      </w:r>
      <w:r w:rsidR="001D251E">
        <w:rPr>
          <w:rFonts w:ascii="Times New Roman" w:hAnsi="Times New Roman"/>
        </w:rPr>
        <w:t xml:space="preserve">.2 </w:t>
      </w:r>
      <w:r w:rsidR="00AF478B">
        <w:rPr>
          <w:rFonts w:ascii="Times New Roman" w:hAnsi="Times New Roman"/>
        </w:rPr>
        <w:t>UNC Pembroke</w:t>
      </w:r>
      <w:r w:rsidR="00402AFD" w:rsidRPr="005B083B">
        <w:rPr>
          <w:rFonts w:ascii="Times New Roman" w:hAnsi="Times New Roman"/>
        </w:rPr>
        <w:t xml:space="preserve"> ENS messages generated via these protocols will follow</w:t>
      </w:r>
      <w:r w:rsidR="00402AFD">
        <w:rPr>
          <w:rFonts w:ascii="Times New Roman" w:hAnsi="Times New Roman"/>
        </w:rPr>
        <w:t xml:space="preserve"> </w:t>
      </w:r>
      <w:r w:rsidR="00402AFD" w:rsidRPr="005B083B">
        <w:rPr>
          <w:rFonts w:ascii="Times New Roman" w:hAnsi="Times New Roman"/>
        </w:rPr>
        <w:t xml:space="preserve">formatting consistent with </w:t>
      </w:r>
      <w:r w:rsidR="00AF478B">
        <w:rPr>
          <w:rFonts w:ascii="Times New Roman" w:hAnsi="Times New Roman"/>
        </w:rPr>
        <w:t>UNC Pembroke</w:t>
      </w:r>
      <w:r w:rsidR="00402AFD" w:rsidRPr="005B083B">
        <w:rPr>
          <w:rFonts w:ascii="Times New Roman" w:hAnsi="Times New Roman"/>
        </w:rPr>
        <w:t xml:space="preserve"> </w:t>
      </w:r>
      <w:r w:rsidR="00A934A2">
        <w:rPr>
          <w:rFonts w:ascii="Times New Roman" w:hAnsi="Times New Roman"/>
        </w:rPr>
        <w:t>p</w:t>
      </w:r>
      <w:r w:rsidR="00402AFD" w:rsidRPr="005B083B">
        <w:rPr>
          <w:rFonts w:ascii="Times New Roman" w:hAnsi="Times New Roman"/>
        </w:rPr>
        <w:t xml:space="preserve">hone </w:t>
      </w:r>
      <w:r w:rsidR="00A934A2">
        <w:rPr>
          <w:rFonts w:ascii="Times New Roman" w:hAnsi="Times New Roman"/>
        </w:rPr>
        <w:t>a</w:t>
      </w:r>
      <w:r w:rsidR="00402AFD" w:rsidRPr="005B083B">
        <w:rPr>
          <w:rFonts w:ascii="Times New Roman" w:hAnsi="Times New Roman"/>
        </w:rPr>
        <w:t xml:space="preserve">lerts system characteristics. Therefore, regardless of </w:t>
      </w:r>
      <w:r w:rsidR="004F74A4">
        <w:rPr>
          <w:rFonts w:ascii="Times New Roman" w:hAnsi="Times New Roman"/>
        </w:rPr>
        <w:t xml:space="preserve">the </w:t>
      </w:r>
      <w:r w:rsidR="00402AFD" w:rsidRPr="005B083B">
        <w:rPr>
          <w:rFonts w:ascii="Times New Roman" w:hAnsi="Times New Roman"/>
        </w:rPr>
        <w:t xml:space="preserve">channel used, </w:t>
      </w:r>
      <w:r w:rsidR="00AF478B">
        <w:rPr>
          <w:rFonts w:ascii="Times New Roman" w:hAnsi="Times New Roman"/>
        </w:rPr>
        <w:t>UNC Pembroke</w:t>
      </w:r>
      <w:r w:rsidR="00402AFD" w:rsidRPr="005B083B">
        <w:rPr>
          <w:rFonts w:ascii="Times New Roman" w:hAnsi="Times New Roman"/>
        </w:rPr>
        <w:t xml:space="preserve"> ENS messages generated via these protocols will use the same message of no more than 160 characters (the maximum number of characters available in a SMS message) for all message systems. </w:t>
      </w:r>
    </w:p>
    <w:p w14:paraId="29E4808B" w14:textId="77777777" w:rsidR="00402AFD" w:rsidRPr="005B083B" w:rsidRDefault="00402AFD" w:rsidP="00402AFD">
      <w:pPr>
        <w:pStyle w:val="NoSpacing"/>
        <w:rPr>
          <w:rFonts w:ascii="Times New Roman" w:hAnsi="Times New Roman"/>
        </w:rPr>
      </w:pPr>
    </w:p>
    <w:p w14:paraId="3E2427E4" w14:textId="5C80DC98" w:rsidR="00402AFD" w:rsidRDefault="006657DD" w:rsidP="00402AFD">
      <w:pPr>
        <w:pStyle w:val="NoSpacing"/>
        <w:rPr>
          <w:rFonts w:ascii="Times New Roman" w:hAnsi="Times New Roman"/>
        </w:rPr>
      </w:pPr>
      <w:r>
        <w:rPr>
          <w:rFonts w:ascii="Times New Roman" w:hAnsi="Times New Roman"/>
        </w:rPr>
        <w:t>5.7</w:t>
      </w:r>
      <w:r w:rsidR="001D251E">
        <w:rPr>
          <w:rFonts w:ascii="Times New Roman" w:hAnsi="Times New Roman"/>
        </w:rPr>
        <w:t xml:space="preserve">.3 </w:t>
      </w:r>
      <w:r w:rsidR="00402AFD" w:rsidRPr="005B083B">
        <w:rPr>
          <w:rFonts w:ascii="Times New Roman" w:hAnsi="Times New Roman"/>
        </w:rPr>
        <w:t>Additional or subsequent messaging via non-</w:t>
      </w:r>
      <w:r w:rsidR="00AF478B">
        <w:rPr>
          <w:rFonts w:ascii="Times New Roman" w:hAnsi="Times New Roman"/>
        </w:rPr>
        <w:t>UNC Pembroke</w:t>
      </w:r>
      <w:r w:rsidR="00402AFD" w:rsidRPr="005B083B">
        <w:rPr>
          <w:rFonts w:ascii="Times New Roman" w:hAnsi="Times New Roman"/>
        </w:rPr>
        <w:t xml:space="preserve"> </w:t>
      </w:r>
      <w:r w:rsidR="00A934A2">
        <w:rPr>
          <w:rFonts w:ascii="Times New Roman" w:hAnsi="Times New Roman"/>
        </w:rPr>
        <w:t>p</w:t>
      </w:r>
      <w:r w:rsidR="00402AFD" w:rsidRPr="005B083B">
        <w:rPr>
          <w:rFonts w:ascii="Times New Roman" w:hAnsi="Times New Roman"/>
        </w:rPr>
        <w:t xml:space="preserve">hone </w:t>
      </w:r>
      <w:r w:rsidR="00A934A2">
        <w:rPr>
          <w:rFonts w:ascii="Times New Roman" w:hAnsi="Times New Roman"/>
        </w:rPr>
        <w:t>a</w:t>
      </w:r>
      <w:r w:rsidR="00402AFD" w:rsidRPr="005B083B">
        <w:rPr>
          <w:rFonts w:ascii="Times New Roman" w:hAnsi="Times New Roman"/>
        </w:rPr>
        <w:t>lert channels (which are not constrained by technical limitations related to SMS) may use additional characters, as appropriate, to convey more information.</w:t>
      </w:r>
      <w:r w:rsidR="004A5183">
        <w:rPr>
          <w:rFonts w:ascii="Times New Roman" w:hAnsi="Times New Roman"/>
        </w:rPr>
        <w:t xml:space="preserve"> </w:t>
      </w:r>
      <w:r w:rsidR="00402AFD" w:rsidRPr="005B083B">
        <w:rPr>
          <w:rFonts w:ascii="Times New Roman" w:hAnsi="Times New Roman"/>
        </w:rPr>
        <w:t xml:space="preserve">As soon as possible following the issuance of an emergency message, the </w:t>
      </w:r>
      <w:r w:rsidR="00AF478B">
        <w:rPr>
          <w:rFonts w:ascii="Times New Roman" w:hAnsi="Times New Roman"/>
        </w:rPr>
        <w:t>UNC Pembroke</w:t>
      </w:r>
      <w:r w:rsidR="00402AFD">
        <w:rPr>
          <w:rFonts w:ascii="Times New Roman" w:hAnsi="Times New Roman"/>
        </w:rPr>
        <w:t xml:space="preserve"> </w:t>
      </w:r>
      <w:r w:rsidR="00402AFD" w:rsidRPr="005B083B">
        <w:rPr>
          <w:rFonts w:ascii="Times New Roman" w:hAnsi="Times New Roman"/>
        </w:rPr>
        <w:t>homepage</w:t>
      </w:r>
      <w:r w:rsidR="00402AFD">
        <w:rPr>
          <w:rFonts w:ascii="Times New Roman" w:hAnsi="Times New Roman"/>
        </w:rPr>
        <w:t xml:space="preserve">, social media sites, and the </w:t>
      </w:r>
      <w:r w:rsidR="00A934A2">
        <w:rPr>
          <w:rFonts w:ascii="Times New Roman" w:hAnsi="Times New Roman"/>
        </w:rPr>
        <w:t>e</w:t>
      </w:r>
      <w:r w:rsidR="00402AFD">
        <w:rPr>
          <w:rFonts w:ascii="Times New Roman" w:hAnsi="Times New Roman"/>
        </w:rPr>
        <w:t xml:space="preserve">mergency </w:t>
      </w:r>
      <w:r w:rsidR="00A934A2">
        <w:rPr>
          <w:rFonts w:ascii="Times New Roman" w:hAnsi="Times New Roman"/>
        </w:rPr>
        <w:t>i</w:t>
      </w:r>
      <w:r w:rsidR="00402AFD">
        <w:rPr>
          <w:rFonts w:ascii="Times New Roman" w:hAnsi="Times New Roman"/>
        </w:rPr>
        <w:t>nformation</w:t>
      </w:r>
      <w:r w:rsidR="00402AFD" w:rsidRPr="005B083B">
        <w:rPr>
          <w:rFonts w:ascii="Times New Roman" w:hAnsi="Times New Roman"/>
        </w:rPr>
        <w:t xml:space="preserve"> hotline</w:t>
      </w:r>
      <w:r w:rsidR="00402AFD">
        <w:rPr>
          <w:rFonts w:ascii="Times New Roman" w:hAnsi="Times New Roman"/>
        </w:rPr>
        <w:t xml:space="preserve"> (910.521.6888)</w:t>
      </w:r>
      <w:r w:rsidR="00402AFD" w:rsidRPr="005B083B">
        <w:rPr>
          <w:rFonts w:ascii="Times New Roman" w:hAnsi="Times New Roman"/>
        </w:rPr>
        <w:t xml:space="preserve"> will contain additional and/or supplemental information about the alert and/or the incident.</w:t>
      </w:r>
      <w:r w:rsidR="004A5183">
        <w:rPr>
          <w:rFonts w:ascii="Times New Roman" w:hAnsi="Times New Roman"/>
        </w:rPr>
        <w:t xml:space="preserve"> </w:t>
      </w:r>
      <w:r w:rsidR="00402AFD" w:rsidRPr="005B083B">
        <w:rPr>
          <w:rFonts w:ascii="Times New Roman" w:hAnsi="Times New Roman"/>
        </w:rPr>
        <w:t>These will provide instructions for:</w:t>
      </w:r>
    </w:p>
    <w:p w14:paraId="0C1B360A" w14:textId="77777777" w:rsidR="002301AF" w:rsidRDefault="002301AF" w:rsidP="00402AFD">
      <w:pPr>
        <w:pStyle w:val="NoSpacing"/>
        <w:rPr>
          <w:rFonts w:ascii="Times New Roman" w:hAnsi="Times New Roman"/>
        </w:rPr>
      </w:pPr>
    </w:p>
    <w:p w14:paraId="0AF4D9CE" w14:textId="27C47287" w:rsidR="00402AFD" w:rsidRDefault="006657DD" w:rsidP="00402AFD">
      <w:pPr>
        <w:pStyle w:val="NoSpacing"/>
        <w:rPr>
          <w:rFonts w:ascii="Times New Roman" w:hAnsi="Times New Roman"/>
        </w:rPr>
      </w:pPr>
      <w:r>
        <w:rPr>
          <w:rFonts w:ascii="Times New Roman" w:hAnsi="Times New Roman"/>
        </w:rPr>
        <w:t>5.7.</w:t>
      </w:r>
      <w:r w:rsidR="001D251E">
        <w:rPr>
          <w:rFonts w:ascii="Times New Roman" w:hAnsi="Times New Roman"/>
        </w:rPr>
        <w:t>3.</w:t>
      </w:r>
      <w:r w:rsidR="003005E4">
        <w:rPr>
          <w:rFonts w:ascii="Times New Roman" w:hAnsi="Times New Roman"/>
        </w:rPr>
        <w:t>1</w:t>
      </w:r>
      <w:r w:rsidR="00402AFD">
        <w:rPr>
          <w:rFonts w:ascii="Times New Roman" w:hAnsi="Times New Roman"/>
        </w:rPr>
        <w:t xml:space="preserve">. </w:t>
      </w:r>
      <w:r w:rsidR="00A934A2">
        <w:rPr>
          <w:rFonts w:ascii="Times New Roman" w:hAnsi="Times New Roman"/>
        </w:rPr>
        <w:t>o</w:t>
      </w:r>
      <w:r w:rsidR="00402AFD" w:rsidRPr="005B083B">
        <w:rPr>
          <w:rFonts w:ascii="Times New Roman" w:hAnsi="Times New Roman"/>
        </w:rPr>
        <w:t xml:space="preserve">btaining additional detailed information if university programs and/or services are </w:t>
      </w:r>
      <w:proofErr w:type="gramStart"/>
      <w:r w:rsidR="00402AFD" w:rsidRPr="005B083B">
        <w:rPr>
          <w:rFonts w:ascii="Times New Roman" w:hAnsi="Times New Roman"/>
        </w:rPr>
        <w:t>interrupted</w:t>
      </w:r>
      <w:r w:rsidR="00A934A2">
        <w:rPr>
          <w:rFonts w:ascii="Times New Roman" w:hAnsi="Times New Roman"/>
        </w:rPr>
        <w:t>;</w:t>
      </w:r>
      <w:proofErr w:type="gramEnd"/>
      <w:r w:rsidR="00A934A2">
        <w:rPr>
          <w:rFonts w:ascii="Times New Roman" w:hAnsi="Times New Roman"/>
        </w:rPr>
        <w:t xml:space="preserve"> </w:t>
      </w:r>
    </w:p>
    <w:p w14:paraId="6E5461D7" w14:textId="77777777" w:rsidR="002301AF" w:rsidRPr="005B083B" w:rsidRDefault="002301AF" w:rsidP="00402AFD">
      <w:pPr>
        <w:pStyle w:val="NoSpacing"/>
        <w:rPr>
          <w:rFonts w:ascii="Times New Roman" w:hAnsi="Times New Roman"/>
        </w:rPr>
      </w:pPr>
    </w:p>
    <w:p w14:paraId="363A632D" w14:textId="2E6757B7" w:rsidR="00402AFD" w:rsidRDefault="006657DD" w:rsidP="00402AFD">
      <w:pPr>
        <w:pStyle w:val="NoSpacing"/>
        <w:rPr>
          <w:rFonts w:ascii="Times New Roman" w:hAnsi="Times New Roman"/>
        </w:rPr>
      </w:pPr>
      <w:r>
        <w:rPr>
          <w:rFonts w:ascii="Times New Roman" w:hAnsi="Times New Roman"/>
        </w:rPr>
        <w:t>5.7.3</w:t>
      </w:r>
      <w:r w:rsidR="001D251E">
        <w:rPr>
          <w:rFonts w:ascii="Times New Roman" w:hAnsi="Times New Roman"/>
        </w:rPr>
        <w:t>.</w:t>
      </w:r>
      <w:r w:rsidR="003005E4">
        <w:rPr>
          <w:rFonts w:ascii="Times New Roman" w:hAnsi="Times New Roman"/>
        </w:rPr>
        <w:t>2</w:t>
      </w:r>
      <w:r w:rsidR="00402AFD">
        <w:rPr>
          <w:rFonts w:ascii="Times New Roman" w:hAnsi="Times New Roman"/>
        </w:rPr>
        <w:t xml:space="preserve">. </w:t>
      </w:r>
      <w:r w:rsidR="00A934A2">
        <w:rPr>
          <w:rFonts w:ascii="Times New Roman" w:hAnsi="Times New Roman"/>
        </w:rPr>
        <w:t>r</w:t>
      </w:r>
      <w:r w:rsidR="00402AFD" w:rsidRPr="005B083B">
        <w:rPr>
          <w:rFonts w:ascii="Times New Roman" w:hAnsi="Times New Roman"/>
        </w:rPr>
        <w:t>eceiving additional updates and information</w:t>
      </w:r>
      <w:r w:rsidR="00A934A2">
        <w:rPr>
          <w:rFonts w:ascii="Times New Roman" w:hAnsi="Times New Roman"/>
        </w:rPr>
        <w:t xml:space="preserve">; and/or </w:t>
      </w:r>
    </w:p>
    <w:p w14:paraId="78FB88BD" w14:textId="77777777" w:rsidR="002301AF" w:rsidRPr="005B083B" w:rsidRDefault="002301AF" w:rsidP="00402AFD">
      <w:pPr>
        <w:pStyle w:val="NoSpacing"/>
        <w:rPr>
          <w:rFonts w:ascii="Times New Roman" w:hAnsi="Times New Roman"/>
        </w:rPr>
      </w:pPr>
    </w:p>
    <w:p w14:paraId="64B9C13B" w14:textId="142F92FA" w:rsidR="00402AFD" w:rsidRPr="005B083B" w:rsidRDefault="006657DD" w:rsidP="00402AFD">
      <w:pPr>
        <w:pStyle w:val="NoSpacing"/>
        <w:rPr>
          <w:rFonts w:ascii="Times New Roman" w:hAnsi="Times New Roman"/>
        </w:rPr>
      </w:pPr>
      <w:r>
        <w:rPr>
          <w:rFonts w:ascii="Times New Roman" w:hAnsi="Times New Roman"/>
        </w:rPr>
        <w:t>5.7.</w:t>
      </w:r>
      <w:r w:rsidR="001D251E">
        <w:rPr>
          <w:rFonts w:ascii="Times New Roman" w:hAnsi="Times New Roman"/>
        </w:rPr>
        <w:t>3.</w:t>
      </w:r>
      <w:r w:rsidR="003005E4">
        <w:rPr>
          <w:rFonts w:ascii="Times New Roman" w:hAnsi="Times New Roman"/>
        </w:rPr>
        <w:t>3</w:t>
      </w:r>
      <w:r w:rsidR="00402AFD">
        <w:rPr>
          <w:rFonts w:ascii="Times New Roman" w:hAnsi="Times New Roman"/>
        </w:rPr>
        <w:t xml:space="preserve">. </w:t>
      </w:r>
      <w:r w:rsidR="00A934A2">
        <w:rPr>
          <w:rFonts w:ascii="Times New Roman" w:hAnsi="Times New Roman"/>
        </w:rPr>
        <w:t>r</w:t>
      </w:r>
      <w:r w:rsidR="00402AFD" w:rsidRPr="005B083B">
        <w:rPr>
          <w:rFonts w:ascii="Times New Roman" w:hAnsi="Times New Roman"/>
        </w:rPr>
        <w:t>eporting information.</w:t>
      </w:r>
    </w:p>
    <w:p w14:paraId="4536D6F7" w14:textId="77777777" w:rsidR="00402AFD" w:rsidRDefault="00402AFD" w:rsidP="00402AFD">
      <w:pPr>
        <w:pStyle w:val="NoSpacing"/>
        <w:rPr>
          <w:rFonts w:ascii="Calibri" w:hAnsi="Calibri"/>
        </w:rPr>
      </w:pPr>
    </w:p>
    <w:p w14:paraId="63E19619" w14:textId="5083CA00" w:rsidR="00402AFD" w:rsidRPr="00F217B6" w:rsidRDefault="006657DD" w:rsidP="00402AFD">
      <w:pPr>
        <w:pStyle w:val="NoSpacing"/>
        <w:rPr>
          <w:rFonts w:ascii="Times New Roman" w:hAnsi="Times New Roman"/>
          <w:color w:val="FF0000"/>
        </w:rPr>
      </w:pPr>
      <w:r>
        <w:rPr>
          <w:rFonts w:ascii="Calibri" w:hAnsi="Calibri"/>
        </w:rPr>
        <w:t xml:space="preserve">5.8 </w:t>
      </w:r>
      <w:r w:rsidR="00402AFD" w:rsidRPr="00675F60">
        <w:rPr>
          <w:rFonts w:ascii="Times New Roman" w:hAnsi="Times New Roman"/>
        </w:rPr>
        <w:t>Levels of Emergency Notification</w:t>
      </w:r>
      <w:r w:rsidR="00F217B6">
        <w:rPr>
          <w:rFonts w:ascii="Times New Roman" w:hAnsi="Times New Roman"/>
        </w:rPr>
        <w:t xml:space="preserve"> </w:t>
      </w:r>
      <w:r w:rsidR="00F217B6" w:rsidRPr="007938B4">
        <w:rPr>
          <w:rFonts w:ascii="Times New Roman" w:hAnsi="Times New Roman"/>
        </w:rPr>
        <w:t>(Appendix 3)</w:t>
      </w:r>
    </w:p>
    <w:p w14:paraId="60482B26" w14:textId="77777777" w:rsidR="002301AF" w:rsidRPr="00F217B6" w:rsidRDefault="002301AF" w:rsidP="00402AFD">
      <w:pPr>
        <w:pStyle w:val="NoSpacing"/>
        <w:rPr>
          <w:rFonts w:ascii="Calibri" w:hAnsi="Calibri"/>
          <w:color w:val="FF0000"/>
        </w:rPr>
      </w:pPr>
    </w:p>
    <w:p w14:paraId="4BAC4A7D" w14:textId="5AC0649D" w:rsidR="00402AFD" w:rsidRPr="006C041F" w:rsidRDefault="006657DD" w:rsidP="00402AFD">
      <w:pPr>
        <w:pStyle w:val="NoSpacing"/>
        <w:rPr>
          <w:rFonts w:ascii="Times New Roman" w:hAnsi="Times New Roman"/>
        </w:rPr>
      </w:pPr>
      <w:r>
        <w:rPr>
          <w:rFonts w:ascii="Times New Roman" w:hAnsi="Times New Roman"/>
        </w:rPr>
        <w:t>5.8</w:t>
      </w:r>
      <w:r w:rsidR="00BA3E0B">
        <w:rPr>
          <w:rFonts w:ascii="Times New Roman" w:hAnsi="Times New Roman"/>
        </w:rPr>
        <w:t>.1</w:t>
      </w:r>
      <w:r w:rsidR="00EA20FA">
        <w:rPr>
          <w:rFonts w:ascii="Times New Roman" w:hAnsi="Times New Roman"/>
        </w:rPr>
        <w:t xml:space="preserve"> </w:t>
      </w:r>
      <w:r w:rsidR="00402AFD" w:rsidRPr="006C041F">
        <w:rPr>
          <w:rFonts w:ascii="Times New Roman" w:hAnsi="Times New Roman"/>
        </w:rPr>
        <w:t xml:space="preserve">The process for activating the </w:t>
      </w:r>
      <w:r w:rsidR="00AF478B">
        <w:rPr>
          <w:rFonts w:ascii="Times New Roman" w:hAnsi="Times New Roman"/>
        </w:rPr>
        <w:t>UNC Pembroke</w:t>
      </w:r>
      <w:r w:rsidR="00402AFD" w:rsidRPr="006C041F">
        <w:rPr>
          <w:rFonts w:ascii="Times New Roman" w:hAnsi="Times New Roman"/>
        </w:rPr>
        <w:t xml:space="preserve"> ENS protocols begins when a</w:t>
      </w:r>
      <w:r w:rsidR="00402AFD">
        <w:rPr>
          <w:rFonts w:ascii="Times New Roman" w:hAnsi="Times New Roman"/>
        </w:rPr>
        <w:t xml:space="preserve"> </w:t>
      </w:r>
      <w:r w:rsidR="00402AFD" w:rsidRPr="006C041F">
        <w:rPr>
          <w:rFonts w:ascii="Times New Roman" w:hAnsi="Times New Roman"/>
        </w:rPr>
        <w:t xml:space="preserve">threat or </w:t>
      </w:r>
      <w:proofErr w:type="gramStart"/>
      <w:r w:rsidR="00402AFD" w:rsidRPr="006C041F">
        <w:rPr>
          <w:rFonts w:ascii="Times New Roman" w:hAnsi="Times New Roman"/>
        </w:rPr>
        <w:t>emergency situation</w:t>
      </w:r>
      <w:proofErr w:type="gramEnd"/>
      <w:r w:rsidR="00402AFD" w:rsidRPr="006C041F">
        <w:rPr>
          <w:rFonts w:ascii="Times New Roman" w:hAnsi="Times New Roman"/>
        </w:rPr>
        <w:t xml:space="preserve"> is reported to </w:t>
      </w:r>
      <w:r w:rsidR="00AF478B">
        <w:rPr>
          <w:rFonts w:ascii="Times New Roman" w:hAnsi="Times New Roman"/>
        </w:rPr>
        <w:t>UNC Pembroke</w:t>
      </w:r>
      <w:r w:rsidR="00402AFD" w:rsidRPr="006C041F">
        <w:rPr>
          <w:rFonts w:ascii="Times New Roman" w:hAnsi="Times New Roman"/>
        </w:rPr>
        <w:t xml:space="preserve"> PD or to another </w:t>
      </w:r>
      <w:r w:rsidR="00E65D6E">
        <w:rPr>
          <w:rFonts w:ascii="Times New Roman" w:hAnsi="Times New Roman"/>
        </w:rPr>
        <w:t>RUA</w:t>
      </w:r>
      <w:r w:rsidR="00402AFD" w:rsidRPr="006C041F">
        <w:rPr>
          <w:rFonts w:ascii="Times New Roman" w:hAnsi="Times New Roman"/>
        </w:rPr>
        <w:t>.</w:t>
      </w:r>
      <w:r w:rsidR="000E37C7">
        <w:rPr>
          <w:rFonts w:ascii="Times New Roman" w:hAnsi="Times New Roman"/>
        </w:rPr>
        <w:t xml:space="preserve"> </w:t>
      </w:r>
      <w:r w:rsidR="00402AFD" w:rsidRPr="006C041F">
        <w:rPr>
          <w:rFonts w:ascii="Times New Roman" w:hAnsi="Times New Roman"/>
        </w:rPr>
        <w:t xml:space="preserve">There are three levels of notifications under </w:t>
      </w:r>
      <w:r w:rsidR="00AF478B">
        <w:rPr>
          <w:rFonts w:ascii="Times New Roman" w:hAnsi="Times New Roman"/>
        </w:rPr>
        <w:t>UNC Pembroke</w:t>
      </w:r>
      <w:r w:rsidR="00402AFD" w:rsidRPr="006C041F">
        <w:rPr>
          <w:rFonts w:ascii="Times New Roman" w:hAnsi="Times New Roman"/>
        </w:rPr>
        <w:t xml:space="preserve"> ENS. These are “</w:t>
      </w:r>
      <w:r w:rsidR="00A934A2">
        <w:rPr>
          <w:rFonts w:ascii="Times New Roman" w:hAnsi="Times New Roman"/>
        </w:rPr>
        <w:t>i</w:t>
      </w:r>
      <w:r w:rsidR="00402AFD" w:rsidRPr="006C041F">
        <w:rPr>
          <w:rFonts w:ascii="Times New Roman" w:hAnsi="Times New Roman"/>
        </w:rPr>
        <w:t>mmediate,” “</w:t>
      </w:r>
      <w:r w:rsidR="00A934A2">
        <w:rPr>
          <w:rFonts w:ascii="Times New Roman" w:hAnsi="Times New Roman"/>
        </w:rPr>
        <w:t>u</w:t>
      </w:r>
      <w:r w:rsidR="00402AFD" w:rsidRPr="006C041F">
        <w:rPr>
          <w:rFonts w:ascii="Times New Roman" w:hAnsi="Times New Roman"/>
        </w:rPr>
        <w:t>rgent</w:t>
      </w:r>
      <w:r w:rsidR="0037621A">
        <w:rPr>
          <w:rFonts w:ascii="Times New Roman" w:hAnsi="Times New Roman"/>
        </w:rPr>
        <w:t xml:space="preserve"> (timely warning)</w:t>
      </w:r>
      <w:r w:rsidR="00402AFD" w:rsidRPr="006C041F">
        <w:rPr>
          <w:rFonts w:ascii="Times New Roman" w:hAnsi="Times New Roman"/>
        </w:rPr>
        <w:t>,” and “</w:t>
      </w:r>
      <w:r w:rsidR="00A934A2">
        <w:rPr>
          <w:rFonts w:ascii="Times New Roman" w:hAnsi="Times New Roman"/>
        </w:rPr>
        <w:t>s</w:t>
      </w:r>
      <w:r w:rsidR="00402AFD" w:rsidRPr="006C041F">
        <w:rPr>
          <w:rFonts w:ascii="Times New Roman" w:hAnsi="Times New Roman"/>
        </w:rPr>
        <w:t xml:space="preserve">tatus </w:t>
      </w:r>
      <w:r w:rsidR="00A934A2">
        <w:rPr>
          <w:rFonts w:ascii="Times New Roman" w:hAnsi="Times New Roman"/>
        </w:rPr>
        <w:t>u</w:t>
      </w:r>
      <w:r w:rsidR="00402AFD" w:rsidRPr="006C041F">
        <w:rPr>
          <w:rFonts w:ascii="Times New Roman" w:hAnsi="Times New Roman"/>
        </w:rPr>
        <w:t>pdate/</w:t>
      </w:r>
      <w:r w:rsidR="00A934A2">
        <w:rPr>
          <w:rFonts w:ascii="Times New Roman" w:hAnsi="Times New Roman"/>
        </w:rPr>
        <w:t>a</w:t>
      </w:r>
      <w:r w:rsidR="00402AFD" w:rsidRPr="006C041F">
        <w:rPr>
          <w:rFonts w:ascii="Times New Roman" w:hAnsi="Times New Roman"/>
        </w:rPr>
        <w:t xml:space="preserve">ll </w:t>
      </w:r>
      <w:r w:rsidR="00A934A2">
        <w:rPr>
          <w:rFonts w:ascii="Times New Roman" w:hAnsi="Times New Roman"/>
        </w:rPr>
        <w:t>c</w:t>
      </w:r>
      <w:r w:rsidR="00402AFD" w:rsidRPr="006C041F">
        <w:rPr>
          <w:rFonts w:ascii="Times New Roman" w:hAnsi="Times New Roman"/>
        </w:rPr>
        <w:t>lear</w:t>
      </w:r>
      <w:r w:rsidR="00226CFC">
        <w:rPr>
          <w:rFonts w:ascii="Times New Roman" w:hAnsi="Times New Roman"/>
        </w:rPr>
        <w:t>.</w:t>
      </w:r>
      <w:r w:rsidR="00402AFD" w:rsidRPr="006C041F">
        <w:rPr>
          <w:rFonts w:ascii="Times New Roman" w:hAnsi="Times New Roman"/>
        </w:rPr>
        <w:t>”</w:t>
      </w:r>
    </w:p>
    <w:p w14:paraId="2BB276A7" w14:textId="77777777" w:rsidR="00402AFD" w:rsidRDefault="00402AFD" w:rsidP="00402AFD">
      <w:pPr>
        <w:pStyle w:val="NoSpacing"/>
        <w:rPr>
          <w:rFonts w:ascii="Calibri" w:hAnsi="Calibri"/>
        </w:rPr>
      </w:pPr>
    </w:p>
    <w:p w14:paraId="787EA4F4" w14:textId="562BCB5F" w:rsidR="003C1538" w:rsidRDefault="00855FF6" w:rsidP="003C1538">
      <w:pPr>
        <w:pStyle w:val="NoSpacing"/>
        <w:rPr>
          <w:rFonts w:ascii="Times New Roman" w:hAnsi="Times New Roman"/>
        </w:rPr>
      </w:pPr>
      <w:r>
        <w:rPr>
          <w:rFonts w:ascii="Times New Roman" w:hAnsi="Times New Roman"/>
        </w:rPr>
        <w:t>5.8</w:t>
      </w:r>
      <w:r w:rsidR="00BA3E0B">
        <w:rPr>
          <w:rFonts w:ascii="Times New Roman" w:hAnsi="Times New Roman"/>
        </w:rPr>
        <w:t>.</w:t>
      </w:r>
      <w:r w:rsidR="00926DD9">
        <w:rPr>
          <w:rFonts w:ascii="Times New Roman" w:hAnsi="Times New Roman"/>
        </w:rPr>
        <w:t>2 I</w:t>
      </w:r>
      <w:r w:rsidR="003C1538">
        <w:rPr>
          <w:rFonts w:ascii="Times New Roman" w:hAnsi="Times New Roman"/>
        </w:rPr>
        <w:t>mmediate</w:t>
      </w:r>
      <w:r w:rsidR="00DB5791">
        <w:rPr>
          <w:rFonts w:ascii="Times New Roman" w:hAnsi="Times New Roman"/>
        </w:rPr>
        <w:t xml:space="preserve"> </w:t>
      </w:r>
      <w:r w:rsidR="00F217B6" w:rsidRPr="007938B4">
        <w:rPr>
          <w:rFonts w:ascii="Times New Roman" w:hAnsi="Times New Roman"/>
        </w:rPr>
        <w:t>(Appendix 1)</w:t>
      </w:r>
    </w:p>
    <w:p w14:paraId="2D8B1F00" w14:textId="77777777" w:rsidR="003C1538" w:rsidRDefault="003C1538" w:rsidP="003C1538">
      <w:pPr>
        <w:pStyle w:val="NoSpacing"/>
        <w:rPr>
          <w:rFonts w:ascii="Times New Roman" w:hAnsi="Times New Roman"/>
        </w:rPr>
      </w:pPr>
    </w:p>
    <w:p w14:paraId="4D310E4D" w14:textId="5DDA3301" w:rsidR="00402AFD" w:rsidRDefault="00855FF6" w:rsidP="003C1538">
      <w:pPr>
        <w:pStyle w:val="NoSpacing"/>
        <w:rPr>
          <w:rFonts w:ascii="Times New Roman" w:hAnsi="Times New Roman"/>
        </w:rPr>
      </w:pPr>
      <w:r>
        <w:rPr>
          <w:rFonts w:ascii="Times New Roman" w:hAnsi="Times New Roman"/>
        </w:rPr>
        <w:t>5.8</w:t>
      </w:r>
      <w:r w:rsidR="00DA6891">
        <w:rPr>
          <w:rFonts w:ascii="Times New Roman" w:hAnsi="Times New Roman"/>
        </w:rPr>
        <w:t>.2.</w:t>
      </w:r>
      <w:r w:rsidR="006C5A7C">
        <w:rPr>
          <w:rFonts w:ascii="Times New Roman" w:hAnsi="Times New Roman"/>
        </w:rPr>
        <w:t>1</w:t>
      </w:r>
      <w:r w:rsidR="004F0A9F">
        <w:rPr>
          <w:rFonts w:ascii="Times New Roman" w:hAnsi="Times New Roman"/>
        </w:rPr>
        <w:t xml:space="preserve"> </w:t>
      </w:r>
      <w:r w:rsidR="00402AFD" w:rsidRPr="00464C57">
        <w:rPr>
          <w:rFonts w:ascii="Times New Roman" w:hAnsi="Times New Roman"/>
        </w:rPr>
        <w:t xml:space="preserve">An </w:t>
      </w:r>
      <w:r w:rsidR="00926DD9">
        <w:rPr>
          <w:rFonts w:ascii="Times New Roman" w:hAnsi="Times New Roman"/>
        </w:rPr>
        <w:t>i</w:t>
      </w:r>
      <w:r w:rsidR="00402AFD" w:rsidRPr="00464C57">
        <w:rPr>
          <w:rFonts w:ascii="Times New Roman" w:hAnsi="Times New Roman"/>
        </w:rPr>
        <w:t xml:space="preserve">mmediate </w:t>
      </w:r>
      <w:r w:rsidR="00926DD9">
        <w:rPr>
          <w:rFonts w:ascii="Times New Roman" w:hAnsi="Times New Roman"/>
        </w:rPr>
        <w:t>n</w:t>
      </w:r>
      <w:r w:rsidR="00402AFD" w:rsidRPr="00464C57">
        <w:rPr>
          <w:rFonts w:ascii="Times New Roman" w:hAnsi="Times New Roman"/>
        </w:rPr>
        <w:t xml:space="preserve">otification to the campus is made when </w:t>
      </w:r>
      <w:r w:rsidR="00AF478B">
        <w:rPr>
          <w:rFonts w:ascii="Times New Roman" w:hAnsi="Times New Roman"/>
        </w:rPr>
        <w:t>UNC Pembroke</w:t>
      </w:r>
      <w:r w:rsidR="00402AFD" w:rsidRPr="00464C57">
        <w:rPr>
          <w:rFonts w:ascii="Times New Roman" w:hAnsi="Times New Roman"/>
        </w:rPr>
        <w:t xml:space="preserve"> PD or another </w:t>
      </w:r>
      <w:r w:rsidR="00E65D6E">
        <w:rPr>
          <w:rFonts w:ascii="Times New Roman" w:hAnsi="Times New Roman"/>
        </w:rPr>
        <w:t>RUA</w:t>
      </w:r>
      <w:r w:rsidR="00402AFD" w:rsidRPr="00464C57" w:rsidDel="00A15C94">
        <w:rPr>
          <w:rFonts w:ascii="Times New Roman" w:hAnsi="Times New Roman"/>
        </w:rPr>
        <w:t xml:space="preserve"> </w:t>
      </w:r>
      <w:r w:rsidR="00402AFD" w:rsidRPr="00464C57">
        <w:rPr>
          <w:rFonts w:ascii="Times New Roman" w:hAnsi="Times New Roman"/>
        </w:rPr>
        <w:t xml:space="preserve">has </w:t>
      </w:r>
      <w:r w:rsidR="00402AFD" w:rsidRPr="00926DD9">
        <w:rPr>
          <w:rFonts w:ascii="Times New Roman" w:hAnsi="Times New Roman"/>
        </w:rPr>
        <w:t xml:space="preserve">confirmed </w:t>
      </w:r>
      <w:r w:rsidR="00402AFD" w:rsidRPr="00464C57">
        <w:rPr>
          <w:rFonts w:ascii="Times New Roman" w:hAnsi="Times New Roman"/>
        </w:rPr>
        <w:t xml:space="preserve">that </w:t>
      </w:r>
      <w:proofErr w:type="gramStart"/>
      <w:r w:rsidR="00402AFD" w:rsidRPr="00464C57">
        <w:rPr>
          <w:rFonts w:ascii="Times New Roman" w:hAnsi="Times New Roman"/>
        </w:rPr>
        <w:t>an emergency situation</w:t>
      </w:r>
      <w:proofErr w:type="gramEnd"/>
      <w:r w:rsidR="00402AFD" w:rsidRPr="00464C57">
        <w:rPr>
          <w:rFonts w:ascii="Times New Roman" w:hAnsi="Times New Roman"/>
        </w:rPr>
        <w:t xml:space="preserve"> poses an </w:t>
      </w:r>
      <w:r w:rsidR="00402AFD" w:rsidRPr="00926DD9">
        <w:rPr>
          <w:rFonts w:ascii="Times New Roman" w:hAnsi="Times New Roman"/>
        </w:rPr>
        <w:t>immediate</w:t>
      </w:r>
      <w:r w:rsidR="00402AFD" w:rsidRPr="00464C57">
        <w:rPr>
          <w:rFonts w:ascii="Times New Roman" w:hAnsi="Times New Roman"/>
          <w:b/>
        </w:rPr>
        <w:t xml:space="preserve"> </w:t>
      </w:r>
      <w:r w:rsidR="00402AFD" w:rsidRPr="00464C57">
        <w:rPr>
          <w:rFonts w:ascii="Times New Roman" w:hAnsi="Times New Roman"/>
        </w:rPr>
        <w:t xml:space="preserve">threat to </w:t>
      </w:r>
      <w:r w:rsidR="00C54B28">
        <w:rPr>
          <w:rFonts w:ascii="Times New Roman" w:hAnsi="Times New Roman"/>
        </w:rPr>
        <w:t xml:space="preserve">the </w:t>
      </w:r>
      <w:r w:rsidR="00402AFD" w:rsidRPr="00464C57">
        <w:rPr>
          <w:rFonts w:ascii="Times New Roman" w:hAnsi="Times New Roman"/>
        </w:rPr>
        <w:t xml:space="preserve">life safety or security of the campus population. The </w:t>
      </w:r>
      <w:r w:rsidR="00AF478B">
        <w:rPr>
          <w:rFonts w:ascii="Times New Roman" w:hAnsi="Times New Roman"/>
        </w:rPr>
        <w:t>UNC Pembroke</w:t>
      </w:r>
      <w:r w:rsidR="00402AFD" w:rsidRPr="00464C57">
        <w:rPr>
          <w:rFonts w:ascii="Times New Roman" w:hAnsi="Times New Roman"/>
          <w:i/>
        </w:rPr>
        <w:t xml:space="preserve"> </w:t>
      </w:r>
      <w:r w:rsidR="00402AFD" w:rsidRPr="00464C57">
        <w:rPr>
          <w:rFonts w:ascii="Times New Roman" w:hAnsi="Times New Roman"/>
        </w:rPr>
        <w:t xml:space="preserve">PD </w:t>
      </w:r>
      <w:r w:rsidR="00926DD9">
        <w:rPr>
          <w:rFonts w:ascii="Times New Roman" w:hAnsi="Times New Roman"/>
        </w:rPr>
        <w:t>s</w:t>
      </w:r>
      <w:r w:rsidR="00402AFD" w:rsidRPr="00464C57">
        <w:rPr>
          <w:rFonts w:ascii="Times New Roman" w:hAnsi="Times New Roman"/>
        </w:rPr>
        <w:t xml:space="preserve">enior </w:t>
      </w:r>
      <w:r w:rsidR="00926DD9">
        <w:rPr>
          <w:rFonts w:ascii="Times New Roman" w:hAnsi="Times New Roman"/>
        </w:rPr>
        <w:t>o</w:t>
      </w:r>
      <w:r w:rsidR="00402AFD" w:rsidRPr="00464C57">
        <w:rPr>
          <w:rFonts w:ascii="Times New Roman" w:hAnsi="Times New Roman"/>
        </w:rPr>
        <w:t xml:space="preserve">fficer on </w:t>
      </w:r>
      <w:r w:rsidR="00926DD9">
        <w:rPr>
          <w:rFonts w:ascii="Times New Roman" w:hAnsi="Times New Roman"/>
        </w:rPr>
        <w:t>d</w:t>
      </w:r>
      <w:r w:rsidR="00402AFD" w:rsidRPr="00464C57">
        <w:rPr>
          <w:rFonts w:ascii="Times New Roman" w:hAnsi="Times New Roman"/>
        </w:rPr>
        <w:t xml:space="preserve">uty or another </w:t>
      </w:r>
      <w:r w:rsidR="00E65D6E">
        <w:rPr>
          <w:rFonts w:ascii="Times New Roman" w:hAnsi="Times New Roman"/>
        </w:rPr>
        <w:t>RUA</w:t>
      </w:r>
      <w:r w:rsidR="00402AFD" w:rsidRPr="00464C57" w:rsidDel="00A15C94">
        <w:rPr>
          <w:rFonts w:ascii="Times New Roman" w:hAnsi="Times New Roman"/>
        </w:rPr>
        <w:t xml:space="preserve"> </w:t>
      </w:r>
      <w:r w:rsidR="00402AFD" w:rsidRPr="00464C57">
        <w:rPr>
          <w:rFonts w:ascii="Times New Roman" w:hAnsi="Times New Roman"/>
        </w:rPr>
        <w:t xml:space="preserve">is authorized to make an </w:t>
      </w:r>
      <w:r w:rsidR="00926DD9">
        <w:rPr>
          <w:rFonts w:ascii="Times New Roman" w:hAnsi="Times New Roman"/>
        </w:rPr>
        <w:t>i</w:t>
      </w:r>
      <w:r w:rsidR="00402AFD" w:rsidRPr="00464C57">
        <w:rPr>
          <w:rFonts w:ascii="Times New Roman" w:hAnsi="Times New Roman"/>
        </w:rPr>
        <w:t xml:space="preserve">mmediate </w:t>
      </w:r>
      <w:r w:rsidR="00926DD9">
        <w:rPr>
          <w:rFonts w:ascii="Times New Roman" w:hAnsi="Times New Roman"/>
        </w:rPr>
        <w:t>n</w:t>
      </w:r>
      <w:r w:rsidR="00402AFD" w:rsidRPr="00464C57">
        <w:rPr>
          <w:rFonts w:ascii="Times New Roman" w:hAnsi="Times New Roman"/>
        </w:rPr>
        <w:t>otification to provide alert, warning and safety</w:t>
      </w:r>
      <w:r w:rsidR="00926DD9">
        <w:rPr>
          <w:rFonts w:ascii="Times New Roman" w:hAnsi="Times New Roman"/>
        </w:rPr>
        <w:t>,</w:t>
      </w:r>
      <w:r w:rsidR="00402AFD" w:rsidRPr="00464C57">
        <w:rPr>
          <w:rFonts w:ascii="Times New Roman" w:hAnsi="Times New Roman"/>
        </w:rPr>
        <w:t xml:space="preserve"> or protection instructions.</w:t>
      </w:r>
      <w:r w:rsidR="004A5183">
        <w:rPr>
          <w:rFonts w:ascii="Times New Roman" w:hAnsi="Times New Roman"/>
        </w:rPr>
        <w:t xml:space="preserve"> </w:t>
      </w:r>
    </w:p>
    <w:p w14:paraId="6DFE8EDD" w14:textId="77777777" w:rsidR="00402AFD" w:rsidRPr="002A787B" w:rsidRDefault="00402AFD" w:rsidP="00402AFD">
      <w:pPr>
        <w:pStyle w:val="NoSpacing"/>
        <w:rPr>
          <w:rFonts w:ascii="Times New Roman" w:hAnsi="Times New Roman"/>
          <w:u w:val="single"/>
        </w:rPr>
      </w:pPr>
    </w:p>
    <w:p w14:paraId="59BBADE4" w14:textId="7EAB6290" w:rsidR="00402AFD" w:rsidRDefault="00855FF6" w:rsidP="00402AFD">
      <w:pPr>
        <w:pStyle w:val="NoSpacing"/>
        <w:rPr>
          <w:rFonts w:ascii="Times New Roman" w:hAnsi="Times New Roman"/>
        </w:rPr>
      </w:pPr>
      <w:r>
        <w:rPr>
          <w:rFonts w:ascii="Times New Roman" w:hAnsi="Times New Roman"/>
        </w:rPr>
        <w:t>5.8</w:t>
      </w:r>
      <w:r w:rsidR="00DA6891">
        <w:rPr>
          <w:rFonts w:ascii="Times New Roman" w:hAnsi="Times New Roman"/>
        </w:rPr>
        <w:t>.2.</w:t>
      </w:r>
      <w:r w:rsidR="006C5A7C">
        <w:rPr>
          <w:rFonts w:ascii="Times New Roman" w:hAnsi="Times New Roman"/>
        </w:rPr>
        <w:t>2</w:t>
      </w:r>
      <w:r w:rsidR="00DA6891">
        <w:rPr>
          <w:rFonts w:ascii="Times New Roman" w:hAnsi="Times New Roman"/>
        </w:rPr>
        <w:t xml:space="preserve"> </w:t>
      </w:r>
      <w:r w:rsidR="00402AFD" w:rsidRPr="001540C3">
        <w:rPr>
          <w:rFonts w:ascii="Times New Roman" w:hAnsi="Times New Roman"/>
        </w:rPr>
        <w:t xml:space="preserve">However, the </w:t>
      </w:r>
      <w:r w:rsidR="00AF478B">
        <w:rPr>
          <w:rFonts w:ascii="Times New Roman" w:hAnsi="Times New Roman"/>
        </w:rPr>
        <w:t>UNC Pembroke</w:t>
      </w:r>
      <w:r w:rsidR="00402AFD" w:rsidRPr="001540C3">
        <w:rPr>
          <w:rFonts w:ascii="Times New Roman" w:hAnsi="Times New Roman"/>
        </w:rPr>
        <w:t xml:space="preserve"> PD </w:t>
      </w:r>
      <w:r w:rsidR="00926DD9">
        <w:rPr>
          <w:rFonts w:ascii="Times New Roman" w:hAnsi="Times New Roman"/>
        </w:rPr>
        <w:t>s</w:t>
      </w:r>
      <w:r w:rsidR="00402AFD" w:rsidRPr="001540C3">
        <w:rPr>
          <w:rFonts w:ascii="Times New Roman" w:hAnsi="Times New Roman"/>
        </w:rPr>
        <w:t xml:space="preserve">enior </w:t>
      </w:r>
      <w:r w:rsidR="00926DD9">
        <w:rPr>
          <w:rFonts w:ascii="Times New Roman" w:hAnsi="Times New Roman"/>
        </w:rPr>
        <w:t>o</w:t>
      </w:r>
      <w:r w:rsidR="00402AFD" w:rsidRPr="001540C3">
        <w:rPr>
          <w:rFonts w:ascii="Times New Roman" w:hAnsi="Times New Roman"/>
        </w:rPr>
        <w:t xml:space="preserve">fficer on </w:t>
      </w:r>
      <w:r w:rsidR="00926DD9">
        <w:rPr>
          <w:rFonts w:ascii="Times New Roman" w:hAnsi="Times New Roman"/>
        </w:rPr>
        <w:t>d</w:t>
      </w:r>
      <w:r w:rsidR="00402AFD" w:rsidRPr="001540C3">
        <w:rPr>
          <w:rFonts w:ascii="Times New Roman" w:hAnsi="Times New Roman"/>
        </w:rPr>
        <w:t xml:space="preserve">uty or other </w:t>
      </w:r>
      <w:r w:rsidR="00E65D6E">
        <w:rPr>
          <w:rFonts w:ascii="Times New Roman" w:hAnsi="Times New Roman"/>
        </w:rPr>
        <w:t>RUA</w:t>
      </w:r>
      <w:r w:rsidR="00402AFD" w:rsidRPr="001540C3" w:rsidDel="00A15C94">
        <w:rPr>
          <w:rFonts w:ascii="Times New Roman" w:hAnsi="Times New Roman"/>
        </w:rPr>
        <w:t xml:space="preserve"> </w:t>
      </w:r>
      <w:r w:rsidR="00402AFD" w:rsidRPr="001540C3">
        <w:rPr>
          <w:rFonts w:ascii="Times New Roman" w:hAnsi="Times New Roman"/>
        </w:rPr>
        <w:t xml:space="preserve">also has the authority </w:t>
      </w:r>
      <w:r w:rsidR="00402AFD" w:rsidRPr="00926DD9">
        <w:rPr>
          <w:rFonts w:ascii="Times New Roman" w:hAnsi="Times New Roman"/>
        </w:rPr>
        <w:t xml:space="preserve">not </w:t>
      </w:r>
      <w:r w:rsidR="00402AFD" w:rsidRPr="001540C3">
        <w:rPr>
          <w:rFonts w:ascii="Times New Roman" w:hAnsi="Times New Roman"/>
        </w:rPr>
        <w:t xml:space="preserve">to authorize an </w:t>
      </w:r>
      <w:r w:rsidR="00926DD9">
        <w:rPr>
          <w:rFonts w:ascii="Times New Roman" w:hAnsi="Times New Roman"/>
        </w:rPr>
        <w:t>i</w:t>
      </w:r>
      <w:r w:rsidR="00402AFD" w:rsidRPr="001540C3">
        <w:rPr>
          <w:rFonts w:ascii="Times New Roman" w:hAnsi="Times New Roman"/>
        </w:rPr>
        <w:t xml:space="preserve">mmediate </w:t>
      </w:r>
      <w:r w:rsidR="00926DD9">
        <w:rPr>
          <w:rFonts w:ascii="Times New Roman" w:hAnsi="Times New Roman"/>
        </w:rPr>
        <w:t>n</w:t>
      </w:r>
      <w:r w:rsidR="00402AFD" w:rsidRPr="001540C3">
        <w:rPr>
          <w:rFonts w:ascii="Times New Roman" w:hAnsi="Times New Roman"/>
        </w:rPr>
        <w:t xml:space="preserve">otification to the campus if issuing the </w:t>
      </w:r>
      <w:r w:rsidR="00402AFD">
        <w:rPr>
          <w:rFonts w:ascii="Times New Roman" w:hAnsi="Times New Roman"/>
        </w:rPr>
        <w:t>m</w:t>
      </w:r>
      <w:r w:rsidR="00402AFD" w:rsidRPr="001540C3">
        <w:rPr>
          <w:rFonts w:ascii="Times New Roman" w:hAnsi="Times New Roman"/>
        </w:rPr>
        <w:t xml:space="preserve">essage will create a more serious emergency and/or compromise the </w:t>
      </w:r>
      <w:r w:rsidR="00926DD9">
        <w:rPr>
          <w:rFonts w:ascii="Times New Roman" w:hAnsi="Times New Roman"/>
        </w:rPr>
        <w:t>u</w:t>
      </w:r>
      <w:r w:rsidR="00402AFD" w:rsidRPr="001540C3">
        <w:rPr>
          <w:rFonts w:ascii="Times New Roman" w:hAnsi="Times New Roman"/>
        </w:rPr>
        <w:t xml:space="preserve">niversity’s efforts to contain the emergency. If the </w:t>
      </w:r>
      <w:r w:rsidR="00AF478B">
        <w:rPr>
          <w:rFonts w:ascii="Times New Roman" w:hAnsi="Times New Roman"/>
        </w:rPr>
        <w:t>UNC Pembroke</w:t>
      </w:r>
      <w:r w:rsidR="00402AFD" w:rsidRPr="001540C3">
        <w:rPr>
          <w:rFonts w:ascii="Times New Roman" w:hAnsi="Times New Roman"/>
        </w:rPr>
        <w:t xml:space="preserve"> PD </w:t>
      </w:r>
      <w:r w:rsidR="00926DD9">
        <w:rPr>
          <w:rFonts w:ascii="Times New Roman" w:hAnsi="Times New Roman"/>
        </w:rPr>
        <w:t>s</w:t>
      </w:r>
      <w:r w:rsidR="00402AFD" w:rsidRPr="001540C3">
        <w:rPr>
          <w:rFonts w:ascii="Times New Roman" w:hAnsi="Times New Roman"/>
        </w:rPr>
        <w:t xml:space="preserve">enior </w:t>
      </w:r>
      <w:r w:rsidR="00926DD9">
        <w:rPr>
          <w:rFonts w:ascii="Times New Roman" w:hAnsi="Times New Roman"/>
        </w:rPr>
        <w:t>o</w:t>
      </w:r>
      <w:r w:rsidR="00402AFD" w:rsidRPr="001540C3">
        <w:rPr>
          <w:rFonts w:ascii="Times New Roman" w:hAnsi="Times New Roman"/>
        </w:rPr>
        <w:t xml:space="preserve">fficer or other </w:t>
      </w:r>
      <w:r w:rsidR="00E65D6E">
        <w:rPr>
          <w:rFonts w:ascii="Times New Roman" w:hAnsi="Times New Roman"/>
        </w:rPr>
        <w:t>RUA</w:t>
      </w:r>
      <w:r w:rsidR="00402AFD" w:rsidRPr="001540C3" w:rsidDel="00A15C94">
        <w:rPr>
          <w:rFonts w:ascii="Times New Roman" w:hAnsi="Times New Roman"/>
        </w:rPr>
        <w:t xml:space="preserve"> </w:t>
      </w:r>
      <w:proofErr w:type="gramStart"/>
      <w:r w:rsidR="00402AFD" w:rsidRPr="001540C3">
        <w:rPr>
          <w:rFonts w:ascii="Times New Roman" w:hAnsi="Times New Roman"/>
        </w:rPr>
        <w:t>makes a decision</w:t>
      </w:r>
      <w:proofErr w:type="gramEnd"/>
      <w:r w:rsidR="00402AFD" w:rsidRPr="001540C3">
        <w:rPr>
          <w:rFonts w:ascii="Times New Roman" w:hAnsi="Times New Roman"/>
        </w:rPr>
        <w:t xml:space="preserve"> </w:t>
      </w:r>
      <w:r w:rsidR="00402AFD" w:rsidRPr="00926DD9">
        <w:rPr>
          <w:rFonts w:ascii="Times New Roman" w:hAnsi="Times New Roman"/>
        </w:rPr>
        <w:t xml:space="preserve">not </w:t>
      </w:r>
      <w:r w:rsidR="00402AFD" w:rsidRPr="001540C3">
        <w:rPr>
          <w:rFonts w:ascii="Times New Roman" w:hAnsi="Times New Roman"/>
        </w:rPr>
        <w:t xml:space="preserve">to authorize an alert, he or she must notify and consult with the </w:t>
      </w:r>
      <w:r w:rsidR="00AF478B">
        <w:rPr>
          <w:rFonts w:ascii="Times New Roman" w:hAnsi="Times New Roman"/>
        </w:rPr>
        <w:t>UNC Pembroke</w:t>
      </w:r>
      <w:r w:rsidR="00402AFD" w:rsidRPr="001540C3">
        <w:rPr>
          <w:rFonts w:ascii="Times New Roman" w:hAnsi="Times New Roman"/>
        </w:rPr>
        <w:t xml:space="preserve"> </w:t>
      </w:r>
      <w:r w:rsidR="00926DD9">
        <w:rPr>
          <w:rFonts w:ascii="Times New Roman" w:hAnsi="Times New Roman"/>
        </w:rPr>
        <w:t>p</w:t>
      </w:r>
      <w:r w:rsidR="00402AFD" w:rsidRPr="001540C3">
        <w:rPr>
          <w:rFonts w:ascii="Times New Roman" w:hAnsi="Times New Roman"/>
        </w:rPr>
        <w:t xml:space="preserve">olice </w:t>
      </w:r>
      <w:r w:rsidR="00926DD9">
        <w:rPr>
          <w:rFonts w:ascii="Times New Roman" w:hAnsi="Times New Roman"/>
        </w:rPr>
        <w:t>c</w:t>
      </w:r>
      <w:r w:rsidR="00402AFD" w:rsidRPr="001540C3">
        <w:rPr>
          <w:rFonts w:ascii="Times New Roman" w:hAnsi="Times New Roman"/>
        </w:rPr>
        <w:t xml:space="preserve">hief. </w:t>
      </w:r>
    </w:p>
    <w:p w14:paraId="100AFC8A" w14:textId="77777777" w:rsidR="00402AFD" w:rsidRDefault="00402AFD" w:rsidP="00402AFD">
      <w:pPr>
        <w:pStyle w:val="NoSpacing"/>
        <w:rPr>
          <w:rFonts w:ascii="Times New Roman" w:hAnsi="Times New Roman"/>
        </w:rPr>
      </w:pPr>
    </w:p>
    <w:p w14:paraId="10870584" w14:textId="4D872406" w:rsidR="00402AFD" w:rsidRDefault="00855FF6" w:rsidP="00402AFD">
      <w:pPr>
        <w:pStyle w:val="NoSpacing"/>
        <w:rPr>
          <w:rFonts w:ascii="Times New Roman" w:hAnsi="Times New Roman"/>
        </w:rPr>
      </w:pPr>
      <w:r>
        <w:rPr>
          <w:rFonts w:ascii="Times New Roman" w:hAnsi="Times New Roman"/>
        </w:rPr>
        <w:t>5.8</w:t>
      </w:r>
      <w:r w:rsidR="00DA6891">
        <w:rPr>
          <w:rFonts w:ascii="Times New Roman" w:hAnsi="Times New Roman"/>
        </w:rPr>
        <w:t>.2.</w:t>
      </w:r>
      <w:r w:rsidR="003064FC">
        <w:rPr>
          <w:rFonts w:ascii="Times New Roman" w:hAnsi="Times New Roman"/>
        </w:rPr>
        <w:t>3</w:t>
      </w:r>
      <w:r w:rsidR="004A5183">
        <w:rPr>
          <w:rFonts w:ascii="Times New Roman" w:hAnsi="Times New Roman"/>
        </w:rPr>
        <w:t xml:space="preserve"> </w:t>
      </w:r>
      <w:r w:rsidR="00402AFD" w:rsidRPr="001540C3">
        <w:rPr>
          <w:rFonts w:ascii="Times New Roman" w:hAnsi="Times New Roman"/>
        </w:rPr>
        <w:t xml:space="preserve">As necessary, the </w:t>
      </w:r>
      <w:r w:rsidR="004D703D">
        <w:rPr>
          <w:rFonts w:ascii="Times New Roman" w:hAnsi="Times New Roman"/>
        </w:rPr>
        <w:t xml:space="preserve">university </w:t>
      </w:r>
      <w:r w:rsidR="00926DD9">
        <w:rPr>
          <w:rFonts w:ascii="Times New Roman" w:hAnsi="Times New Roman"/>
        </w:rPr>
        <w:t>p</w:t>
      </w:r>
      <w:r w:rsidR="00402AFD" w:rsidRPr="001540C3">
        <w:rPr>
          <w:rFonts w:ascii="Times New Roman" w:hAnsi="Times New Roman"/>
        </w:rPr>
        <w:t xml:space="preserve">olice </w:t>
      </w:r>
      <w:r w:rsidR="00926DD9">
        <w:rPr>
          <w:rFonts w:ascii="Times New Roman" w:hAnsi="Times New Roman"/>
        </w:rPr>
        <w:t>c</w:t>
      </w:r>
      <w:r w:rsidR="00402AFD" w:rsidRPr="001540C3">
        <w:rPr>
          <w:rFonts w:ascii="Times New Roman" w:hAnsi="Times New Roman"/>
        </w:rPr>
        <w:t xml:space="preserve">hief notifies the </w:t>
      </w:r>
      <w:r w:rsidR="00926DD9">
        <w:rPr>
          <w:rFonts w:ascii="Times New Roman" w:hAnsi="Times New Roman"/>
        </w:rPr>
        <w:t>a</w:t>
      </w:r>
      <w:r w:rsidR="00402AFD" w:rsidRPr="001540C3">
        <w:rPr>
          <w:rFonts w:ascii="Times New Roman" w:hAnsi="Times New Roman"/>
        </w:rPr>
        <w:t xml:space="preserve">ssociate </w:t>
      </w:r>
      <w:r w:rsidR="00926DD9">
        <w:rPr>
          <w:rFonts w:ascii="Times New Roman" w:hAnsi="Times New Roman"/>
        </w:rPr>
        <w:t>v</w:t>
      </w:r>
      <w:r w:rsidR="00402AFD" w:rsidRPr="001540C3">
        <w:rPr>
          <w:rFonts w:ascii="Times New Roman" w:hAnsi="Times New Roman"/>
        </w:rPr>
        <w:t xml:space="preserve">ice </w:t>
      </w:r>
      <w:r w:rsidR="00926DD9">
        <w:rPr>
          <w:rFonts w:ascii="Times New Roman" w:hAnsi="Times New Roman"/>
        </w:rPr>
        <w:t>c</w:t>
      </w:r>
      <w:r w:rsidR="00402AFD" w:rsidRPr="001540C3">
        <w:rPr>
          <w:rFonts w:ascii="Times New Roman" w:hAnsi="Times New Roman"/>
        </w:rPr>
        <w:t>hancellor f</w:t>
      </w:r>
      <w:r w:rsidR="003064FC">
        <w:rPr>
          <w:rFonts w:ascii="Times New Roman" w:hAnsi="Times New Roman"/>
        </w:rPr>
        <w:t>or</w:t>
      </w:r>
      <w:r w:rsidR="00402AFD" w:rsidRPr="001540C3">
        <w:rPr>
          <w:rFonts w:ascii="Times New Roman" w:hAnsi="Times New Roman"/>
        </w:rPr>
        <w:t xml:space="preserve"> </w:t>
      </w:r>
      <w:r w:rsidR="00926DD9">
        <w:rPr>
          <w:rFonts w:ascii="Times New Roman" w:hAnsi="Times New Roman"/>
        </w:rPr>
        <w:t>c</w:t>
      </w:r>
      <w:r w:rsidR="00402AFD" w:rsidRPr="001540C3">
        <w:rPr>
          <w:rFonts w:ascii="Times New Roman" w:hAnsi="Times New Roman"/>
        </w:rPr>
        <w:t>ampus</w:t>
      </w:r>
      <w:r w:rsidR="00402AFD">
        <w:rPr>
          <w:rFonts w:ascii="Times New Roman" w:hAnsi="Times New Roman"/>
        </w:rPr>
        <w:t xml:space="preserve"> </w:t>
      </w:r>
      <w:r w:rsidR="00926DD9">
        <w:rPr>
          <w:rFonts w:ascii="Times New Roman" w:hAnsi="Times New Roman"/>
        </w:rPr>
        <w:t>s</w:t>
      </w:r>
      <w:r w:rsidR="00402AFD" w:rsidRPr="001540C3">
        <w:rPr>
          <w:rFonts w:ascii="Times New Roman" w:hAnsi="Times New Roman"/>
        </w:rPr>
        <w:t xml:space="preserve">afety and </w:t>
      </w:r>
      <w:r w:rsidR="00926DD9">
        <w:rPr>
          <w:rFonts w:ascii="Times New Roman" w:hAnsi="Times New Roman"/>
        </w:rPr>
        <w:t>e</w:t>
      </w:r>
      <w:r w:rsidR="00402AFD" w:rsidRPr="001540C3">
        <w:rPr>
          <w:rFonts w:ascii="Times New Roman" w:hAnsi="Times New Roman"/>
        </w:rPr>
        <w:t xml:space="preserve">mergency </w:t>
      </w:r>
      <w:r w:rsidR="00926DD9">
        <w:rPr>
          <w:rFonts w:ascii="Times New Roman" w:hAnsi="Times New Roman"/>
        </w:rPr>
        <w:t>o</w:t>
      </w:r>
      <w:r w:rsidR="00402AFD" w:rsidRPr="001540C3">
        <w:rPr>
          <w:rFonts w:ascii="Times New Roman" w:hAnsi="Times New Roman"/>
        </w:rPr>
        <w:t xml:space="preserve">perations of the situation, notifications authorized/issued (or not authorized/issued), and any other actions taken. </w:t>
      </w:r>
    </w:p>
    <w:p w14:paraId="26EB4217" w14:textId="77777777" w:rsidR="00402AFD" w:rsidRDefault="00402AFD" w:rsidP="00402AFD">
      <w:pPr>
        <w:pStyle w:val="NoSpacing"/>
        <w:rPr>
          <w:rFonts w:ascii="Times New Roman" w:hAnsi="Times New Roman"/>
        </w:rPr>
      </w:pPr>
    </w:p>
    <w:p w14:paraId="2A533B7B" w14:textId="0BD11B46" w:rsidR="00402AFD" w:rsidRPr="001540C3" w:rsidRDefault="00855FF6" w:rsidP="00402AFD">
      <w:pPr>
        <w:pStyle w:val="NoSpacing"/>
        <w:rPr>
          <w:rFonts w:ascii="Times New Roman" w:hAnsi="Times New Roman"/>
        </w:rPr>
      </w:pPr>
      <w:r>
        <w:rPr>
          <w:rFonts w:ascii="Times New Roman" w:hAnsi="Times New Roman"/>
        </w:rPr>
        <w:t>5.8</w:t>
      </w:r>
      <w:r w:rsidR="00DA6891">
        <w:rPr>
          <w:rFonts w:ascii="Times New Roman" w:hAnsi="Times New Roman"/>
        </w:rPr>
        <w:t>.2.</w:t>
      </w:r>
      <w:r w:rsidR="003064FC">
        <w:rPr>
          <w:rFonts w:ascii="Times New Roman" w:hAnsi="Times New Roman"/>
        </w:rPr>
        <w:t>4</w:t>
      </w:r>
      <w:r w:rsidR="00DA6891">
        <w:rPr>
          <w:rFonts w:ascii="Times New Roman" w:hAnsi="Times New Roman"/>
        </w:rPr>
        <w:t xml:space="preserve"> </w:t>
      </w:r>
      <w:r w:rsidR="00402AFD" w:rsidRPr="001540C3">
        <w:rPr>
          <w:rFonts w:ascii="Times New Roman" w:hAnsi="Times New Roman"/>
        </w:rPr>
        <w:t xml:space="preserve">At any time, if more than one operator attempts to log into the </w:t>
      </w:r>
      <w:r w:rsidR="00AF478B">
        <w:rPr>
          <w:rFonts w:ascii="Times New Roman" w:hAnsi="Times New Roman"/>
        </w:rPr>
        <w:t>UNC Pembroke</w:t>
      </w:r>
      <w:r w:rsidR="00402AFD">
        <w:rPr>
          <w:rFonts w:ascii="Times New Roman" w:hAnsi="Times New Roman"/>
        </w:rPr>
        <w:t xml:space="preserve"> </w:t>
      </w:r>
      <w:r w:rsidR="00402AFD" w:rsidRPr="001540C3">
        <w:rPr>
          <w:rFonts w:ascii="Times New Roman" w:hAnsi="Times New Roman"/>
        </w:rPr>
        <w:t xml:space="preserve">ENS interface, or if a </w:t>
      </w:r>
      <w:r w:rsidR="00AF478B">
        <w:rPr>
          <w:rFonts w:ascii="Times New Roman" w:hAnsi="Times New Roman"/>
        </w:rPr>
        <w:t>UNC Pembroke</w:t>
      </w:r>
      <w:r w:rsidR="00402AFD" w:rsidRPr="001540C3">
        <w:rPr>
          <w:rFonts w:ascii="Times New Roman" w:hAnsi="Times New Roman"/>
        </w:rPr>
        <w:t xml:space="preserve"> PD dispatcher or other operator is given conflicting</w:t>
      </w:r>
      <w:r w:rsidR="00926DD9">
        <w:rPr>
          <w:rFonts w:ascii="Times New Roman" w:hAnsi="Times New Roman"/>
        </w:rPr>
        <w:t xml:space="preserve"> </w:t>
      </w:r>
      <w:r w:rsidR="00402AFD" w:rsidRPr="001540C3">
        <w:rPr>
          <w:rFonts w:ascii="Times New Roman" w:hAnsi="Times New Roman"/>
        </w:rPr>
        <w:t xml:space="preserve">instructions, the system operator will contact his or her supervisor to de-conflict the messages and/or clarify the instructions. </w:t>
      </w:r>
    </w:p>
    <w:p w14:paraId="561DB054" w14:textId="77777777" w:rsidR="00402AFD" w:rsidRPr="00022B33" w:rsidRDefault="00402AFD" w:rsidP="00022B33">
      <w:pPr>
        <w:pStyle w:val="ListParagraph"/>
        <w:ind w:left="0"/>
        <w:contextualSpacing w:val="0"/>
      </w:pPr>
    </w:p>
    <w:p w14:paraId="4C026DC4" w14:textId="33C49754" w:rsidR="00240855" w:rsidRPr="007938B4" w:rsidRDefault="00855FF6" w:rsidP="003C1538">
      <w:pPr>
        <w:pStyle w:val="ListParagraph"/>
        <w:widowControl/>
        <w:autoSpaceDE/>
        <w:autoSpaceDN/>
        <w:adjustRightInd/>
        <w:ind w:left="0"/>
        <w:contextualSpacing w:val="0"/>
      </w:pPr>
      <w:r>
        <w:t>5.8</w:t>
      </w:r>
      <w:r w:rsidR="003C1538" w:rsidRPr="003C1538">
        <w:t>.</w:t>
      </w:r>
      <w:r w:rsidR="00DA6891">
        <w:t>3</w:t>
      </w:r>
      <w:r w:rsidR="003C1538" w:rsidRPr="003C1538">
        <w:t xml:space="preserve"> </w:t>
      </w:r>
      <w:r w:rsidR="00402AFD" w:rsidRPr="003C1538">
        <w:t>U</w:t>
      </w:r>
      <w:r w:rsidR="003C1538">
        <w:t>rgent</w:t>
      </w:r>
      <w:r w:rsidR="007307CC">
        <w:t xml:space="preserve"> (Timely Warning)</w:t>
      </w:r>
      <w:r w:rsidR="00DB5791">
        <w:t xml:space="preserve"> </w:t>
      </w:r>
      <w:r w:rsidR="00F217B6" w:rsidRPr="007938B4">
        <w:t>(Appendix 2)</w:t>
      </w:r>
    </w:p>
    <w:p w14:paraId="1439DD96" w14:textId="77777777" w:rsidR="00240855" w:rsidRPr="007938B4" w:rsidRDefault="00240855" w:rsidP="003C1538">
      <w:pPr>
        <w:pStyle w:val="ListParagraph"/>
        <w:widowControl/>
        <w:autoSpaceDE/>
        <w:autoSpaceDN/>
        <w:adjustRightInd/>
        <w:ind w:left="0"/>
        <w:contextualSpacing w:val="0"/>
      </w:pPr>
    </w:p>
    <w:p w14:paraId="0AF66DC1" w14:textId="3310CA03" w:rsidR="00402AFD" w:rsidRDefault="00855FF6" w:rsidP="003C1538">
      <w:pPr>
        <w:pStyle w:val="ListParagraph"/>
        <w:widowControl/>
        <w:autoSpaceDE/>
        <w:autoSpaceDN/>
        <w:adjustRightInd/>
        <w:ind w:left="0"/>
        <w:contextualSpacing w:val="0"/>
      </w:pPr>
      <w:r>
        <w:t>5.8</w:t>
      </w:r>
      <w:r w:rsidR="00DA6891">
        <w:t>.3.</w:t>
      </w:r>
      <w:r w:rsidR="003064FC">
        <w:t>1</w:t>
      </w:r>
      <w:r w:rsidR="00DA6891">
        <w:t xml:space="preserve"> </w:t>
      </w:r>
      <w:r w:rsidR="00402AFD" w:rsidRPr="00846EB8">
        <w:t xml:space="preserve">An </w:t>
      </w:r>
      <w:r w:rsidR="00926DD9">
        <w:t>u</w:t>
      </w:r>
      <w:r w:rsidR="00402AFD" w:rsidRPr="00846EB8">
        <w:t xml:space="preserve">rgent </w:t>
      </w:r>
      <w:r w:rsidR="00926DD9">
        <w:t>n</w:t>
      </w:r>
      <w:r w:rsidR="00402AFD" w:rsidRPr="00846EB8">
        <w:t xml:space="preserve">otification </w:t>
      </w:r>
      <w:r w:rsidR="007307CC">
        <w:t>(</w:t>
      </w:r>
      <w:r w:rsidR="00926DD9">
        <w:t>t</w:t>
      </w:r>
      <w:r w:rsidR="007307CC">
        <w:t xml:space="preserve">imely </w:t>
      </w:r>
      <w:r w:rsidR="00926DD9">
        <w:t>w</w:t>
      </w:r>
      <w:r w:rsidR="007307CC">
        <w:t xml:space="preserve">arning) </w:t>
      </w:r>
      <w:r w:rsidR="00402AFD" w:rsidRPr="00846EB8">
        <w:t xml:space="preserve">to the campus is made when </w:t>
      </w:r>
      <w:r w:rsidR="00AF478B">
        <w:t>UNC Pembroke</w:t>
      </w:r>
      <w:r w:rsidR="00402AFD">
        <w:t xml:space="preserve"> </w:t>
      </w:r>
      <w:r w:rsidR="00402AFD" w:rsidRPr="00D77AD2">
        <w:t>PD</w:t>
      </w:r>
      <w:r w:rsidR="00402AFD" w:rsidRPr="00846EB8">
        <w:t xml:space="preserve"> or another </w:t>
      </w:r>
      <w:r w:rsidR="00E65D6E">
        <w:t>RUA</w:t>
      </w:r>
      <w:r w:rsidR="00402AFD" w:rsidRPr="00846EB8" w:rsidDel="00A15C94">
        <w:t xml:space="preserve"> </w:t>
      </w:r>
      <w:r w:rsidR="00402AFD" w:rsidRPr="00846EB8">
        <w:t xml:space="preserve">has </w:t>
      </w:r>
      <w:r w:rsidR="00402AFD" w:rsidRPr="00926DD9">
        <w:t xml:space="preserve">confirmed </w:t>
      </w:r>
      <w:r w:rsidR="00402AFD" w:rsidRPr="00846EB8">
        <w:t xml:space="preserve">that </w:t>
      </w:r>
      <w:proofErr w:type="gramStart"/>
      <w:r w:rsidR="00402AFD" w:rsidRPr="00846EB8">
        <w:t>an emergency situation</w:t>
      </w:r>
      <w:proofErr w:type="gramEnd"/>
      <w:r w:rsidR="00402AFD" w:rsidRPr="00846EB8">
        <w:t xml:space="preserve"> </w:t>
      </w:r>
      <w:r w:rsidR="00402AFD" w:rsidRPr="00926DD9">
        <w:t>may pose</w:t>
      </w:r>
      <w:r w:rsidR="00402AFD" w:rsidRPr="00846EB8">
        <w:t xml:space="preserve"> a threat to </w:t>
      </w:r>
      <w:r w:rsidR="00950630">
        <w:t xml:space="preserve">the </w:t>
      </w:r>
      <w:r w:rsidR="00402AFD" w:rsidRPr="00846EB8">
        <w:t xml:space="preserve">life safety or security of </w:t>
      </w:r>
      <w:r w:rsidR="00950630">
        <w:t xml:space="preserve">the </w:t>
      </w:r>
      <w:r w:rsidR="00402AFD" w:rsidRPr="00846EB8">
        <w:t>campus population.</w:t>
      </w:r>
      <w:r w:rsidR="004A5183">
        <w:t xml:space="preserve"> </w:t>
      </w:r>
    </w:p>
    <w:p w14:paraId="2ADD49AD" w14:textId="77777777" w:rsidR="00402AFD" w:rsidRDefault="00402AFD" w:rsidP="00402AFD">
      <w:pPr>
        <w:pStyle w:val="ListParagraph"/>
        <w:widowControl/>
        <w:autoSpaceDE/>
        <w:autoSpaceDN/>
        <w:adjustRightInd/>
        <w:ind w:left="0"/>
        <w:contextualSpacing w:val="0"/>
      </w:pPr>
    </w:p>
    <w:p w14:paraId="06602D0B" w14:textId="186A76FE" w:rsidR="00402AFD" w:rsidRDefault="00855FF6" w:rsidP="00402AFD">
      <w:pPr>
        <w:pStyle w:val="ListParagraph"/>
        <w:widowControl/>
        <w:autoSpaceDE/>
        <w:autoSpaceDN/>
        <w:adjustRightInd/>
        <w:ind w:left="0"/>
        <w:contextualSpacing w:val="0"/>
      </w:pPr>
      <w:r>
        <w:t>5.8</w:t>
      </w:r>
      <w:r w:rsidR="00DA6891">
        <w:t>.3.</w:t>
      </w:r>
      <w:r w:rsidR="003064FC">
        <w:t>2</w:t>
      </w:r>
      <w:r w:rsidR="00DA6891">
        <w:t xml:space="preserve"> </w:t>
      </w:r>
      <w:r w:rsidR="00402AFD" w:rsidRPr="00846EB8">
        <w:t xml:space="preserve">If </w:t>
      </w:r>
      <w:r w:rsidR="00402AFD" w:rsidRPr="002836F6">
        <w:t xml:space="preserve">the </w:t>
      </w:r>
      <w:r w:rsidR="00AF478B">
        <w:t>UNC Pembroke</w:t>
      </w:r>
      <w:r w:rsidR="00402AFD">
        <w:t xml:space="preserve"> </w:t>
      </w:r>
      <w:r w:rsidR="00402AFD" w:rsidRPr="00846EB8">
        <w:t xml:space="preserve">PD or another </w:t>
      </w:r>
      <w:r w:rsidR="00E65D6E">
        <w:t>RUA</w:t>
      </w:r>
      <w:r w:rsidR="00402AFD" w:rsidRPr="00846EB8" w:rsidDel="00A15C94">
        <w:t xml:space="preserve"> </w:t>
      </w:r>
      <w:r w:rsidR="00402AFD" w:rsidRPr="00846EB8">
        <w:t xml:space="preserve">confirms </w:t>
      </w:r>
      <w:proofErr w:type="gramStart"/>
      <w:r w:rsidR="00402AFD" w:rsidRPr="00846EB8">
        <w:t>an emergency situation</w:t>
      </w:r>
      <w:proofErr w:type="gramEnd"/>
      <w:r w:rsidR="00402AFD" w:rsidRPr="00846EB8">
        <w:t xml:space="preserve">, he or she notifies the </w:t>
      </w:r>
      <w:r w:rsidR="00926DD9">
        <w:t>u</w:t>
      </w:r>
      <w:r w:rsidR="00402AFD" w:rsidRPr="00846EB8">
        <w:t xml:space="preserve">niversity </w:t>
      </w:r>
      <w:r w:rsidR="00926DD9">
        <w:t>p</w:t>
      </w:r>
      <w:r w:rsidR="00402AFD" w:rsidRPr="00846EB8">
        <w:t xml:space="preserve">olice </w:t>
      </w:r>
      <w:r w:rsidR="00926DD9">
        <w:t>c</w:t>
      </w:r>
      <w:r w:rsidR="00402AFD" w:rsidRPr="00846EB8">
        <w:t>hief, who has the option to consult with</w:t>
      </w:r>
      <w:r w:rsidR="00402AFD">
        <w:t xml:space="preserve"> </w:t>
      </w:r>
      <w:r w:rsidR="00950630">
        <w:t xml:space="preserve">the </w:t>
      </w:r>
      <w:r w:rsidR="00926DD9">
        <w:t>a</w:t>
      </w:r>
      <w:r w:rsidR="00402AFD" w:rsidRPr="002836F6">
        <w:t xml:space="preserve">ssociate </w:t>
      </w:r>
      <w:r w:rsidR="00926DD9">
        <w:t>v</w:t>
      </w:r>
      <w:r w:rsidR="00402AFD" w:rsidRPr="002836F6">
        <w:t xml:space="preserve">ice </w:t>
      </w:r>
      <w:r w:rsidR="00926DD9">
        <w:t>c</w:t>
      </w:r>
      <w:r w:rsidR="00402AFD" w:rsidRPr="002836F6">
        <w:t xml:space="preserve">hancellor for </w:t>
      </w:r>
      <w:r w:rsidR="00926DD9">
        <w:t>c</w:t>
      </w:r>
      <w:r w:rsidR="00402AFD" w:rsidRPr="002836F6">
        <w:t xml:space="preserve">ampus </w:t>
      </w:r>
      <w:r w:rsidR="00926DD9">
        <w:t>s</w:t>
      </w:r>
      <w:r w:rsidR="00402AFD" w:rsidRPr="002836F6">
        <w:t xml:space="preserve">afety and </w:t>
      </w:r>
      <w:r w:rsidR="00926DD9">
        <w:t>e</w:t>
      </w:r>
      <w:r w:rsidR="00402AFD" w:rsidRPr="002836F6">
        <w:t xml:space="preserve">mergency </w:t>
      </w:r>
      <w:r w:rsidR="00926DD9">
        <w:t>o</w:t>
      </w:r>
      <w:r w:rsidR="00402AFD" w:rsidRPr="002836F6">
        <w:t>perations</w:t>
      </w:r>
      <w:r w:rsidR="00402AFD">
        <w:t xml:space="preserve"> </w:t>
      </w:r>
      <w:r w:rsidR="00402AFD" w:rsidRPr="00846EB8">
        <w:t>rega</w:t>
      </w:r>
      <w:r w:rsidR="00402AFD">
        <w:t xml:space="preserve">rding the emergency situation. </w:t>
      </w:r>
    </w:p>
    <w:p w14:paraId="32ACC581" w14:textId="77777777" w:rsidR="00402AFD" w:rsidRDefault="00402AFD" w:rsidP="00402AFD">
      <w:pPr>
        <w:pStyle w:val="ListParagraph"/>
        <w:widowControl/>
        <w:autoSpaceDE/>
        <w:autoSpaceDN/>
        <w:adjustRightInd/>
        <w:ind w:left="0"/>
        <w:contextualSpacing w:val="0"/>
      </w:pPr>
    </w:p>
    <w:p w14:paraId="2921BCC8" w14:textId="57B94C76" w:rsidR="00402AFD" w:rsidRDefault="00855FF6" w:rsidP="00402AFD">
      <w:pPr>
        <w:pStyle w:val="ListParagraph"/>
        <w:widowControl/>
        <w:autoSpaceDE/>
        <w:autoSpaceDN/>
        <w:adjustRightInd/>
        <w:ind w:left="0"/>
        <w:contextualSpacing w:val="0"/>
      </w:pPr>
      <w:r>
        <w:t>5.8</w:t>
      </w:r>
      <w:r w:rsidR="00DA6891">
        <w:t>.3.</w:t>
      </w:r>
      <w:r w:rsidR="003064FC">
        <w:t>3</w:t>
      </w:r>
      <w:r w:rsidR="00DA6891">
        <w:t xml:space="preserve"> </w:t>
      </w:r>
      <w:r w:rsidR="00402AFD" w:rsidRPr="002836F6">
        <w:t>The</w:t>
      </w:r>
      <w:r w:rsidR="00402AFD">
        <w:t xml:space="preserve"> </w:t>
      </w:r>
      <w:r w:rsidR="00AF478B">
        <w:t>UNC Pembroke</w:t>
      </w:r>
      <w:r w:rsidR="00402AFD">
        <w:t xml:space="preserve"> </w:t>
      </w:r>
      <w:r w:rsidR="00402AFD" w:rsidRPr="00846EB8">
        <w:t xml:space="preserve">PD </w:t>
      </w:r>
      <w:r w:rsidR="00926DD9">
        <w:t>s</w:t>
      </w:r>
      <w:r w:rsidR="00402AFD" w:rsidRPr="00846EB8">
        <w:t xml:space="preserve">enior </w:t>
      </w:r>
      <w:r w:rsidR="00926DD9">
        <w:t>o</w:t>
      </w:r>
      <w:r w:rsidR="00402AFD" w:rsidRPr="00846EB8">
        <w:t xml:space="preserve">fficer on </w:t>
      </w:r>
      <w:r w:rsidR="00926DD9">
        <w:t>d</w:t>
      </w:r>
      <w:r w:rsidR="00402AFD" w:rsidRPr="00846EB8">
        <w:t xml:space="preserve">uty or other </w:t>
      </w:r>
      <w:r w:rsidR="00E65D6E">
        <w:t>RUA</w:t>
      </w:r>
      <w:r w:rsidR="00402AFD" w:rsidRPr="00846EB8" w:rsidDel="00A15C94">
        <w:t xml:space="preserve"> </w:t>
      </w:r>
      <w:r w:rsidR="00402AFD" w:rsidRPr="00846EB8">
        <w:t>may authorize a</w:t>
      </w:r>
      <w:r w:rsidR="00402AFD">
        <w:t xml:space="preserve"> UNC Pembroke </w:t>
      </w:r>
      <w:r w:rsidR="00402AFD" w:rsidRPr="00846EB8">
        <w:t xml:space="preserve">ENS message that alerts campus populations </w:t>
      </w:r>
      <w:r w:rsidR="00AF478B">
        <w:t xml:space="preserve">as to </w:t>
      </w:r>
      <w:r w:rsidR="00402AFD" w:rsidRPr="00846EB8">
        <w:t xml:space="preserve">the </w:t>
      </w:r>
      <w:r w:rsidR="00926DD9">
        <w:t xml:space="preserve">location of the </w:t>
      </w:r>
      <w:r w:rsidR="00402AFD" w:rsidRPr="00846EB8">
        <w:t>situation and p</w:t>
      </w:r>
      <w:r w:rsidR="00402AFD">
        <w:t xml:space="preserve">rovides precautionary actions. </w:t>
      </w:r>
    </w:p>
    <w:p w14:paraId="0E54131C" w14:textId="77777777" w:rsidR="00402AFD" w:rsidRDefault="00402AFD" w:rsidP="00402AFD">
      <w:pPr>
        <w:pStyle w:val="ListParagraph"/>
        <w:widowControl/>
        <w:autoSpaceDE/>
        <w:autoSpaceDN/>
        <w:adjustRightInd/>
        <w:ind w:left="0"/>
        <w:contextualSpacing w:val="0"/>
      </w:pPr>
    </w:p>
    <w:p w14:paraId="4A6DD377" w14:textId="7C38CE26" w:rsidR="00402AFD" w:rsidRDefault="00855FF6" w:rsidP="00402AFD">
      <w:pPr>
        <w:pStyle w:val="ListParagraph"/>
        <w:widowControl/>
        <w:autoSpaceDE/>
        <w:autoSpaceDN/>
        <w:adjustRightInd/>
        <w:ind w:left="0"/>
        <w:contextualSpacing w:val="0"/>
      </w:pPr>
      <w:r>
        <w:t>5.8</w:t>
      </w:r>
      <w:r w:rsidR="00DA6891">
        <w:t>.3.</w:t>
      </w:r>
      <w:r w:rsidR="003064FC">
        <w:t>4</w:t>
      </w:r>
      <w:r w:rsidR="00DA6891">
        <w:t xml:space="preserve"> </w:t>
      </w:r>
      <w:r w:rsidR="00402AFD" w:rsidRPr="00A15C94">
        <w:t xml:space="preserve">As necessary, the </w:t>
      </w:r>
      <w:r w:rsidR="004D703D">
        <w:t xml:space="preserve">university </w:t>
      </w:r>
      <w:r w:rsidR="00926DD9">
        <w:t>p</w:t>
      </w:r>
      <w:r w:rsidR="00402AFD" w:rsidRPr="00A15C94">
        <w:t xml:space="preserve">olice </w:t>
      </w:r>
      <w:r w:rsidR="00926DD9">
        <w:t>c</w:t>
      </w:r>
      <w:r w:rsidR="00402AFD" w:rsidRPr="00A15C94">
        <w:t xml:space="preserve">hief notifies </w:t>
      </w:r>
      <w:r w:rsidR="00402AFD">
        <w:t xml:space="preserve">the </w:t>
      </w:r>
      <w:r w:rsidR="00926DD9">
        <w:t>a</w:t>
      </w:r>
      <w:r w:rsidR="00402AFD">
        <w:t xml:space="preserve">ssociate </w:t>
      </w:r>
      <w:r w:rsidR="00926DD9">
        <w:t>v</w:t>
      </w:r>
      <w:r w:rsidR="00402AFD">
        <w:t xml:space="preserve">ice </w:t>
      </w:r>
      <w:r w:rsidR="00926DD9">
        <w:t>c</w:t>
      </w:r>
      <w:r w:rsidR="00402AFD">
        <w:t>hancellor f</w:t>
      </w:r>
      <w:r w:rsidR="003064FC">
        <w:t>or</w:t>
      </w:r>
      <w:r w:rsidR="00402AFD">
        <w:t xml:space="preserve"> </w:t>
      </w:r>
      <w:r w:rsidR="00926DD9">
        <w:t>c</w:t>
      </w:r>
      <w:r w:rsidR="00402AFD">
        <w:t xml:space="preserve">ampus </w:t>
      </w:r>
      <w:r w:rsidR="00926DD9">
        <w:t>s</w:t>
      </w:r>
      <w:r w:rsidR="00402AFD">
        <w:t xml:space="preserve">afety and </w:t>
      </w:r>
      <w:r w:rsidR="00926DD9">
        <w:t>e</w:t>
      </w:r>
      <w:r w:rsidR="00402AFD">
        <w:t xml:space="preserve">mergency </w:t>
      </w:r>
      <w:r w:rsidR="00926DD9">
        <w:t>o</w:t>
      </w:r>
      <w:r w:rsidR="00402AFD">
        <w:t>perations</w:t>
      </w:r>
      <w:r w:rsidR="00402AFD" w:rsidRPr="00A15C94">
        <w:t xml:space="preserve"> of the situation, notifications authorized/issued (or not authorized/issued), and any other actions taken</w:t>
      </w:r>
      <w:r w:rsidR="00402AFD">
        <w:t xml:space="preserve">. </w:t>
      </w:r>
    </w:p>
    <w:p w14:paraId="72566235" w14:textId="77777777" w:rsidR="00402AFD" w:rsidRDefault="00402AFD" w:rsidP="00402AFD">
      <w:pPr>
        <w:pStyle w:val="ListParagraph"/>
        <w:widowControl/>
        <w:autoSpaceDE/>
        <w:autoSpaceDN/>
        <w:adjustRightInd/>
        <w:ind w:left="0"/>
        <w:contextualSpacing w:val="0"/>
      </w:pPr>
    </w:p>
    <w:p w14:paraId="77026D42" w14:textId="607257CD" w:rsidR="00402AFD" w:rsidRDefault="00855FF6" w:rsidP="00DB5791">
      <w:pPr>
        <w:pStyle w:val="ListParagraph"/>
        <w:widowControl/>
        <w:autoSpaceDE/>
        <w:autoSpaceDN/>
        <w:adjustRightInd/>
        <w:ind w:left="0"/>
        <w:contextualSpacing w:val="0"/>
        <w:rPr>
          <w:i/>
        </w:rPr>
      </w:pPr>
      <w:r>
        <w:t>5.8</w:t>
      </w:r>
      <w:r w:rsidR="00DA6891">
        <w:t>.3.</w:t>
      </w:r>
      <w:r w:rsidR="003064FC">
        <w:t>5</w:t>
      </w:r>
      <w:r w:rsidR="00DA6891">
        <w:t xml:space="preserve"> </w:t>
      </w:r>
      <w:r w:rsidR="00402AFD" w:rsidRPr="00A15C94">
        <w:t xml:space="preserve">At any time, if more than one operator attempts to log into the </w:t>
      </w:r>
      <w:r w:rsidR="00402AFD">
        <w:t>U</w:t>
      </w:r>
      <w:r w:rsidR="00402AFD" w:rsidRPr="002836F6">
        <w:t>NC Pembroke</w:t>
      </w:r>
      <w:r w:rsidR="00402AFD">
        <w:t xml:space="preserve"> </w:t>
      </w:r>
      <w:r w:rsidR="00402AFD" w:rsidRPr="00A15C94">
        <w:t xml:space="preserve">ENS interface, or if a </w:t>
      </w:r>
      <w:r w:rsidR="00AF478B">
        <w:t>UNC Pembroke</w:t>
      </w:r>
      <w:r w:rsidR="00402AFD">
        <w:t xml:space="preserve"> </w:t>
      </w:r>
      <w:r w:rsidR="00402AFD" w:rsidRPr="00A15C94">
        <w:t xml:space="preserve">PD dispatcher or other operator is given conflicting instructions, the system operator will contact his or her supervisor to de-conflict the messages and/or clarify the instructions. </w:t>
      </w:r>
    </w:p>
    <w:p w14:paraId="33266D4C" w14:textId="77777777" w:rsidR="003C1538" w:rsidRDefault="003C1538" w:rsidP="00022B33">
      <w:pPr>
        <w:pStyle w:val="ListParagraph"/>
        <w:ind w:left="0"/>
        <w:contextualSpacing w:val="0"/>
        <w:rPr>
          <w:noProof/>
        </w:rPr>
      </w:pPr>
    </w:p>
    <w:p w14:paraId="643BBADF" w14:textId="01D8E25D" w:rsidR="003C1538" w:rsidRDefault="00855FF6" w:rsidP="003C1538">
      <w:pPr>
        <w:pStyle w:val="NoSpacing"/>
        <w:rPr>
          <w:rFonts w:ascii="Times New Roman" w:hAnsi="Times New Roman"/>
        </w:rPr>
      </w:pPr>
      <w:r>
        <w:rPr>
          <w:rFonts w:ascii="Times New Roman" w:hAnsi="Times New Roman"/>
        </w:rPr>
        <w:t>5.8</w:t>
      </w:r>
      <w:r w:rsidR="003C1538" w:rsidRPr="003C1538">
        <w:rPr>
          <w:rFonts w:ascii="Times New Roman" w:hAnsi="Times New Roman"/>
        </w:rPr>
        <w:t>.</w:t>
      </w:r>
      <w:r w:rsidR="00DA6891">
        <w:rPr>
          <w:rFonts w:ascii="Times New Roman" w:hAnsi="Times New Roman"/>
        </w:rPr>
        <w:t>4</w:t>
      </w:r>
      <w:r w:rsidR="003C1538" w:rsidRPr="003C1538">
        <w:rPr>
          <w:rFonts w:ascii="Times New Roman" w:hAnsi="Times New Roman"/>
        </w:rPr>
        <w:t xml:space="preserve"> </w:t>
      </w:r>
      <w:r w:rsidR="00402AFD" w:rsidRPr="003C1538">
        <w:rPr>
          <w:rFonts w:ascii="Times New Roman" w:hAnsi="Times New Roman"/>
        </w:rPr>
        <w:t>S</w:t>
      </w:r>
      <w:r w:rsidR="003C1538">
        <w:rPr>
          <w:rFonts w:ascii="Times New Roman" w:hAnsi="Times New Roman"/>
        </w:rPr>
        <w:t>tatus</w:t>
      </w:r>
      <w:r w:rsidR="00402AFD" w:rsidRPr="003C1538">
        <w:rPr>
          <w:rFonts w:ascii="Times New Roman" w:hAnsi="Times New Roman"/>
        </w:rPr>
        <w:t xml:space="preserve"> U</w:t>
      </w:r>
      <w:r w:rsidR="003C1538">
        <w:rPr>
          <w:rFonts w:ascii="Times New Roman" w:hAnsi="Times New Roman"/>
        </w:rPr>
        <w:t>pdate</w:t>
      </w:r>
      <w:r w:rsidR="00402AFD" w:rsidRPr="003C1538">
        <w:rPr>
          <w:rFonts w:ascii="Times New Roman" w:hAnsi="Times New Roman"/>
        </w:rPr>
        <w:t>/A</w:t>
      </w:r>
      <w:r w:rsidR="003C1538">
        <w:rPr>
          <w:rFonts w:ascii="Times New Roman" w:hAnsi="Times New Roman"/>
        </w:rPr>
        <w:t>ll</w:t>
      </w:r>
      <w:r w:rsidR="00402AFD" w:rsidRPr="003C1538">
        <w:rPr>
          <w:rFonts w:ascii="Times New Roman" w:hAnsi="Times New Roman"/>
        </w:rPr>
        <w:t xml:space="preserve"> C</w:t>
      </w:r>
      <w:r w:rsidR="003C1538">
        <w:rPr>
          <w:rFonts w:ascii="Times New Roman" w:hAnsi="Times New Roman"/>
        </w:rPr>
        <w:t>lear</w:t>
      </w:r>
      <w:r w:rsidR="00402AFD" w:rsidRPr="006C041F">
        <w:rPr>
          <w:rFonts w:ascii="Times New Roman" w:hAnsi="Times New Roman"/>
        </w:rPr>
        <w:t xml:space="preserve"> </w:t>
      </w:r>
    </w:p>
    <w:p w14:paraId="627CFB0A" w14:textId="77777777" w:rsidR="003C1538" w:rsidRDefault="003C1538" w:rsidP="003C1538">
      <w:pPr>
        <w:pStyle w:val="NoSpacing"/>
        <w:rPr>
          <w:rFonts w:ascii="Times New Roman" w:hAnsi="Times New Roman"/>
        </w:rPr>
      </w:pPr>
    </w:p>
    <w:p w14:paraId="6FB79C66" w14:textId="74F04E86" w:rsidR="00402AFD" w:rsidRPr="006C041F" w:rsidRDefault="00855FF6" w:rsidP="003C1538">
      <w:pPr>
        <w:pStyle w:val="NoSpacing"/>
        <w:rPr>
          <w:rFonts w:ascii="Times New Roman" w:hAnsi="Times New Roman"/>
        </w:rPr>
      </w:pPr>
      <w:r>
        <w:rPr>
          <w:rFonts w:ascii="Times New Roman" w:hAnsi="Times New Roman"/>
        </w:rPr>
        <w:t>5.8</w:t>
      </w:r>
      <w:r w:rsidR="00DA6891">
        <w:rPr>
          <w:rFonts w:ascii="Times New Roman" w:hAnsi="Times New Roman"/>
        </w:rPr>
        <w:t>.4.</w:t>
      </w:r>
      <w:r w:rsidR="00230808">
        <w:rPr>
          <w:rFonts w:ascii="Times New Roman" w:hAnsi="Times New Roman"/>
        </w:rPr>
        <w:t>1</w:t>
      </w:r>
      <w:r w:rsidR="00DA6891">
        <w:rPr>
          <w:rFonts w:ascii="Times New Roman" w:hAnsi="Times New Roman"/>
        </w:rPr>
        <w:t xml:space="preserve"> </w:t>
      </w:r>
      <w:r w:rsidR="00402AFD" w:rsidRPr="006C041F">
        <w:rPr>
          <w:rFonts w:ascii="Times New Roman" w:hAnsi="Times New Roman"/>
        </w:rPr>
        <w:t xml:space="preserve">A </w:t>
      </w:r>
      <w:r w:rsidR="00926DD9">
        <w:rPr>
          <w:rFonts w:ascii="Times New Roman" w:hAnsi="Times New Roman"/>
        </w:rPr>
        <w:t>s</w:t>
      </w:r>
      <w:r w:rsidR="00402AFD" w:rsidRPr="006C041F">
        <w:rPr>
          <w:rFonts w:ascii="Times New Roman" w:hAnsi="Times New Roman"/>
        </w:rPr>
        <w:t xml:space="preserve">tatus </w:t>
      </w:r>
      <w:r w:rsidR="00926DD9">
        <w:rPr>
          <w:rFonts w:ascii="Times New Roman" w:hAnsi="Times New Roman"/>
        </w:rPr>
        <w:t>u</w:t>
      </w:r>
      <w:r w:rsidR="00402AFD" w:rsidRPr="006C041F">
        <w:rPr>
          <w:rFonts w:ascii="Times New Roman" w:hAnsi="Times New Roman"/>
        </w:rPr>
        <w:t>pdate is made when there is new information or instructions for the campus population</w:t>
      </w:r>
      <w:r w:rsidR="00926DD9">
        <w:rPr>
          <w:rFonts w:ascii="Times New Roman" w:hAnsi="Times New Roman"/>
        </w:rPr>
        <w:t>. I</w:t>
      </w:r>
      <w:r w:rsidR="00402AFD" w:rsidRPr="006C041F">
        <w:rPr>
          <w:rFonts w:ascii="Times New Roman" w:hAnsi="Times New Roman"/>
        </w:rPr>
        <w:t>t may provide an update on the situation or change in protective actions.</w:t>
      </w:r>
      <w:r w:rsidR="004A5183">
        <w:rPr>
          <w:rFonts w:ascii="Times New Roman" w:hAnsi="Times New Roman"/>
        </w:rPr>
        <w:t xml:space="preserve"> </w:t>
      </w:r>
      <w:r w:rsidR="00402AFD" w:rsidRPr="006C041F">
        <w:rPr>
          <w:rFonts w:ascii="Times New Roman" w:hAnsi="Times New Roman"/>
        </w:rPr>
        <w:t xml:space="preserve">An </w:t>
      </w:r>
      <w:proofErr w:type="gramStart"/>
      <w:r w:rsidR="00926DD9">
        <w:rPr>
          <w:rFonts w:ascii="Times New Roman" w:hAnsi="Times New Roman"/>
        </w:rPr>
        <w:t>a</w:t>
      </w:r>
      <w:r w:rsidR="00402AFD" w:rsidRPr="006C041F">
        <w:rPr>
          <w:rFonts w:ascii="Times New Roman" w:hAnsi="Times New Roman"/>
        </w:rPr>
        <w:t xml:space="preserve">ll </w:t>
      </w:r>
      <w:r w:rsidR="00926DD9">
        <w:rPr>
          <w:rFonts w:ascii="Times New Roman" w:hAnsi="Times New Roman"/>
        </w:rPr>
        <w:t>c</w:t>
      </w:r>
      <w:r w:rsidR="00402AFD" w:rsidRPr="006C041F">
        <w:rPr>
          <w:rFonts w:ascii="Times New Roman" w:hAnsi="Times New Roman"/>
        </w:rPr>
        <w:t>lear</w:t>
      </w:r>
      <w:proofErr w:type="gramEnd"/>
      <w:r w:rsidR="00402AFD" w:rsidRPr="006C041F">
        <w:rPr>
          <w:rFonts w:ascii="Times New Roman" w:hAnsi="Times New Roman"/>
        </w:rPr>
        <w:t xml:space="preserve"> </w:t>
      </w:r>
      <w:r w:rsidR="00926DD9">
        <w:rPr>
          <w:rFonts w:ascii="Times New Roman" w:hAnsi="Times New Roman"/>
        </w:rPr>
        <w:t>n</w:t>
      </w:r>
      <w:r w:rsidR="00402AFD" w:rsidRPr="006C041F">
        <w:rPr>
          <w:rFonts w:ascii="Times New Roman" w:hAnsi="Times New Roman"/>
        </w:rPr>
        <w:t xml:space="preserve">otification indicates that the emergency has been contained. </w:t>
      </w:r>
      <w:r w:rsidR="00926DD9">
        <w:rPr>
          <w:rFonts w:ascii="Times New Roman" w:hAnsi="Times New Roman"/>
        </w:rPr>
        <w:t>S</w:t>
      </w:r>
      <w:r w:rsidR="00402AFD" w:rsidRPr="006C041F">
        <w:rPr>
          <w:rFonts w:ascii="Times New Roman" w:hAnsi="Times New Roman"/>
        </w:rPr>
        <w:t xml:space="preserve">tatus </w:t>
      </w:r>
      <w:r w:rsidR="00926DD9">
        <w:rPr>
          <w:rFonts w:ascii="Times New Roman" w:hAnsi="Times New Roman"/>
        </w:rPr>
        <w:t>u</w:t>
      </w:r>
      <w:r w:rsidR="00402AFD" w:rsidRPr="006C041F">
        <w:rPr>
          <w:rFonts w:ascii="Times New Roman" w:hAnsi="Times New Roman"/>
        </w:rPr>
        <w:t xml:space="preserve">pdate and </w:t>
      </w:r>
      <w:r w:rsidR="00926DD9">
        <w:rPr>
          <w:rFonts w:ascii="Times New Roman" w:hAnsi="Times New Roman"/>
        </w:rPr>
        <w:t>a</w:t>
      </w:r>
      <w:r w:rsidR="00402AFD" w:rsidRPr="006C041F">
        <w:rPr>
          <w:rFonts w:ascii="Times New Roman" w:hAnsi="Times New Roman"/>
        </w:rPr>
        <w:t xml:space="preserve">ll </w:t>
      </w:r>
      <w:r w:rsidR="00926DD9">
        <w:rPr>
          <w:rFonts w:ascii="Times New Roman" w:hAnsi="Times New Roman"/>
        </w:rPr>
        <w:t>c</w:t>
      </w:r>
      <w:r w:rsidR="00402AFD" w:rsidRPr="006C041F">
        <w:rPr>
          <w:rFonts w:ascii="Times New Roman" w:hAnsi="Times New Roman"/>
        </w:rPr>
        <w:t xml:space="preserve">lear </w:t>
      </w:r>
      <w:r w:rsidR="00926DD9">
        <w:rPr>
          <w:rFonts w:ascii="Times New Roman" w:hAnsi="Times New Roman"/>
        </w:rPr>
        <w:t>n</w:t>
      </w:r>
      <w:r w:rsidR="00402AFD" w:rsidRPr="006C041F">
        <w:rPr>
          <w:rFonts w:ascii="Times New Roman" w:hAnsi="Times New Roman"/>
        </w:rPr>
        <w:t>otifications should be timed such that SMS messages do not overlap.</w:t>
      </w:r>
      <w:r w:rsidR="004A5183">
        <w:rPr>
          <w:rFonts w:ascii="Times New Roman" w:hAnsi="Times New Roman"/>
        </w:rPr>
        <w:t xml:space="preserve"> </w:t>
      </w:r>
      <w:r w:rsidR="00402AFD" w:rsidRPr="006C041F">
        <w:rPr>
          <w:rFonts w:ascii="Times New Roman" w:hAnsi="Times New Roman"/>
        </w:rPr>
        <w:t xml:space="preserve">Status </w:t>
      </w:r>
      <w:r w:rsidR="00926DD9">
        <w:rPr>
          <w:rFonts w:ascii="Times New Roman" w:hAnsi="Times New Roman"/>
        </w:rPr>
        <w:t>u</w:t>
      </w:r>
      <w:r w:rsidR="00402AFD" w:rsidRPr="006C041F">
        <w:rPr>
          <w:rFonts w:ascii="Times New Roman" w:hAnsi="Times New Roman"/>
        </w:rPr>
        <w:t xml:space="preserve">pdate and </w:t>
      </w:r>
      <w:r w:rsidR="00926DD9">
        <w:rPr>
          <w:rFonts w:ascii="Times New Roman" w:hAnsi="Times New Roman"/>
        </w:rPr>
        <w:t>a</w:t>
      </w:r>
      <w:r w:rsidR="00402AFD" w:rsidRPr="006C041F">
        <w:rPr>
          <w:rFonts w:ascii="Times New Roman" w:hAnsi="Times New Roman"/>
        </w:rPr>
        <w:t xml:space="preserve">ll </w:t>
      </w:r>
      <w:r w:rsidR="00926DD9">
        <w:rPr>
          <w:rFonts w:ascii="Times New Roman" w:hAnsi="Times New Roman"/>
        </w:rPr>
        <w:t>c</w:t>
      </w:r>
      <w:r w:rsidR="00402AFD" w:rsidRPr="006C041F">
        <w:rPr>
          <w:rFonts w:ascii="Times New Roman" w:hAnsi="Times New Roman"/>
        </w:rPr>
        <w:t xml:space="preserve">lear </w:t>
      </w:r>
      <w:r w:rsidR="00926DD9">
        <w:rPr>
          <w:rFonts w:ascii="Times New Roman" w:hAnsi="Times New Roman"/>
        </w:rPr>
        <w:t>n</w:t>
      </w:r>
      <w:r w:rsidR="00402AFD" w:rsidRPr="006C041F">
        <w:rPr>
          <w:rFonts w:ascii="Times New Roman" w:hAnsi="Times New Roman"/>
        </w:rPr>
        <w:t xml:space="preserve">otifications are authorized by the person who has incident command, which may be the </w:t>
      </w:r>
      <w:r w:rsidR="00926DD9">
        <w:rPr>
          <w:rFonts w:ascii="Times New Roman" w:hAnsi="Times New Roman"/>
        </w:rPr>
        <w:t>s</w:t>
      </w:r>
      <w:r w:rsidR="00402AFD" w:rsidRPr="006C041F">
        <w:rPr>
          <w:rFonts w:ascii="Times New Roman" w:hAnsi="Times New Roman"/>
        </w:rPr>
        <w:t xml:space="preserve">enior </w:t>
      </w:r>
      <w:r w:rsidR="00926DD9">
        <w:rPr>
          <w:rFonts w:ascii="Times New Roman" w:hAnsi="Times New Roman"/>
        </w:rPr>
        <w:t>o</w:t>
      </w:r>
      <w:r w:rsidR="00402AFD" w:rsidRPr="006C041F">
        <w:rPr>
          <w:rFonts w:ascii="Times New Roman" w:hAnsi="Times New Roman"/>
        </w:rPr>
        <w:t xml:space="preserve">fficer on </w:t>
      </w:r>
      <w:r w:rsidR="00926DD9">
        <w:rPr>
          <w:rFonts w:ascii="Times New Roman" w:hAnsi="Times New Roman"/>
        </w:rPr>
        <w:t>d</w:t>
      </w:r>
      <w:r w:rsidR="00402AFD" w:rsidRPr="006C041F">
        <w:rPr>
          <w:rFonts w:ascii="Times New Roman" w:hAnsi="Times New Roman"/>
        </w:rPr>
        <w:t xml:space="preserve">uty, </w:t>
      </w:r>
      <w:r w:rsidR="00926DD9">
        <w:rPr>
          <w:rFonts w:ascii="Times New Roman" w:hAnsi="Times New Roman"/>
        </w:rPr>
        <w:t>u</w:t>
      </w:r>
      <w:r w:rsidR="00402AFD" w:rsidRPr="006C041F">
        <w:rPr>
          <w:rFonts w:ascii="Times New Roman" w:hAnsi="Times New Roman"/>
        </w:rPr>
        <w:t xml:space="preserve">niversity </w:t>
      </w:r>
      <w:r w:rsidR="00926DD9">
        <w:rPr>
          <w:rFonts w:ascii="Times New Roman" w:hAnsi="Times New Roman"/>
        </w:rPr>
        <w:t>p</w:t>
      </w:r>
      <w:r w:rsidR="00402AFD" w:rsidRPr="006C041F">
        <w:rPr>
          <w:rFonts w:ascii="Times New Roman" w:hAnsi="Times New Roman"/>
        </w:rPr>
        <w:t xml:space="preserve">olice </w:t>
      </w:r>
      <w:r w:rsidR="00926DD9">
        <w:rPr>
          <w:rFonts w:ascii="Times New Roman" w:hAnsi="Times New Roman"/>
        </w:rPr>
        <w:t>c</w:t>
      </w:r>
      <w:r w:rsidR="00402AFD" w:rsidRPr="006C041F">
        <w:rPr>
          <w:rFonts w:ascii="Times New Roman" w:hAnsi="Times New Roman"/>
        </w:rPr>
        <w:t xml:space="preserve">hief, or other </w:t>
      </w:r>
      <w:r w:rsidR="003D0236">
        <w:rPr>
          <w:rFonts w:ascii="Times New Roman" w:hAnsi="Times New Roman"/>
        </w:rPr>
        <w:t>RUA</w:t>
      </w:r>
      <w:r w:rsidR="00402AFD" w:rsidRPr="006C041F">
        <w:rPr>
          <w:rFonts w:ascii="Times New Roman" w:hAnsi="Times New Roman"/>
        </w:rPr>
        <w:t>.</w:t>
      </w:r>
    </w:p>
    <w:p w14:paraId="71F7F93A" w14:textId="77777777" w:rsidR="00402AFD" w:rsidRDefault="00402AFD" w:rsidP="00402AFD">
      <w:pPr>
        <w:pStyle w:val="NoSpacing"/>
        <w:rPr>
          <w:rFonts w:ascii="Times New Roman" w:hAnsi="Times New Roman"/>
          <w:b/>
        </w:rPr>
      </w:pPr>
    </w:p>
    <w:p w14:paraId="51210FCB" w14:textId="0A43A854" w:rsidR="003C1538" w:rsidRPr="006C041F" w:rsidRDefault="00855FF6" w:rsidP="00402AFD">
      <w:pPr>
        <w:pStyle w:val="NoSpacing"/>
        <w:rPr>
          <w:rFonts w:ascii="Times New Roman" w:hAnsi="Times New Roman"/>
          <w:b/>
        </w:rPr>
      </w:pPr>
      <w:r>
        <w:rPr>
          <w:rFonts w:ascii="Times New Roman" w:hAnsi="Times New Roman"/>
        </w:rPr>
        <w:t>5.9</w:t>
      </w:r>
      <w:r w:rsidR="00402AFD" w:rsidRPr="00401E89">
        <w:rPr>
          <w:rFonts w:ascii="Times New Roman" w:hAnsi="Times New Roman"/>
        </w:rPr>
        <w:t xml:space="preserve"> Emergency Notification System Authorizations</w:t>
      </w:r>
      <w:r w:rsidR="00D520C7">
        <w:rPr>
          <w:rFonts w:ascii="Times New Roman" w:hAnsi="Times New Roman"/>
        </w:rPr>
        <w:t xml:space="preserve"> </w:t>
      </w:r>
      <w:r w:rsidR="006720C2" w:rsidRPr="007938B4">
        <w:rPr>
          <w:rFonts w:ascii="Times New Roman" w:hAnsi="Times New Roman"/>
        </w:rPr>
        <w:t>(Appendix 3)</w:t>
      </w:r>
    </w:p>
    <w:p w14:paraId="7C67C3F9" w14:textId="77777777" w:rsidR="00967241" w:rsidRDefault="00967241" w:rsidP="00967241"/>
    <w:p w14:paraId="33D61082" w14:textId="1030F9FF" w:rsidR="00C20063" w:rsidRDefault="00855FF6" w:rsidP="00C20063">
      <w:r>
        <w:t>5.9</w:t>
      </w:r>
      <w:r w:rsidR="00C20063">
        <w:t xml:space="preserve">.1 All </w:t>
      </w:r>
      <w:r w:rsidR="00AF478B">
        <w:t>UNC Pembroke</w:t>
      </w:r>
      <w:r w:rsidR="00C20063">
        <w:t xml:space="preserve"> ENS alert protocols and procedures will be coordinated and authorized through the Department of Police and Public Safety and the Office of the Executive Director of University Communications and Marketing. </w:t>
      </w:r>
    </w:p>
    <w:p w14:paraId="3644182E" w14:textId="77777777" w:rsidR="00C20063" w:rsidRDefault="00C20063" w:rsidP="00C20063"/>
    <w:p w14:paraId="6D606517" w14:textId="41F37597" w:rsidR="00C20063" w:rsidRPr="00C20063" w:rsidRDefault="00DA0335" w:rsidP="00C20063">
      <w:pPr>
        <w:rPr>
          <w:b/>
        </w:rPr>
      </w:pPr>
      <w:r>
        <w:rPr>
          <w:b/>
        </w:rPr>
        <w:t>6</w:t>
      </w:r>
      <w:r w:rsidR="00C20063" w:rsidRPr="00C20063">
        <w:rPr>
          <w:b/>
        </w:rPr>
        <w:t xml:space="preserve">. EMERGENCY NOTIFICATION SYSTEM STAFF ASSIGNMENTS, ROLES </w:t>
      </w:r>
    </w:p>
    <w:p w14:paraId="26130F08" w14:textId="77777777" w:rsidR="00C20063" w:rsidRDefault="00C20063" w:rsidP="00C20063"/>
    <w:p w14:paraId="44345A22" w14:textId="33F30669" w:rsidR="00C20063" w:rsidRDefault="00DA0335" w:rsidP="00C20063">
      <w:r>
        <w:t>6</w:t>
      </w:r>
      <w:r w:rsidR="00C20063">
        <w:t xml:space="preserve">.1 </w:t>
      </w:r>
      <w:r w:rsidR="00240855">
        <w:t>R</w:t>
      </w:r>
      <w:r w:rsidR="00C20063" w:rsidRPr="00240855">
        <w:t>oles</w:t>
      </w:r>
      <w:r w:rsidR="00C20063">
        <w:t xml:space="preserve"> and actions </w:t>
      </w:r>
      <w:r w:rsidR="00240855">
        <w:t xml:space="preserve">may be </w:t>
      </w:r>
      <w:r w:rsidR="00C20063">
        <w:t xml:space="preserve">assigned to staff at </w:t>
      </w:r>
      <w:r w:rsidR="00AF478B">
        <w:t>UNC Pembroke</w:t>
      </w:r>
      <w:r w:rsidR="00C20063">
        <w:t xml:space="preserve"> for authorizing and operating the </w:t>
      </w:r>
      <w:r w:rsidR="00AF478B">
        <w:t>UNC Pembroke</w:t>
      </w:r>
      <w:r w:rsidR="00C20063">
        <w:t xml:space="preserve"> ENS. The </w:t>
      </w:r>
      <w:r w:rsidR="00C20063" w:rsidRPr="00240855">
        <w:t>action checklists</w:t>
      </w:r>
      <w:r w:rsidR="00240855">
        <w:t xml:space="preserve"> </w:t>
      </w:r>
      <w:r w:rsidR="00C20063">
        <w:t xml:space="preserve">provide detailed guidance for each position within the </w:t>
      </w:r>
      <w:r w:rsidR="00AF478B">
        <w:t>UNC Pembroke</w:t>
      </w:r>
      <w:r w:rsidR="00C20063">
        <w:t xml:space="preserve"> ENS.</w:t>
      </w:r>
    </w:p>
    <w:p w14:paraId="277294FB" w14:textId="77777777" w:rsidR="00C20063" w:rsidRDefault="00C20063" w:rsidP="00C20063"/>
    <w:p w14:paraId="71CA37B9" w14:textId="0D49BAD9" w:rsidR="00C20063" w:rsidRPr="00DA00BE" w:rsidRDefault="00DA0335" w:rsidP="00C20063">
      <w:pPr>
        <w:rPr>
          <w:color w:val="FF0000"/>
        </w:rPr>
      </w:pPr>
      <w:r>
        <w:t>6</w:t>
      </w:r>
      <w:r w:rsidR="00C20063">
        <w:t xml:space="preserve">.2 </w:t>
      </w:r>
      <w:r w:rsidR="00D258C9">
        <w:t xml:space="preserve">Summaries </w:t>
      </w:r>
      <w:r w:rsidR="00C20063">
        <w:t xml:space="preserve">of </w:t>
      </w:r>
      <w:r w:rsidR="00AF478B">
        <w:t xml:space="preserve">the </w:t>
      </w:r>
      <w:r w:rsidR="00C20063">
        <w:t xml:space="preserve">UNC Pembroke ENS Staff Assignments and Roles </w:t>
      </w:r>
      <w:r w:rsidR="00D258C9">
        <w:t xml:space="preserve">are listed in </w:t>
      </w:r>
      <w:r w:rsidR="00DA00BE" w:rsidRPr="007938B4">
        <w:t>Appendix 4</w:t>
      </w:r>
      <w:r w:rsidR="00D258C9" w:rsidRPr="007938B4">
        <w:t xml:space="preserve"> o</w:t>
      </w:r>
      <w:r w:rsidR="00D258C9" w:rsidRPr="002A787B">
        <w:t>f this regulation.</w:t>
      </w:r>
      <w:r w:rsidR="000E37C7">
        <w:rPr>
          <w:color w:val="FF0000"/>
        </w:rPr>
        <w:t xml:space="preserve"> </w:t>
      </w:r>
    </w:p>
    <w:p w14:paraId="75C8AC8A" w14:textId="77777777" w:rsidR="00C20063" w:rsidRPr="00DA00BE" w:rsidRDefault="00C20063" w:rsidP="00C20063">
      <w:pPr>
        <w:rPr>
          <w:color w:val="FF0000"/>
        </w:rPr>
      </w:pPr>
    </w:p>
    <w:p w14:paraId="2E901F8C" w14:textId="6091BBFF" w:rsidR="00C20063" w:rsidRPr="00C20063" w:rsidRDefault="00DA0335" w:rsidP="00C20063">
      <w:pPr>
        <w:rPr>
          <w:b/>
        </w:rPr>
      </w:pPr>
      <w:r>
        <w:rPr>
          <w:b/>
        </w:rPr>
        <w:t>7</w:t>
      </w:r>
      <w:r w:rsidR="00C20063" w:rsidRPr="00C20063">
        <w:rPr>
          <w:b/>
        </w:rPr>
        <w:t>. LEGAL NOTICE</w:t>
      </w:r>
    </w:p>
    <w:p w14:paraId="6A17099C" w14:textId="77777777" w:rsidR="00C20063" w:rsidRDefault="00C20063" w:rsidP="00C20063"/>
    <w:p w14:paraId="10D89804" w14:textId="51E60312" w:rsidR="00C20063" w:rsidRDefault="00DA0335" w:rsidP="00C20063">
      <w:r>
        <w:t>7</w:t>
      </w:r>
      <w:r w:rsidR="00C20063">
        <w:t xml:space="preserve">.1. The information contained in this protocol has been prepared for use by UNC Pembroke. The information is guidance for issuance of an emergency </w:t>
      </w:r>
      <w:r w:rsidR="00F64066">
        <w:t>notification</w:t>
      </w:r>
      <w:r w:rsidR="00C20063">
        <w:t xml:space="preserve">, recognizing that individual circumstance or events not anticipated by this protocol may occur. The experience and judgment of those utilizing the protocol is an important consideration in how and when the </w:t>
      </w:r>
      <w:r w:rsidR="00F64066">
        <w:t>protocol is utilized and when a</w:t>
      </w:r>
      <w:r w:rsidR="00C20063">
        <w:t xml:space="preserve"> </w:t>
      </w:r>
      <w:r w:rsidR="00F64066">
        <w:t xml:space="preserve">notification </w:t>
      </w:r>
      <w:r w:rsidR="00C20063">
        <w:t xml:space="preserve">is issued. The content represents the best opinions on the subject. No warranty, guarantee, or representation is made by the university </w:t>
      </w:r>
      <w:r w:rsidR="00000B64">
        <w:t>as to</w:t>
      </w:r>
      <w:r w:rsidR="00C20063">
        <w:t xml:space="preserve"> the sufficiency of the information contained herein and the university assumes no responsibility in connection therewith. This protocol is intended to provide guidelines for safe practices; therefore, it cannot be assumed that all plausible and non-plausible scenarios are contained in this document, or that other or additional information or measures may not be required.</w:t>
      </w:r>
    </w:p>
    <w:p w14:paraId="604C8BF8" w14:textId="77777777" w:rsidR="00C20063" w:rsidRDefault="00C20063" w:rsidP="00C20063"/>
    <w:p w14:paraId="73A2A3F9" w14:textId="0010B6CA" w:rsidR="00C20063" w:rsidRPr="00C20063" w:rsidRDefault="00DA0335" w:rsidP="00C20063">
      <w:pPr>
        <w:rPr>
          <w:b/>
        </w:rPr>
      </w:pPr>
      <w:r>
        <w:rPr>
          <w:b/>
        </w:rPr>
        <w:t>8</w:t>
      </w:r>
      <w:r w:rsidR="00C20063" w:rsidRPr="00C20063">
        <w:rPr>
          <w:b/>
        </w:rPr>
        <w:t>. APPLICABLE FORMS</w:t>
      </w:r>
    </w:p>
    <w:p w14:paraId="41798377" w14:textId="77777777" w:rsidR="00C20063" w:rsidRDefault="00C20063" w:rsidP="00C20063"/>
    <w:p w14:paraId="6DB53762" w14:textId="1C41106B" w:rsidR="00C20063" w:rsidRDefault="00DA0335" w:rsidP="00C20063">
      <w:r>
        <w:t>8</w:t>
      </w:r>
      <w:r w:rsidR="00C20063">
        <w:t xml:space="preserve">.1 Appendix 1 </w:t>
      </w:r>
      <w:r w:rsidR="00C54B28">
        <w:t>-</w:t>
      </w:r>
      <w:r w:rsidR="00C20063">
        <w:t xml:space="preserve"> </w:t>
      </w:r>
      <w:r w:rsidR="00C54B28">
        <w:t xml:space="preserve">Immediate </w:t>
      </w:r>
      <w:r w:rsidR="00C20063">
        <w:t>Notification Decision-</w:t>
      </w:r>
      <w:r w:rsidR="006720C2">
        <w:t>M</w:t>
      </w:r>
      <w:r w:rsidR="00C20063">
        <w:t>aking Flowchart</w:t>
      </w:r>
    </w:p>
    <w:p w14:paraId="5C1A8B8F" w14:textId="77777777" w:rsidR="00C20063" w:rsidRDefault="00C20063" w:rsidP="00C20063"/>
    <w:p w14:paraId="0168C897" w14:textId="071F92B9" w:rsidR="00C20063" w:rsidRDefault="00DA0335" w:rsidP="00C20063">
      <w:r>
        <w:t>8</w:t>
      </w:r>
      <w:r w:rsidR="00C20063">
        <w:t xml:space="preserve">.2 Appendix 2 - Urgent </w:t>
      </w:r>
      <w:r w:rsidR="00C54B28">
        <w:t xml:space="preserve">Notification </w:t>
      </w:r>
      <w:r w:rsidR="00C20063">
        <w:t>(Timely Warning) Decision-</w:t>
      </w:r>
      <w:r w:rsidR="0092148B">
        <w:t>M</w:t>
      </w:r>
      <w:r w:rsidR="00C20063">
        <w:t>aking Flowchart</w:t>
      </w:r>
    </w:p>
    <w:p w14:paraId="2BE401F4" w14:textId="77777777" w:rsidR="00C20063" w:rsidRDefault="00C20063" w:rsidP="00C20063"/>
    <w:p w14:paraId="652BB0DA" w14:textId="614C66A5" w:rsidR="00C20063" w:rsidRDefault="00DA0335" w:rsidP="00C20063">
      <w:r>
        <w:lastRenderedPageBreak/>
        <w:t>8</w:t>
      </w:r>
      <w:r w:rsidR="00C20063">
        <w:t>.3 Appendix 3 - Emergency Notification System Authorizations</w:t>
      </w:r>
    </w:p>
    <w:p w14:paraId="582C7DEA" w14:textId="77777777" w:rsidR="00C20063" w:rsidRDefault="00C20063" w:rsidP="00C20063"/>
    <w:p w14:paraId="3DE74C94" w14:textId="4B0AC4EC" w:rsidR="00C20063" w:rsidRPr="00C20063" w:rsidRDefault="00DA0335" w:rsidP="00C20063">
      <w:r>
        <w:t>8</w:t>
      </w:r>
      <w:r w:rsidR="00C20063">
        <w:t xml:space="preserve">.4 Appendix 4 </w:t>
      </w:r>
      <w:r w:rsidR="00C54B28">
        <w:t>-</w:t>
      </w:r>
      <w:r w:rsidR="00C20063">
        <w:t xml:space="preserve"> Summary of Staff Assignments and Roles in the </w:t>
      </w:r>
      <w:r w:rsidR="00AF478B">
        <w:t>UNC Pembroke</w:t>
      </w:r>
      <w:r w:rsidR="00C20063">
        <w:t xml:space="preserve"> ENS</w:t>
      </w:r>
    </w:p>
    <w:sectPr w:rsidR="00C20063" w:rsidRPr="00C20063" w:rsidSect="00B70BA2">
      <w:headerReference w:type="default" r:id="rId26"/>
      <w:footerReference w:type="default" r:id="rId27"/>
      <w:endnotePr>
        <w:numFmt w:val="decimal"/>
      </w:endnotePr>
      <w:pgSz w:w="12240" w:h="15840" w:code="1"/>
      <w:pgMar w:top="1152" w:right="1440" w:bottom="1008" w:left="1440" w:header="1440" w:footer="115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D091" w14:textId="77777777" w:rsidR="009E1AB7" w:rsidRDefault="009E1AB7">
      <w:r>
        <w:separator/>
      </w:r>
    </w:p>
  </w:endnote>
  <w:endnote w:type="continuationSeparator" w:id="0">
    <w:p w14:paraId="015E6C66" w14:textId="77777777" w:rsidR="009E1AB7" w:rsidRDefault="009E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F014" w14:textId="77777777" w:rsidR="006657DD" w:rsidRDefault="006657DD">
    <w:pPr>
      <w:spacing w:line="240" w:lineRule="exact"/>
    </w:pPr>
  </w:p>
  <w:p w14:paraId="5E271AF0" w14:textId="7B9FDEE7" w:rsidR="006657DD" w:rsidRDefault="006657DD" w:rsidP="00B70BA2">
    <w:pPr>
      <w:framePr w:w="9361" w:wrap="notBeside" w:vAnchor="text" w:hAnchor="text" w:x="1" w:y="1"/>
      <w:jc w:val="center"/>
    </w:pPr>
    <w:r>
      <w:t xml:space="preserve">Page </w:t>
    </w:r>
    <w:r>
      <w:fldChar w:fldCharType="begin"/>
    </w:r>
    <w:r>
      <w:instrText xml:space="preserve">PAGE </w:instrText>
    </w:r>
    <w:r>
      <w:fldChar w:fldCharType="separate"/>
    </w:r>
    <w:r w:rsidR="00DC0631">
      <w:rPr>
        <w:noProof/>
      </w:rPr>
      <w:t>1</w:t>
    </w:r>
    <w:r>
      <w:rPr>
        <w:noProof/>
      </w:rPr>
      <w:fldChar w:fldCharType="end"/>
    </w:r>
    <w:r>
      <w:t xml:space="preserve"> of </w:t>
    </w:r>
    <w:r>
      <w:fldChar w:fldCharType="begin"/>
    </w:r>
    <w:r>
      <w:instrText xml:space="preserve">NUMPAGES </w:instrText>
    </w:r>
    <w:r>
      <w:fldChar w:fldCharType="separate"/>
    </w:r>
    <w:r w:rsidR="00DC0631">
      <w:rPr>
        <w:noProof/>
      </w:rPr>
      <w:t>9</w:t>
    </w:r>
    <w:r>
      <w:rPr>
        <w:noProof/>
      </w:rPr>
      <w:fldChar w:fldCharType="end"/>
    </w:r>
  </w:p>
  <w:p w14:paraId="1D4143B4" w14:textId="77777777" w:rsidR="006657DD" w:rsidRDefault="006657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0F08" w14:textId="77777777" w:rsidR="009E1AB7" w:rsidRDefault="009E1AB7">
      <w:r>
        <w:separator/>
      </w:r>
    </w:p>
  </w:footnote>
  <w:footnote w:type="continuationSeparator" w:id="0">
    <w:p w14:paraId="3F1E21EA" w14:textId="77777777" w:rsidR="009E1AB7" w:rsidRDefault="009E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D225" w14:textId="0A53878E" w:rsidR="006657DD" w:rsidRDefault="0066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E5"/>
    <w:multiLevelType w:val="multilevel"/>
    <w:tmpl w:val="CB5642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A0BA6"/>
    <w:multiLevelType w:val="hybridMultilevel"/>
    <w:tmpl w:val="18EA1DF4"/>
    <w:lvl w:ilvl="0" w:tplc="79A08A30">
      <w:start w:val="1"/>
      <w:numFmt w:val="lowerLetter"/>
      <w:lvlText w:val="%1."/>
      <w:lvlJc w:val="left"/>
      <w:pPr>
        <w:ind w:left="971" w:hanging="360"/>
      </w:pPr>
      <w:rPr>
        <w:rFonts w:hint="default"/>
        <w:i w:val="0"/>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 w15:restartNumberingAfterBreak="0">
    <w:nsid w:val="153243E3"/>
    <w:multiLevelType w:val="hybridMultilevel"/>
    <w:tmpl w:val="171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653"/>
    <w:multiLevelType w:val="multilevel"/>
    <w:tmpl w:val="FCDAE3E6"/>
    <w:lvl w:ilvl="0">
      <w:start w:val="2"/>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7623497"/>
    <w:multiLevelType w:val="hybridMultilevel"/>
    <w:tmpl w:val="22D80D14"/>
    <w:lvl w:ilvl="0" w:tplc="052A75E6">
      <w:start w:val="1"/>
      <w:numFmt w:val="decimal"/>
      <w:lvlText w:val="%1."/>
      <w:lvlJc w:val="left"/>
      <w:pPr>
        <w:ind w:left="611" w:hanging="360"/>
      </w:pPr>
      <w:rPr>
        <w:rFonts w:hint="default"/>
        <w:i w:val="0"/>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5" w15:restartNumberingAfterBreak="0">
    <w:nsid w:val="18BA4D69"/>
    <w:multiLevelType w:val="hybridMultilevel"/>
    <w:tmpl w:val="AE04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F1C95"/>
    <w:multiLevelType w:val="multilevel"/>
    <w:tmpl w:val="582CF9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57E46"/>
    <w:multiLevelType w:val="hybridMultilevel"/>
    <w:tmpl w:val="444ED0B0"/>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 w15:restartNumberingAfterBreak="0">
    <w:nsid w:val="24AF0A23"/>
    <w:multiLevelType w:val="hybridMultilevel"/>
    <w:tmpl w:val="0AAC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70CDF"/>
    <w:multiLevelType w:val="multilevel"/>
    <w:tmpl w:val="18C6AD82"/>
    <w:lvl w:ilvl="0">
      <w:start w:val="2"/>
      <w:numFmt w:val="decimal"/>
      <w:lvlText w:val="%1"/>
      <w:lvlJc w:val="left"/>
      <w:pPr>
        <w:ind w:left="480" w:hanging="480"/>
      </w:pPr>
      <w:rPr>
        <w:rFonts w:hint="default"/>
        <w:i/>
        <w:u w:val="single"/>
      </w:rPr>
    </w:lvl>
    <w:lvl w:ilvl="1">
      <w:start w:val="7"/>
      <w:numFmt w:val="decimal"/>
      <w:lvlText w:val="%1.%2"/>
      <w:lvlJc w:val="left"/>
      <w:pPr>
        <w:ind w:left="1560" w:hanging="480"/>
      </w:pPr>
      <w:rPr>
        <w:rFonts w:hint="default"/>
        <w:i/>
        <w:u w:val="single"/>
      </w:rPr>
    </w:lvl>
    <w:lvl w:ilvl="2">
      <w:start w:val="1"/>
      <w:numFmt w:val="decimal"/>
      <w:lvlText w:val="%1.%2.%3"/>
      <w:lvlJc w:val="left"/>
      <w:pPr>
        <w:ind w:left="2880" w:hanging="720"/>
      </w:pPr>
      <w:rPr>
        <w:rFonts w:hint="default"/>
        <w:i w:val="0"/>
        <w:u w:val="none"/>
      </w:rPr>
    </w:lvl>
    <w:lvl w:ilvl="3">
      <w:start w:val="1"/>
      <w:numFmt w:val="decimal"/>
      <w:lvlText w:val="%1.%2.%3.%4"/>
      <w:lvlJc w:val="left"/>
      <w:pPr>
        <w:ind w:left="3960" w:hanging="720"/>
      </w:pPr>
      <w:rPr>
        <w:rFonts w:hint="default"/>
        <w:i/>
        <w:u w:val="single"/>
      </w:rPr>
    </w:lvl>
    <w:lvl w:ilvl="4">
      <w:start w:val="1"/>
      <w:numFmt w:val="decimal"/>
      <w:lvlText w:val="%1.%2.%3.%4.%5"/>
      <w:lvlJc w:val="left"/>
      <w:pPr>
        <w:ind w:left="5400" w:hanging="1080"/>
      </w:pPr>
      <w:rPr>
        <w:rFonts w:hint="default"/>
        <w:i/>
        <w:u w:val="single"/>
      </w:rPr>
    </w:lvl>
    <w:lvl w:ilvl="5">
      <w:start w:val="1"/>
      <w:numFmt w:val="decimal"/>
      <w:lvlText w:val="%1.%2.%3.%4.%5.%6"/>
      <w:lvlJc w:val="left"/>
      <w:pPr>
        <w:ind w:left="6480" w:hanging="1080"/>
      </w:pPr>
      <w:rPr>
        <w:rFonts w:hint="default"/>
        <w:i/>
        <w:u w:val="single"/>
      </w:rPr>
    </w:lvl>
    <w:lvl w:ilvl="6">
      <w:start w:val="1"/>
      <w:numFmt w:val="decimal"/>
      <w:lvlText w:val="%1.%2.%3.%4.%5.%6.%7"/>
      <w:lvlJc w:val="left"/>
      <w:pPr>
        <w:ind w:left="7920" w:hanging="1440"/>
      </w:pPr>
      <w:rPr>
        <w:rFonts w:hint="default"/>
        <w:i/>
        <w:u w:val="single"/>
      </w:rPr>
    </w:lvl>
    <w:lvl w:ilvl="7">
      <w:start w:val="1"/>
      <w:numFmt w:val="decimal"/>
      <w:lvlText w:val="%1.%2.%3.%4.%5.%6.%7.%8"/>
      <w:lvlJc w:val="left"/>
      <w:pPr>
        <w:ind w:left="9000" w:hanging="1440"/>
      </w:pPr>
      <w:rPr>
        <w:rFonts w:hint="default"/>
        <w:i/>
        <w:u w:val="single"/>
      </w:rPr>
    </w:lvl>
    <w:lvl w:ilvl="8">
      <w:start w:val="1"/>
      <w:numFmt w:val="decimal"/>
      <w:lvlText w:val="%1.%2.%3.%4.%5.%6.%7.%8.%9"/>
      <w:lvlJc w:val="left"/>
      <w:pPr>
        <w:ind w:left="10440" w:hanging="1800"/>
      </w:pPr>
      <w:rPr>
        <w:rFonts w:hint="default"/>
        <w:i/>
        <w:u w:val="single"/>
      </w:rPr>
    </w:lvl>
  </w:abstractNum>
  <w:abstractNum w:abstractNumId="10" w15:restartNumberingAfterBreak="0">
    <w:nsid w:val="34A01E85"/>
    <w:multiLevelType w:val="multilevel"/>
    <w:tmpl w:val="23F866F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DF2552"/>
    <w:multiLevelType w:val="hybridMultilevel"/>
    <w:tmpl w:val="5A887B62"/>
    <w:lvl w:ilvl="0" w:tplc="E118E34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3F44D8"/>
    <w:multiLevelType w:val="multilevel"/>
    <w:tmpl w:val="A0569A6E"/>
    <w:lvl w:ilvl="0">
      <w:start w:val="2"/>
      <w:numFmt w:val="decimal"/>
      <w:lvlText w:val="%1"/>
      <w:lvlJc w:val="left"/>
      <w:pPr>
        <w:ind w:left="480" w:hanging="480"/>
      </w:pPr>
      <w:rPr>
        <w:rFonts w:hint="default"/>
      </w:rPr>
    </w:lvl>
    <w:lvl w:ilvl="1">
      <w:start w:val="5"/>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3F1F468F"/>
    <w:multiLevelType w:val="hybridMultilevel"/>
    <w:tmpl w:val="8C620E3C"/>
    <w:lvl w:ilvl="0" w:tplc="9118CB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D6020"/>
    <w:multiLevelType w:val="hybridMultilevel"/>
    <w:tmpl w:val="E272C1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37D93"/>
    <w:multiLevelType w:val="hybridMultilevel"/>
    <w:tmpl w:val="34063D70"/>
    <w:lvl w:ilvl="0" w:tplc="668A50F4">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6" w15:restartNumberingAfterBreak="0">
    <w:nsid w:val="6E1D2C06"/>
    <w:multiLevelType w:val="hybridMultilevel"/>
    <w:tmpl w:val="6F7C4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E219B"/>
    <w:multiLevelType w:val="multilevel"/>
    <w:tmpl w:val="D96C82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22477649">
    <w:abstractNumId w:val="14"/>
  </w:num>
  <w:num w:numId="2" w16cid:durableId="1835799947">
    <w:abstractNumId w:val="16"/>
  </w:num>
  <w:num w:numId="3" w16cid:durableId="342708825">
    <w:abstractNumId w:val="5"/>
  </w:num>
  <w:num w:numId="4" w16cid:durableId="1404180755">
    <w:abstractNumId w:val="2"/>
  </w:num>
  <w:num w:numId="5" w16cid:durableId="132673762">
    <w:abstractNumId w:val="7"/>
  </w:num>
  <w:num w:numId="6" w16cid:durableId="490684673">
    <w:abstractNumId w:val="15"/>
  </w:num>
  <w:num w:numId="7" w16cid:durableId="60910206">
    <w:abstractNumId w:val="4"/>
  </w:num>
  <w:num w:numId="8" w16cid:durableId="1527676844">
    <w:abstractNumId w:val="1"/>
  </w:num>
  <w:num w:numId="9" w16cid:durableId="1003239129">
    <w:abstractNumId w:val="13"/>
  </w:num>
  <w:num w:numId="10" w16cid:durableId="1043595483">
    <w:abstractNumId w:val="11"/>
  </w:num>
  <w:num w:numId="11" w16cid:durableId="475688981">
    <w:abstractNumId w:val="10"/>
  </w:num>
  <w:num w:numId="12" w16cid:durableId="1110277079">
    <w:abstractNumId w:val="12"/>
  </w:num>
  <w:num w:numId="13" w16cid:durableId="306475713">
    <w:abstractNumId w:val="3"/>
  </w:num>
  <w:num w:numId="14" w16cid:durableId="1817410180">
    <w:abstractNumId w:val="9"/>
  </w:num>
  <w:num w:numId="15" w16cid:durableId="832574433">
    <w:abstractNumId w:val="6"/>
  </w:num>
  <w:num w:numId="16" w16cid:durableId="1278171944">
    <w:abstractNumId w:val="0"/>
  </w:num>
  <w:num w:numId="17" w16cid:durableId="1444766119">
    <w:abstractNumId w:val="17"/>
  </w:num>
  <w:num w:numId="18" w16cid:durableId="5441005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FD"/>
    <w:rsid w:val="00000B64"/>
    <w:rsid w:val="00022B33"/>
    <w:rsid w:val="00082F3B"/>
    <w:rsid w:val="0008377B"/>
    <w:rsid w:val="000E37C7"/>
    <w:rsid w:val="000E63FF"/>
    <w:rsid w:val="000F3F6D"/>
    <w:rsid w:val="000F4BB5"/>
    <w:rsid w:val="00121431"/>
    <w:rsid w:val="00142E93"/>
    <w:rsid w:val="00145242"/>
    <w:rsid w:val="001565A1"/>
    <w:rsid w:val="00164569"/>
    <w:rsid w:val="001A406C"/>
    <w:rsid w:val="001D251E"/>
    <w:rsid w:val="001D3E28"/>
    <w:rsid w:val="001D7F3C"/>
    <w:rsid w:val="001E02AF"/>
    <w:rsid w:val="001E1335"/>
    <w:rsid w:val="001F5C6E"/>
    <w:rsid w:val="00212CD0"/>
    <w:rsid w:val="0022134F"/>
    <w:rsid w:val="00226CFC"/>
    <w:rsid w:val="002301AF"/>
    <w:rsid w:val="00230508"/>
    <w:rsid w:val="00230808"/>
    <w:rsid w:val="00240855"/>
    <w:rsid w:val="002801B1"/>
    <w:rsid w:val="00293285"/>
    <w:rsid w:val="002A787B"/>
    <w:rsid w:val="002C6860"/>
    <w:rsid w:val="002D0C33"/>
    <w:rsid w:val="002E2DB9"/>
    <w:rsid w:val="002F06E3"/>
    <w:rsid w:val="003005E4"/>
    <w:rsid w:val="003064FC"/>
    <w:rsid w:val="00317E6B"/>
    <w:rsid w:val="003216DB"/>
    <w:rsid w:val="00334C30"/>
    <w:rsid w:val="003738D8"/>
    <w:rsid w:val="0037621A"/>
    <w:rsid w:val="0038110F"/>
    <w:rsid w:val="003A7781"/>
    <w:rsid w:val="003C1538"/>
    <w:rsid w:val="003D0236"/>
    <w:rsid w:val="003F47FA"/>
    <w:rsid w:val="0040085E"/>
    <w:rsid w:val="00402AFD"/>
    <w:rsid w:val="00441E2E"/>
    <w:rsid w:val="00444EDA"/>
    <w:rsid w:val="00452AA5"/>
    <w:rsid w:val="004960F2"/>
    <w:rsid w:val="00497C4C"/>
    <w:rsid w:val="004A5183"/>
    <w:rsid w:val="004C17E5"/>
    <w:rsid w:val="004C578F"/>
    <w:rsid w:val="004D637D"/>
    <w:rsid w:val="004D703D"/>
    <w:rsid w:val="004E7DC0"/>
    <w:rsid w:val="004F0A9F"/>
    <w:rsid w:val="004F74A4"/>
    <w:rsid w:val="005058C1"/>
    <w:rsid w:val="00507100"/>
    <w:rsid w:val="00533CF5"/>
    <w:rsid w:val="0053487B"/>
    <w:rsid w:val="00545407"/>
    <w:rsid w:val="00552F34"/>
    <w:rsid w:val="005E29E4"/>
    <w:rsid w:val="00602525"/>
    <w:rsid w:val="006203C1"/>
    <w:rsid w:val="00644461"/>
    <w:rsid w:val="006657DD"/>
    <w:rsid w:val="00666811"/>
    <w:rsid w:val="006720C2"/>
    <w:rsid w:val="0067744C"/>
    <w:rsid w:val="00681D8A"/>
    <w:rsid w:val="006821E9"/>
    <w:rsid w:val="006B07D6"/>
    <w:rsid w:val="006C5A7C"/>
    <w:rsid w:val="006D4AB3"/>
    <w:rsid w:val="006E3865"/>
    <w:rsid w:val="006F2144"/>
    <w:rsid w:val="0072275A"/>
    <w:rsid w:val="00723CC5"/>
    <w:rsid w:val="007307CC"/>
    <w:rsid w:val="00736541"/>
    <w:rsid w:val="00750782"/>
    <w:rsid w:val="00752E7C"/>
    <w:rsid w:val="00754A77"/>
    <w:rsid w:val="007555D3"/>
    <w:rsid w:val="007938B4"/>
    <w:rsid w:val="007B0FA3"/>
    <w:rsid w:val="007C2C9F"/>
    <w:rsid w:val="007D3188"/>
    <w:rsid w:val="007F0A5D"/>
    <w:rsid w:val="008211A3"/>
    <w:rsid w:val="00843657"/>
    <w:rsid w:val="00855FF6"/>
    <w:rsid w:val="008651C9"/>
    <w:rsid w:val="008708CC"/>
    <w:rsid w:val="00877CA1"/>
    <w:rsid w:val="00885179"/>
    <w:rsid w:val="008B2193"/>
    <w:rsid w:val="008E00B5"/>
    <w:rsid w:val="008E413A"/>
    <w:rsid w:val="008E43CC"/>
    <w:rsid w:val="00912266"/>
    <w:rsid w:val="0091389C"/>
    <w:rsid w:val="0092148B"/>
    <w:rsid w:val="00926DD9"/>
    <w:rsid w:val="009448A9"/>
    <w:rsid w:val="00950630"/>
    <w:rsid w:val="00967241"/>
    <w:rsid w:val="00974AB6"/>
    <w:rsid w:val="0097710E"/>
    <w:rsid w:val="00982F59"/>
    <w:rsid w:val="009849D1"/>
    <w:rsid w:val="009A08A3"/>
    <w:rsid w:val="009A521E"/>
    <w:rsid w:val="009A63D4"/>
    <w:rsid w:val="009B6FF4"/>
    <w:rsid w:val="009D5E65"/>
    <w:rsid w:val="009E1AB7"/>
    <w:rsid w:val="00A41F8F"/>
    <w:rsid w:val="00A608B1"/>
    <w:rsid w:val="00A67617"/>
    <w:rsid w:val="00A7223D"/>
    <w:rsid w:val="00A90788"/>
    <w:rsid w:val="00A934A2"/>
    <w:rsid w:val="00AA4D74"/>
    <w:rsid w:val="00AE3205"/>
    <w:rsid w:val="00AF478B"/>
    <w:rsid w:val="00B33600"/>
    <w:rsid w:val="00B44C4E"/>
    <w:rsid w:val="00B70BA2"/>
    <w:rsid w:val="00B75668"/>
    <w:rsid w:val="00BA3E0B"/>
    <w:rsid w:val="00BA54D2"/>
    <w:rsid w:val="00BB4F1C"/>
    <w:rsid w:val="00BC0963"/>
    <w:rsid w:val="00BE7BD0"/>
    <w:rsid w:val="00BF048B"/>
    <w:rsid w:val="00BF6A3A"/>
    <w:rsid w:val="00C15EBF"/>
    <w:rsid w:val="00C20063"/>
    <w:rsid w:val="00C54B28"/>
    <w:rsid w:val="00C934BD"/>
    <w:rsid w:val="00CC34E9"/>
    <w:rsid w:val="00CE3F26"/>
    <w:rsid w:val="00CE5197"/>
    <w:rsid w:val="00CE6392"/>
    <w:rsid w:val="00CE7B6B"/>
    <w:rsid w:val="00D258C9"/>
    <w:rsid w:val="00D47688"/>
    <w:rsid w:val="00D520C7"/>
    <w:rsid w:val="00D551BE"/>
    <w:rsid w:val="00D60970"/>
    <w:rsid w:val="00DA00BE"/>
    <w:rsid w:val="00DA0335"/>
    <w:rsid w:val="00DA6891"/>
    <w:rsid w:val="00DB5791"/>
    <w:rsid w:val="00DC0631"/>
    <w:rsid w:val="00DC4FF8"/>
    <w:rsid w:val="00DD605D"/>
    <w:rsid w:val="00DE1543"/>
    <w:rsid w:val="00DF3920"/>
    <w:rsid w:val="00E035BF"/>
    <w:rsid w:val="00E0511E"/>
    <w:rsid w:val="00E071A2"/>
    <w:rsid w:val="00E1646A"/>
    <w:rsid w:val="00E43A06"/>
    <w:rsid w:val="00E56197"/>
    <w:rsid w:val="00E65D6E"/>
    <w:rsid w:val="00E66C5F"/>
    <w:rsid w:val="00E90EA0"/>
    <w:rsid w:val="00EA20FA"/>
    <w:rsid w:val="00EA2E1B"/>
    <w:rsid w:val="00EA3613"/>
    <w:rsid w:val="00EA37AD"/>
    <w:rsid w:val="00EC57F0"/>
    <w:rsid w:val="00EE33AF"/>
    <w:rsid w:val="00EF31B6"/>
    <w:rsid w:val="00F217B6"/>
    <w:rsid w:val="00F23E6D"/>
    <w:rsid w:val="00F26453"/>
    <w:rsid w:val="00F34C74"/>
    <w:rsid w:val="00F50092"/>
    <w:rsid w:val="00F55DAD"/>
    <w:rsid w:val="00F64066"/>
    <w:rsid w:val="00F74C24"/>
    <w:rsid w:val="00FE75A2"/>
    <w:rsid w:val="00FF2C26"/>
    <w:rsid w:val="00FF6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4942D"/>
  <w15:chartTrackingRefBased/>
  <w15:docId w15:val="{98E5E414-31A6-F146-B0DD-B1C13534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FD"/>
    <w:pPr>
      <w:widowControl w:val="0"/>
      <w:autoSpaceDE w:val="0"/>
      <w:autoSpaceDN w:val="0"/>
      <w:adjustRightInd w:val="0"/>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402AFD"/>
    <w:pPr>
      <w:keepNext/>
      <w:tabs>
        <w:tab w:val="center" w:pos="4680"/>
      </w:tabs>
      <w:jc w:val="center"/>
      <w:outlineLvl w:val="0"/>
    </w:pPr>
    <w:rPr>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2AFD"/>
    <w:rPr>
      <w:rFonts w:ascii="Times New Roman" w:eastAsia="Times New Roman" w:hAnsi="Times New Roman" w:cs="Times New Roman"/>
      <w:sz w:val="28"/>
      <w:szCs w:val="28"/>
    </w:rPr>
  </w:style>
  <w:style w:type="paragraph" w:styleId="NormalWeb">
    <w:name w:val="Normal (Web)"/>
    <w:basedOn w:val="Normal"/>
    <w:semiHidden/>
    <w:rsid w:val="00402AFD"/>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402AFD"/>
    <w:pPr>
      <w:tabs>
        <w:tab w:val="center" w:pos="4680"/>
        <w:tab w:val="right" w:pos="9360"/>
      </w:tabs>
    </w:pPr>
    <w:rPr>
      <w:lang w:val="x-none" w:eastAsia="x-none"/>
    </w:rPr>
  </w:style>
  <w:style w:type="character" w:customStyle="1" w:styleId="HeaderChar">
    <w:name w:val="Header Char"/>
    <w:link w:val="Header"/>
    <w:uiPriority w:val="99"/>
    <w:rsid w:val="00402AFD"/>
    <w:rPr>
      <w:rFonts w:ascii="Times New Roman" w:eastAsia="Times New Roman" w:hAnsi="Times New Roman" w:cs="Times New Roman"/>
      <w:sz w:val="24"/>
      <w:szCs w:val="24"/>
    </w:rPr>
  </w:style>
  <w:style w:type="paragraph" w:styleId="ListParagraph">
    <w:name w:val="List Paragraph"/>
    <w:basedOn w:val="Normal"/>
    <w:qFormat/>
    <w:rsid w:val="00402AFD"/>
    <w:pPr>
      <w:ind w:left="720"/>
      <w:contextualSpacing/>
    </w:pPr>
  </w:style>
  <w:style w:type="paragraph" w:styleId="Title">
    <w:name w:val="Title"/>
    <w:basedOn w:val="Normal"/>
    <w:next w:val="Normal"/>
    <w:link w:val="TitleChar"/>
    <w:uiPriority w:val="99"/>
    <w:qFormat/>
    <w:rsid w:val="00402AFD"/>
    <w:pPr>
      <w:widowControl/>
      <w:pBdr>
        <w:bottom w:val="single" w:sz="8" w:space="4" w:color="4F81BD"/>
      </w:pBdr>
      <w:autoSpaceDE/>
      <w:autoSpaceDN/>
      <w:adjustRightInd/>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99"/>
    <w:rsid w:val="00402AFD"/>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1"/>
    <w:uiPriority w:val="99"/>
    <w:semiHidden/>
    <w:rsid w:val="00402AFD"/>
    <w:pPr>
      <w:widowControl/>
      <w:autoSpaceDE/>
      <w:autoSpaceDN/>
      <w:adjustRightInd/>
    </w:pPr>
    <w:rPr>
      <w:rFonts w:eastAsia="Calibri"/>
      <w:sz w:val="20"/>
      <w:szCs w:val="20"/>
      <w:lang w:val="x-none" w:eastAsia="x-none"/>
    </w:rPr>
  </w:style>
  <w:style w:type="character" w:customStyle="1" w:styleId="FootnoteTextChar">
    <w:name w:val="Footnote Text Char"/>
    <w:uiPriority w:val="99"/>
    <w:semiHidden/>
    <w:rsid w:val="00402AFD"/>
    <w:rPr>
      <w:rFonts w:ascii="Times New Roman" w:eastAsia="Times New Roman" w:hAnsi="Times New Roman" w:cs="Times New Roman"/>
      <w:sz w:val="20"/>
      <w:szCs w:val="20"/>
    </w:rPr>
  </w:style>
  <w:style w:type="character" w:customStyle="1" w:styleId="FootnoteTextChar1">
    <w:name w:val="Footnote Text Char1"/>
    <w:link w:val="FootnoteText"/>
    <w:uiPriority w:val="99"/>
    <w:semiHidden/>
    <w:locked/>
    <w:rsid w:val="00402AFD"/>
    <w:rPr>
      <w:rFonts w:ascii="Times New Roman" w:eastAsia="Calibri" w:hAnsi="Times New Roman" w:cs="Times New Roman"/>
      <w:sz w:val="20"/>
      <w:szCs w:val="20"/>
    </w:rPr>
  </w:style>
  <w:style w:type="paragraph" w:styleId="NoSpacing">
    <w:name w:val="No Spacing"/>
    <w:link w:val="NoSpacingChar"/>
    <w:uiPriority w:val="1"/>
    <w:qFormat/>
    <w:rsid w:val="00402AFD"/>
    <w:rPr>
      <w:rFonts w:ascii="Century Gothic" w:eastAsia="Times New Roman" w:hAnsi="Century Gothic"/>
      <w:sz w:val="24"/>
      <w:szCs w:val="24"/>
      <w:lang w:eastAsia="en-US"/>
    </w:rPr>
  </w:style>
  <w:style w:type="character" w:customStyle="1" w:styleId="NoSpacingChar">
    <w:name w:val="No Spacing Char"/>
    <w:link w:val="NoSpacing"/>
    <w:uiPriority w:val="1"/>
    <w:locked/>
    <w:rsid w:val="00402AFD"/>
    <w:rPr>
      <w:rFonts w:ascii="Century Gothic" w:eastAsia="Times New Roman" w:hAnsi="Century Gothic"/>
      <w:sz w:val="24"/>
      <w:szCs w:val="24"/>
      <w:lang w:bidi="ar-SA"/>
    </w:rPr>
  </w:style>
  <w:style w:type="character" w:styleId="CommentReference">
    <w:name w:val="annotation reference"/>
    <w:semiHidden/>
    <w:rsid w:val="00402AFD"/>
    <w:rPr>
      <w:sz w:val="16"/>
      <w:szCs w:val="16"/>
    </w:rPr>
  </w:style>
  <w:style w:type="character" w:styleId="Strong">
    <w:name w:val="Strong"/>
    <w:uiPriority w:val="22"/>
    <w:qFormat/>
    <w:rsid w:val="00402AFD"/>
    <w:rPr>
      <w:b/>
      <w:bCs/>
    </w:rPr>
  </w:style>
  <w:style w:type="character" w:styleId="SubtleReference">
    <w:name w:val="Subtle Reference"/>
    <w:uiPriority w:val="31"/>
    <w:qFormat/>
    <w:rsid w:val="00402AFD"/>
    <w:rPr>
      <w:smallCaps/>
      <w:color w:val="C0504D"/>
      <w:u w:val="single"/>
    </w:rPr>
  </w:style>
  <w:style w:type="character" w:styleId="Hyperlink">
    <w:name w:val="Hyperlink"/>
    <w:uiPriority w:val="99"/>
    <w:unhideWhenUsed/>
    <w:rsid w:val="00402AFD"/>
    <w:rPr>
      <w:color w:val="0000FF"/>
      <w:u w:val="single"/>
    </w:rPr>
  </w:style>
  <w:style w:type="paragraph" w:styleId="BalloonText">
    <w:name w:val="Balloon Text"/>
    <w:basedOn w:val="Normal"/>
    <w:link w:val="BalloonTextChar"/>
    <w:uiPriority w:val="99"/>
    <w:semiHidden/>
    <w:unhideWhenUsed/>
    <w:rsid w:val="00E1646A"/>
    <w:rPr>
      <w:rFonts w:ascii="Tahoma" w:hAnsi="Tahoma"/>
      <w:sz w:val="16"/>
      <w:szCs w:val="16"/>
      <w:lang w:val="x-none" w:eastAsia="x-none"/>
    </w:rPr>
  </w:style>
  <w:style w:type="character" w:customStyle="1" w:styleId="BalloonTextChar">
    <w:name w:val="Balloon Text Char"/>
    <w:link w:val="BalloonText"/>
    <w:uiPriority w:val="99"/>
    <w:semiHidden/>
    <w:rsid w:val="00E1646A"/>
    <w:rPr>
      <w:rFonts w:ascii="Tahoma" w:eastAsia="Times New Roman" w:hAnsi="Tahoma" w:cs="Tahoma"/>
      <w:sz w:val="16"/>
      <w:szCs w:val="16"/>
    </w:rPr>
  </w:style>
  <w:style w:type="character" w:styleId="FollowedHyperlink">
    <w:name w:val="FollowedHyperlink"/>
    <w:uiPriority w:val="99"/>
    <w:semiHidden/>
    <w:unhideWhenUsed/>
    <w:rsid w:val="0008377B"/>
    <w:rPr>
      <w:color w:val="800080"/>
      <w:u w:val="single"/>
    </w:rPr>
  </w:style>
  <w:style w:type="paragraph" w:styleId="CommentText">
    <w:name w:val="annotation text"/>
    <w:basedOn w:val="Normal"/>
    <w:link w:val="CommentTextChar"/>
    <w:uiPriority w:val="99"/>
    <w:unhideWhenUsed/>
    <w:rsid w:val="00AA4D74"/>
    <w:rPr>
      <w:sz w:val="20"/>
      <w:szCs w:val="20"/>
    </w:rPr>
  </w:style>
  <w:style w:type="character" w:customStyle="1" w:styleId="CommentTextChar">
    <w:name w:val="Comment Text Char"/>
    <w:link w:val="CommentText"/>
    <w:uiPriority w:val="99"/>
    <w:rsid w:val="00AA4D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4D74"/>
    <w:rPr>
      <w:b/>
      <w:bCs/>
    </w:rPr>
  </w:style>
  <w:style w:type="character" w:customStyle="1" w:styleId="CommentSubjectChar">
    <w:name w:val="Comment Subject Char"/>
    <w:link w:val="CommentSubject"/>
    <w:uiPriority w:val="99"/>
    <w:semiHidden/>
    <w:rsid w:val="00AA4D74"/>
    <w:rPr>
      <w:rFonts w:ascii="Times New Roman" w:eastAsia="Times New Roman" w:hAnsi="Times New Roman"/>
      <w:b/>
      <w:bCs/>
    </w:rPr>
  </w:style>
  <w:style w:type="paragraph" w:styleId="Revision">
    <w:name w:val="Revision"/>
    <w:hidden/>
    <w:uiPriority w:val="99"/>
    <w:semiHidden/>
    <w:rsid w:val="00AA4D74"/>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C57F0"/>
    <w:pPr>
      <w:tabs>
        <w:tab w:val="center" w:pos="4680"/>
        <w:tab w:val="right" w:pos="9360"/>
      </w:tabs>
    </w:pPr>
  </w:style>
  <w:style w:type="character" w:customStyle="1" w:styleId="FooterChar">
    <w:name w:val="Footer Char"/>
    <w:link w:val="Footer"/>
    <w:uiPriority w:val="99"/>
    <w:rsid w:val="00EC57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erycenter.org/policy-resources/the-clery-act/" TargetMode="External"/><Relationship Id="rId18" Type="http://schemas.openxmlformats.org/officeDocument/2006/relationships/hyperlink" Target="https://www.uncp.edu/resources/title-ix-clery-compliance/reporting-obligations-employe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ncp.edu/campus-life/police-and-public-safety/safety-information/bravealert-program" TargetMode="External"/><Relationship Id="rId7" Type="http://schemas.openxmlformats.org/officeDocument/2006/relationships/settings" Target="settings.xml"/><Relationship Id="rId12" Type="http://schemas.openxmlformats.org/officeDocument/2006/relationships/hyperlink" Target="https://www2.ed.gov/admins/lead/safety/handbook.pdf" TargetMode="External"/><Relationship Id="rId17" Type="http://schemas.openxmlformats.org/officeDocument/2006/relationships/hyperlink" Target="https://www.uncp.edu/campus-life/environmental-health-and-safety/livesafe-mobile-app" TargetMode="External"/><Relationship Id="rId25" Type="http://schemas.openxmlformats.org/officeDocument/2006/relationships/hyperlink" Target="https://www.uncp.edu/" TargetMode="External"/><Relationship Id="rId2" Type="http://schemas.openxmlformats.org/officeDocument/2006/relationships/customXml" Target="../customXml/item2.xml"/><Relationship Id="rId16" Type="http://schemas.openxmlformats.org/officeDocument/2006/relationships/hyperlink" Target="https://www.uncp.edu/campus-life/police-and-public-safety/safety-information/bravealert-program" TargetMode="External"/><Relationship Id="rId20" Type="http://schemas.openxmlformats.org/officeDocument/2006/relationships/hyperlink" Target="https://www.uncp.edu/campus-life/environmental-health-and-safety/livesafe-mobile-ap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0th-congress/house-bill/4137" TargetMode="External"/><Relationship Id="rId24" Type="http://schemas.openxmlformats.org/officeDocument/2006/relationships/hyperlink" Target="https://clerycenter.org/policy-resources/the-clery-act/" TargetMode="External"/><Relationship Id="rId5" Type="http://schemas.openxmlformats.org/officeDocument/2006/relationships/numbering" Target="numbering.xml"/><Relationship Id="rId15" Type="http://schemas.openxmlformats.org/officeDocument/2006/relationships/hyperlink" Target="http://www2.uncp.edu/policies/policies%20and%20regs/pol-04.25.03%20EOP/index.htm" TargetMode="External"/><Relationship Id="rId23" Type="http://schemas.openxmlformats.org/officeDocument/2006/relationships/hyperlink" Target="https://www2.ed.gov/admins/lead/safety/handbook.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cp.edu/campus-life/police-and-public-safety/safety-information/bravealer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cp.edu/" TargetMode="External"/><Relationship Id="rId22" Type="http://schemas.openxmlformats.org/officeDocument/2006/relationships/hyperlink" Target="https://www.congress.gov/bill/110th-congress/house-bill/4137"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2997-E687-4CCC-BFD4-43F387C702D1}">
  <ds:schemaRefs>
    <ds:schemaRef ds:uri="http://schemas.microsoft.com/sharepoint/v3/contenttype/forms"/>
  </ds:schemaRefs>
</ds:datastoreItem>
</file>

<file path=customXml/itemProps2.xml><?xml version="1.0" encoding="utf-8"?>
<ds:datastoreItem xmlns:ds="http://schemas.openxmlformats.org/officeDocument/2006/customXml" ds:itemID="{5484D8E7-6355-4F2F-9D94-7E6560980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4F60A-B7E7-4B43-9A06-83D5BA52BB1D}">
  <ds:schemaRefs>
    <ds:schemaRef ds:uri="http://schemas.openxmlformats.org/officeDocument/2006/bibliography"/>
  </ds:schemaRefs>
</ds:datastoreItem>
</file>

<file path=customXml/itemProps4.xml><?xml version="1.0" encoding="utf-8"?>
<ds:datastoreItem xmlns:ds="http://schemas.openxmlformats.org/officeDocument/2006/customXml" ds:itemID="{A3165345-6ED5-4421-925D-AC473F10A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19838</CharactersWithSpaces>
  <SharedDoc>false</SharedDoc>
  <HLinks>
    <vt:vector size="114" baseType="variant">
      <vt:variant>
        <vt:i4>4587548</vt:i4>
      </vt:variant>
      <vt:variant>
        <vt:i4>63</vt:i4>
      </vt:variant>
      <vt:variant>
        <vt:i4>0</vt:i4>
      </vt:variant>
      <vt:variant>
        <vt:i4>5</vt:i4>
      </vt:variant>
      <vt:variant>
        <vt:lpwstr>https://www.uncp.edu/</vt:lpwstr>
      </vt:variant>
      <vt:variant>
        <vt:lpwstr/>
      </vt:variant>
      <vt:variant>
        <vt:i4>4128872</vt:i4>
      </vt:variant>
      <vt:variant>
        <vt:i4>60</vt:i4>
      </vt:variant>
      <vt:variant>
        <vt:i4>0</vt:i4>
      </vt:variant>
      <vt:variant>
        <vt:i4>5</vt:i4>
      </vt:variant>
      <vt:variant>
        <vt:lpwstr>https://www2.ed.gov/admins/lead/safety/handbook.pdf</vt:lpwstr>
      </vt:variant>
      <vt:variant>
        <vt:lpwstr/>
      </vt:variant>
      <vt:variant>
        <vt:i4>7602209</vt:i4>
      </vt:variant>
      <vt:variant>
        <vt:i4>54</vt:i4>
      </vt:variant>
      <vt:variant>
        <vt:i4>0</vt:i4>
      </vt:variant>
      <vt:variant>
        <vt:i4>5</vt:i4>
      </vt:variant>
      <vt:variant>
        <vt:lpwstr>https://clerycenter.org/policy-resources/the-clery-act/</vt:lpwstr>
      </vt:variant>
      <vt:variant>
        <vt:lpwstr/>
      </vt:variant>
      <vt:variant>
        <vt:i4>4915319</vt:i4>
      </vt:variant>
      <vt:variant>
        <vt:i4>51</vt:i4>
      </vt:variant>
      <vt:variant>
        <vt:i4>0</vt:i4>
      </vt:variant>
      <vt:variant>
        <vt:i4>5</vt:i4>
      </vt:variant>
      <vt:variant>
        <vt:lpwstr>http://www.securityoncampus.org/index.php?option=com_content&amp;view=article&amp;id=271:clerycompliance&amp;catid=64:cleryact&amp;Itemid=60</vt:lpwstr>
      </vt:variant>
      <vt:variant>
        <vt:lpwstr/>
      </vt:variant>
      <vt:variant>
        <vt:i4>5177438</vt:i4>
      </vt:variant>
      <vt:variant>
        <vt:i4>48</vt:i4>
      </vt:variant>
      <vt:variant>
        <vt:i4>0</vt:i4>
      </vt:variant>
      <vt:variant>
        <vt:i4>5</vt:i4>
      </vt:variant>
      <vt:variant>
        <vt:lpwstr>https://www.congress.gov/bill/110th-congress/house-bill/4137</vt:lpwstr>
      </vt:variant>
      <vt:variant>
        <vt:lpwstr/>
      </vt:variant>
      <vt:variant>
        <vt:i4>8257588</vt:i4>
      </vt:variant>
      <vt:variant>
        <vt:i4>45</vt:i4>
      </vt:variant>
      <vt:variant>
        <vt:i4>0</vt:i4>
      </vt:variant>
      <vt:variant>
        <vt:i4>5</vt:i4>
      </vt:variant>
      <vt:variant>
        <vt:lpwstr>https://www.uncp.edu/campus-life/police-and-public-safety/safety-information/bravealert-program</vt:lpwstr>
      </vt:variant>
      <vt:variant>
        <vt:lpwstr/>
      </vt:variant>
      <vt:variant>
        <vt:i4>5242959</vt:i4>
      </vt:variant>
      <vt:variant>
        <vt:i4>42</vt:i4>
      </vt:variant>
      <vt:variant>
        <vt:i4>0</vt:i4>
      </vt:variant>
      <vt:variant>
        <vt:i4>5</vt:i4>
      </vt:variant>
      <vt:variant>
        <vt:lpwstr>https://www.uncp.edu/campus-life/environmental-health-and-safety/livesafe-mobile-app</vt:lpwstr>
      </vt:variant>
      <vt:variant>
        <vt:lpwstr/>
      </vt:variant>
      <vt:variant>
        <vt:i4>8257588</vt:i4>
      </vt:variant>
      <vt:variant>
        <vt:i4>39</vt:i4>
      </vt:variant>
      <vt:variant>
        <vt:i4>0</vt:i4>
      </vt:variant>
      <vt:variant>
        <vt:i4>5</vt:i4>
      </vt:variant>
      <vt:variant>
        <vt:lpwstr>https://www.uncp.edu/campus-life/police-and-public-safety/safety-information/bravealert-program</vt:lpwstr>
      </vt:variant>
      <vt:variant>
        <vt:lpwstr/>
      </vt:variant>
      <vt:variant>
        <vt:i4>5439489</vt:i4>
      </vt:variant>
      <vt:variant>
        <vt:i4>36</vt:i4>
      </vt:variant>
      <vt:variant>
        <vt:i4>0</vt:i4>
      </vt:variant>
      <vt:variant>
        <vt:i4>5</vt:i4>
      </vt:variant>
      <vt:variant>
        <vt:lpwstr>https://www.uncp.edu/resources/title-ix-clery-compliance/reporting-obligations-employees</vt:lpwstr>
      </vt:variant>
      <vt:variant>
        <vt:lpwstr/>
      </vt:variant>
      <vt:variant>
        <vt:i4>2162807</vt:i4>
      </vt:variant>
      <vt:variant>
        <vt:i4>33</vt:i4>
      </vt:variant>
      <vt:variant>
        <vt:i4>0</vt:i4>
      </vt:variant>
      <vt:variant>
        <vt:i4>5</vt:i4>
      </vt:variant>
      <vt:variant>
        <vt:lpwstr>http://www2.uncp.edu/policies/policies and regs/pol-04.25.03 EOP/index.htm</vt:lpwstr>
      </vt:variant>
      <vt:variant>
        <vt:lpwstr/>
      </vt:variant>
      <vt:variant>
        <vt:i4>5767262</vt:i4>
      </vt:variant>
      <vt:variant>
        <vt:i4>30</vt:i4>
      </vt:variant>
      <vt:variant>
        <vt:i4>0</vt:i4>
      </vt:variant>
      <vt:variant>
        <vt:i4>5</vt:i4>
      </vt:variant>
      <vt:variant>
        <vt:lpwstr>http://www.uncp.edu/</vt:lpwstr>
      </vt:variant>
      <vt:variant>
        <vt:lpwstr/>
      </vt:variant>
      <vt:variant>
        <vt:i4>4915319</vt:i4>
      </vt:variant>
      <vt:variant>
        <vt:i4>27</vt:i4>
      </vt:variant>
      <vt:variant>
        <vt:i4>0</vt:i4>
      </vt:variant>
      <vt:variant>
        <vt:i4>5</vt:i4>
      </vt:variant>
      <vt:variant>
        <vt:lpwstr>http://www.securityoncampus.org/index.php?option=com_content&amp;view=article&amp;id=271:clerycompliance&amp;catid=64:cleryact&amp;Itemid=60</vt:lpwstr>
      </vt:variant>
      <vt:variant>
        <vt:lpwstr/>
      </vt:variant>
      <vt:variant>
        <vt:i4>5242959</vt:i4>
      </vt:variant>
      <vt:variant>
        <vt:i4>21</vt:i4>
      </vt:variant>
      <vt:variant>
        <vt:i4>0</vt:i4>
      </vt:variant>
      <vt:variant>
        <vt:i4>5</vt:i4>
      </vt:variant>
      <vt:variant>
        <vt:lpwstr>https://www.uncp.edu/campus-life/environmental-health-and-safety/livesafe-mobile-app</vt:lpwstr>
      </vt:variant>
      <vt:variant>
        <vt:lpwstr/>
      </vt:variant>
      <vt:variant>
        <vt:i4>8257588</vt:i4>
      </vt:variant>
      <vt:variant>
        <vt:i4>18</vt:i4>
      </vt:variant>
      <vt:variant>
        <vt:i4>0</vt:i4>
      </vt:variant>
      <vt:variant>
        <vt:i4>5</vt:i4>
      </vt:variant>
      <vt:variant>
        <vt:lpwstr>https://www.uncp.edu/campus-life/police-and-public-safety/safety-information/bravealert-program</vt:lpwstr>
      </vt:variant>
      <vt:variant>
        <vt:lpwstr/>
      </vt:variant>
      <vt:variant>
        <vt:i4>2162807</vt:i4>
      </vt:variant>
      <vt:variant>
        <vt:i4>15</vt:i4>
      </vt:variant>
      <vt:variant>
        <vt:i4>0</vt:i4>
      </vt:variant>
      <vt:variant>
        <vt:i4>5</vt:i4>
      </vt:variant>
      <vt:variant>
        <vt:lpwstr>http://www2.uncp.edu/policies/policies and regs/pol-04.25.03 EOP/index.htm</vt:lpwstr>
      </vt:variant>
      <vt:variant>
        <vt:lpwstr/>
      </vt:variant>
      <vt:variant>
        <vt:i4>5767262</vt:i4>
      </vt:variant>
      <vt:variant>
        <vt:i4>12</vt:i4>
      </vt:variant>
      <vt:variant>
        <vt:i4>0</vt:i4>
      </vt:variant>
      <vt:variant>
        <vt:i4>5</vt:i4>
      </vt:variant>
      <vt:variant>
        <vt:lpwstr>http://www.uncp.edu/</vt:lpwstr>
      </vt:variant>
      <vt:variant>
        <vt:lpwstr/>
      </vt:variant>
      <vt:variant>
        <vt:i4>7602209</vt:i4>
      </vt:variant>
      <vt:variant>
        <vt:i4>9</vt:i4>
      </vt:variant>
      <vt:variant>
        <vt:i4>0</vt:i4>
      </vt:variant>
      <vt:variant>
        <vt:i4>5</vt:i4>
      </vt:variant>
      <vt:variant>
        <vt:lpwstr>https://clerycenter.org/policy-resources/the-clery-act/</vt:lpwstr>
      </vt:variant>
      <vt:variant>
        <vt:lpwstr/>
      </vt:variant>
      <vt:variant>
        <vt:i4>4128872</vt:i4>
      </vt:variant>
      <vt:variant>
        <vt:i4>6</vt:i4>
      </vt:variant>
      <vt:variant>
        <vt:i4>0</vt:i4>
      </vt:variant>
      <vt:variant>
        <vt:i4>5</vt:i4>
      </vt:variant>
      <vt:variant>
        <vt:lpwstr>https://www2.ed.gov/admins/lead/safety/handbook.pdf</vt:lpwstr>
      </vt:variant>
      <vt:variant>
        <vt:lpwstr/>
      </vt:variant>
      <vt:variant>
        <vt:i4>5177438</vt:i4>
      </vt:variant>
      <vt:variant>
        <vt:i4>3</vt:i4>
      </vt:variant>
      <vt:variant>
        <vt:i4>0</vt:i4>
      </vt:variant>
      <vt:variant>
        <vt:i4>5</vt:i4>
      </vt:variant>
      <vt:variant>
        <vt:lpwstr>https://www.congress.gov/bill/110th-congress/house-bill/4137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M. Gordon  Byrd</cp:lastModifiedBy>
  <cp:revision>7</cp:revision>
  <cp:lastPrinted>2014-03-20T15:09:00Z</cp:lastPrinted>
  <dcterms:created xsi:type="dcterms:W3CDTF">2021-02-09T20:41:00Z</dcterms:created>
  <dcterms:modified xsi:type="dcterms:W3CDTF">2024-02-16T19:40:00Z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